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55976" w14:textId="25CF811D" w:rsidR="00FE51F3" w:rsidRPr="00B6689A" w:rsidRDefault="00B6689A" w:rsidP="0053049D">
      <w:pPr>
        <w:shd w:val="clear" w:color="auto" w:fill="8EAADB" w:themeFill="accent1" w:themeFillTint="99"/>
        <w:spacing w:line="276" w:lineRule="auto"/>
        <w:jc w:val="center"/>
        <w:rPr>
          <w:rFonts w:ascii="Garamond" w:hAnsi="Garamond"/>
          <w:sz w:val="22"/>
          <w:szCs w:val="22"/>
          <w:lang w:val="pt-BR"/>
        </w:rPr>
      </w:pPr>
      <w:r w:rsidRPr="00B6689A">
        <w:rPr>
          <w:rFonts w:ascii="Garamond" w:hAnsi="Garamond"/>
          <w:sz w:val="22"/>
          <w:szCs w:val="22"/>
          <w:lang w:val="pt-BR"/>
        </w:rPr>
        <w:t>Vera</w:t>
      </w:r>
      <w:r>
        <w:rPr>
          <w:rFonts w:ascii="Garamond" w:hAnsi="Garamond"/>
          <w:sz w:val="22"/>
          <w:szCs w:val="22"/>
          <w:lang w:val="pt-BR"/>
        </w:rPr>
        <w:t xml:space="preserve"> Magalhães v. Douglas Garcia Bispo</w:t>
      </w:r>
      <w:r w:rsidR="00257F62">
        <w:rPr>
          <w:rFonts w:ascii="Garamond" w:hAnsi="Garamond"/>
          <w:sz w:val="22"/>
          <w:szCs w:val="22"/>
          <w:lang w:val="pt-BR"/>
        </w:rPr>
        <w:t xml:space="preserve"> dos Santos</w:t>
      </w:r>
    </w:p>
    <w:p w14:paraId="44AD3616" w14:textId="6655B45E" w:rsidR="00BB2804" w:rsidRPr="00B6689A" w:rsidRDefault="00BB2804" w:rsidP="0053049D">
      <w:pPr>
        <w:shd w:val="clear" w:color="auto" w:fill="8EAADB" w:themeFill="accent1" w:themeFillTint="99"/>
        <w:spacing w:line="276" w:lineRule="auto"/>
        <w:jc w:val="center"/>
        <w:rPr>
          <w:rFonts w:ascii="Garamond" w:hAnsi="Garamond"/>
          <w:b/>
          <w:bCs/>
          <w:sz w:val="22"/>
          <w:szCs w:val="22"/>
          <w:lang w:val="pt-BR"/>
        </w:rPr>
      </w:pPr>
      <w:r w:rsidRPr="00B6689A">
        <w:rPr>
          <w:rFonts w:ascii="Garamond" w:hAnsi="Garamond"/>
          <w:b/>
          <w:bCs/>
          <w:sz w:val="22"/>
          <w:szCs w:val="22"/>
          <w:lang w:val="pt-BR"/>
        </w:rPr>
        <w:t>Case Analysis</w:t>
      </w:r>
    </w:p>
    <w:p w14:paraId="4400C2A2" w14:textId="77777777" w:rsidR="00BB2804" w:rsidRPr="00B6689A" w:rsidRDefault="00BB2804" w:rsidP="0053049D">
      <w:pPr>
        <w:spacing w:line="276" w:lineRule="auto"/>
        <w:jc w:val="center"/>
        <w:rPr>
          <w:rFonts w:ascii="Garamond" w:hAnsi="Garamond"/>
          <w:sz w:val="22"/>
          <w:szCs w:val="22"/>
          <w:lang w:val="pt-BR"/>
        </w:rPr>
      </w:pPr>
    </w:p>
    <w:p w14:paraId="6C37961E" w14:textId="77777777" w:rsidR="00BB2804" w:rsidRPr="00B6689A" w:rsidRDefault="00BB2804" w:rsidP="0053049D">
      <w:pPr>
        <w:spacing w:line="276" w:lineRule="auto"/>
        <w:jc w:val="both"/>
        <w:rPr>
          <w:rFonts w:ascii="Garamond" w:hAnsi="Garamond"/>
          <w:b/>
          <w:bCs/>
          <w:sz w:val="22"/>
          <w:szCs w:val="22"/>
          <w:lang w:val="pt-BR"/>
        </w:rPr>
      </w:pPr>
      <w:r w:rsidRPr="00B6689A">
        <w:rPr>
          <w:rFonts w:ascii="Garamond" w:hAnsi="Garamond"/>
          <w:b/>
          <w:bCs/>
          <w:i/>
          <w:iCs/>
          <w:sz w:val="22"/>
          <w:szCs w:val="22"/>
          <w:u w:val="single"/>
          <w:lang w:val="pt-BR"/>
        </w:rPr>
        <w:t>Meta-Data</w:t>
      </w:r>
      <w:r w:rsidRPr="00B6689A">
        <w:rPr>
          <w:rFonts w:ascii="Garamond" w:hAnsi="Garamond"/>
          <w:b/>
          <w:bCs/>
          <w:sz w:val="22"/>
          <w:szCs w:val="22"/>
          <w:lang w:val="pt-BR"/>
        </w:rPr>
        <w:t xml:space="preserve">: </w:t>
      </w:r>
    </w:p>
    <w:p w14:paraId="2B86F1DD" w14:textId="1ACF7670" w:rsidR="00BB2804" w:rsidRPr="00807F64" w:rsidRDefault="00BB2804" w:rsidP="0053049D">
      <w:pPr>
        <w:pStyle w:val="PargrafodaLista"/>
        <w:numPr>
          <w:ilvl w:val="0"/>
          <w:numId w:val="1"/>
        </w:numPr>
        <w:spacing w:line="276" w:lineRule="auto"/>
        <w:jc w:val="both"/>
        <w:rPr>
          <w:rFonts w:ascii="Garamond" w:hAnsi="Garamond"/>
          <w:sz w:val="22"/>
          <w:szCs w:val="22"/>
          <w:lang w:val="en-US"/>
        </w:rPr>
      </w:pPr>
      <w:r w:rsidRPr="00807F64">
        <w:rPr>
          <w:rFonts w:ascii="Garamond" w:hAnsi="Garamond"/>
          <w:b/>
          <w:bCs/>
          <w:sz w:val="22"/>
          <w:szCs w:val="22"/>
          <w:lang w:val="en-US"/>
        </w:rPr>
        <w:t>Case Number</w:t>
      </w:r>
      <w:r w:rsidRPr="00807F64">
        <w:rPr>
          <w:rFonts w:ascii="Garamond" w:hAnsi="Garamond"/>
          <w:sz w:val="22"/>
          <w:szCs w:val="22"/>
          <w:lang w:val="en-US"/>
        </w:rPr>
        <w:t xml:space="preserve">: </w:t>
      </w:r>
      <w:r w:rsidR="001035EF" w:rsidRPr="001035EF">
        <w:rPr>
          <w:rFonts w:ascii="Garamond" w:hAnsi="Garamond"/>
          <w:sz w:val="22"/>
          <w:szCs w:val="22"/>
          <w:lang w:val="en-US"/>
        </w:rPr>
        <w:t>1108993-48.2022.8.26.0100</w:t>
      </w:r>
    </w:p>
    <w:p w14:paraId="66D44C8F" w14:textId="49F2E6D4" w:rsidR="00BB2804" w:rsidRPr="00807F64" w:rsidRDefault="00BB2804" w:rsidP="0053049D">
      <w:pPr>
        <w:pStyle w:val="PargrafodaLista"/>
        <w:numPr>
          <w:ilvl w:val="0"/>
          <w:numId w:val="1"/>
        </w:numPr>
        <w:spacing w:line="276" w:lineRule="auto"/>
        <w:jc w:val="both"/>
        <w:rPr>
          <w:rFonts w:ascii="Garamond" w:hAnsi="Garamond"/>
          <w:sz w:val="22"/>
          <w:szCs w:val="22"/>
          <w:lang w:val="en-US"/>
        </w:rPr>
      </w:pPr>
      <w:r w:rsidRPr="00807F64">
        <w:rPr>
          <w:rFonts w:ascii="Garamond" w:hAnsi="Garamond"/>
          <w:b/>
          <w:bCs/>
          <w:sz w:val="22"/>
          <w:szCs w:val="22"/>
          <w:lang w:val="en-US"/>
        </w:rPr>
        <w:t>Date of decision</w:t>
      </w:r>
      <w:r w:rsidRPr="00807F64">
        <w:rPr>
          <w:rFonts w:ascii="Garamond" w:hAnsi="Garamond"/>
          <w:sz w:val="22"/>
          <w:szCs w:val="22"/>
          <w:lang w:val="en-US"/>
        </w:rPr>
        <w:t xml:space="preserve">: </w:t>
      </w:r>
      <w:r w:rsidR="001035EF">
        <w:rPr>
          <w:rFonts w:ascii="Garamond" w:hAnsi="Garamond"/>
          <w:sz w:val="22"/>
          <w:szCs w:val="22"/>
          <w:lang w:val="en-US"/>
        </w:rPr>
        <w:t>October 6</w:t>
      </w:r>
      <w:r w:rsidR="005E2CB2" w:rsidRPr="00807F64">
        <w:rPr>
          <w:rFonts w:ascii="Garamond" w:hAnsi="Garamond"/>
          <w:sz w:val="22"/>
          <w:szCs w:val="22"/>
          <w:lang w:val="en-US"/>
        </w:rPr>
        <w:t>, 202</w:t>
      </w:r>
      <w:r w:rsidR="001035EF">
        <w:rPr>
          <w:rFonts w:ascii="Garamond" w:hAnsi="Garamond"/>
          <w:sz w:val="22"/>
          <w:szCs w:val="22"/>
          <w:lang w:val="en-US"/>
        </w:rPr>
        <w:t>2</w:t>
      </w:r>
    </w:p>
    <w:p w14:paraId="7989E895" w14:textId="77777777" w:rsidR="00BB2804" w:rsidRPr="00807F64" w:rsidRDefault="00BB2804" w:rsidP="0053049D">
      <w:pPr>
        <w:pStyle w:val="PargrafodaLista"/>
        <w:numPr>
          <w:ilvl w:val="0"/>
          <w:numId w:val="1"/>
        </w:numPr>
        <w:spacing w:line="276" w:lineRule="auto"/>
        <w:jc w:val="both"/>
        <w:rPr>
          <w:rFonts w:ascii="Garamond" w:hAnsi="Garamond"/>
          <w:sz w:val="22"/>
          <w:szCs w:val="22"/>
          <w:lang w:val="en-US"/>
        </w:rPr>
      </w:pPr>
      <w:r w:rsidRPr="00807F64">
        <w:rPr>
          <w:rFonts w:ascii="Garamond" w:hAnsi="Garamond"/>
          <w:b/>
          <w:bCs/>
          <w:sz w:val="22"/>
          <w:szCs w:val="22"/>
          <w:lang w:val="en-US"/>
        </w:rPr>
        <w:t>Featured case</w:t>
      </w:r>
      <w:r w:rsidRPr="00807F64">
        <w:rPr>
          <w:rFonts w:ascii="Garamond" w:hAnsi="Garamond"/>
          <w:sz w:val="22"/>
          <w:szCs w:val="22"/>
          <w:lang w:val="en-US"/>
        </w:rPr>
        <w:t>: N/A</w:t>
      </w:r>
    </w:p>
    <w:p w14:paraId="3AAC85C7" w14:textId="1C2CA309" w:rsidR="00BB2804" w:rsidRPr="00807F64" w:rsidRDefault="00BB2804" w:rsidP="0053049D">
      <w:pPr>
        <w:pStyle w:val="PargrafodaLista"/>
        <w:numPr>
          <w:ilvl w:val="0"/>
          <w:numId w:val="1"/>
        </w:numPr>
        <w:spacing w:line="276" w:lineRule="auto"/>
        <w:jc w:val="both"/>
        <w:rPr>
          <w:rFonts w:ascii="Garamond" w:hAnsi="Garamond"/>
          <w:sz w:val="22"/>
          <w:szCs w:val="22"/>
          <w:lang w:val="en-US"/>
        </w:rPr>
      </w:pPr>
      <w:r w:rsidRPr="00807F64">
        <w:rPr>
          <w:rFonts w:ascii="Garamond" w:hAnsi="Garamond"/>
          <w:b/>
          <w:bCs/>
          <w:sz w:val="22"/>
          <w:szCs w:val="22"/>
          <w:lang w:val="en-US"/>
        </w:rPr>
        <w:t>Region</w:t>
      </w:r>
      <w:r w:rsidRPr="00807F64">
        <w:rPr>
          <w:rFonts w:ascii="Garamond" w:hAnsi="Garamond"/>
          <w:sz w:val="22"/>
          <w:szCs w:val="22"/>
          <w:lang w:val="en-US"/>
        </w:rPr>
        <w:t xml:space="preserve">: </w:t>
      </w:r>
      <w:r w:rsidR="00734616" w:rsidRPr="00807F64">
        <w:rPr>
          <w:rFonts w:ascii="Garamond" w:hAnsi="Garamond"/>
          <w:sz w:val="22"/>
          <w:szCs w:val="22"/>
          <w:lang w:val="en-US"/>
        </w:rPr>
        <w:t>Brazil, Latin-America and Caribbean</w:t>
      </w:r>
    </w:p>
    <w:p w14:paraId="079501A2" w14:textId="2454BFBD" w:rsidR="00BB2804" w:rsidRPr="00807F64" w:rsidRDefault="00BB2804" w:rsidP="0053049D">
      <w:pPr>
        <w:pStyle w:val="PargrafodaLista"/>
        <w:numPr>
          <w:ilvl w:val="0"/>
          <w:numId w:val="1"/>
        </w:numPr>
        <w:spacing w:line="276" w:lineRule="auto"/>
        <w:jc w:val="both"/>
        <w:rPr>
          <w:rFonts w:ascii="Garamond" w:hAnsi="Garamond"/>
          <w:sz w:val="22"/>
          <w:szCs w:val="22"/>
          <w:lang w:val="en-US"/>
        </w:rPr>
      </w:pPr>
      <w:r w:rsidRPr="00807F64">
        <w:rPr>
          <w:rFonts w:ascii="Garamond" w:hAnsi="Garamond"/>
          <w:b/>
          <w:bCs/>
          <w:sz w:val="22"/>
          <w:szCs w:val="22"/>
          <w:lang w:val="en-US"/>
        </w:rPr>
        <w:t>Country</w:t>
      </w:r>
      <w:r w:rsidRPr="00807F64">
        <w:rPr>
          <w:rFonts w:ascii="Garamond" w:hAnsi="Garamond"/>
          <w:sz w:val="22"/>
          <w:szCs w:val="22"/>
          <w:lang w:val="en-US"/>
        </w:rPr>
        <w:t xml:space="preserve">: </w:t>
      </w:r>
      <w:r w:rsidR="00734616" w:rsidRPr="00807F64">
        <w:rPr>
          <w:rFonts w:ascii="Garamond" w:hAnsi="Garamond"/>
          <w:sz w:val="22"/>
          <w:szCs w:val="22"/>
          <w:lang w:val="en-US"/>
        </w:rPr>
        <w:t>Brazil</w:t>
      </w:r>
    </w:p>
    <w:p w14:paraId="7A6C4B43" w14:textId="6EE5DD94" w:rsidR="00BB2804" w:rsidRPr="00C77C43" w:rsidRDefault="00BB2804" w:rsidP="0053049D">
      <w:pPr>
        <w:pStyle w:val="PargrafodaLista"/>
        <w:numPr>
          <w:ilvl w:val="0"/>
          <w:numId w:val="1"/>
        </w:numPr>
        <w:spacing w:line="276" w:lineRule="auto"/>
        <w:jc w:val="both"/>
        <w:rPr>
          <w:rFonts w:ascii="Garamond" w:hAnsi="Garamond"/>
          <w:sz w:val="22"/>
          <w:szCs w:val="22"/>
          <w:lang w:val="en-US"/>
        </w:rPr>
      </w:pPr>
      <w:r w:rsidRPr="00C77C43">
        <w:rPr>
          <w:rFonts w:ascii="Garamond" w:hAnsi="Garamond"/>
          <w:b/>
          <w:bCs/>
          <w:sz w:val="22"/>
          <w:szCs w:val="22"/>
          <w:lang w:val="en-US"/>
        </w:rPr>
        <w:t>Type of expression</w:t>
      </w:r>
      <w:r w:rsidRPr="00C77C43">
        <w:rPr>
          <w:rFonts w:ascii="Garamond" w:hAnsi="Garamond"/>
          <w:sz w:val="22"/>
          <w:szCs w:val="22"/>
          <w:lang w:val="en-US"/>
        </w:rPr>
        <w:t>:</w:t>
      </w:r>
      <w:r w:rsidR="00363B1E" w:rsidRPr="00C77C43">
        <w:rPr>
          <w:rFonts w:ascii="Garamond" w:hAnsi="Garamond"/>
          <w:sz w:val="22"/>
          <w:szCs w:val="22"/>
          <w:lang w:val="en-US"/>
        </w:rPr>
        <w:t xml:space="preserve"> </w:t>
      </w:r>
      <w:r w:rsidR="00C77C43" w:rsidRPr="00C77C43">
        <w:rPr>
          <w:rFonts w:ascii="Garamond" w:hAnsi="Garamond"/>
          <w:sz w:val="22"/>
          <w:szCs w:val="22"/>
        </w:rPr>
        <w:t>Electronic / Internet-based Communication</w:t>
      </w:r>
    </w:p>
    <w:p w14:paraId="27903803" w14:textId="4B9429AB" w:rsidR="00BB2804" w:rsidRPr="00C77C43" w:rsidRDefault="00BB2804" w:rsidP="0053049D">
      <w:pPr>
        <w:pStyle w:val="PargrafodaLista"/>
        <w:numPr>
          <w:ilvl w:val="0"/>
          <w:numId w:val="1"/>
        </w:numPr>
        <w:spacing w:line="276" w:lineRule="auto"/>
        <w:jc w:val="both"/>
        <w:rPr>
          <w:rFonts w:ascii="Garamond" w:hAnsi="Garamond"/>
          <w:sz w:val="22"/>
          <w:szCs w:val="22"/>
          <w:lang w:val="en-US"/>
        </w:rPr>
      </w:pPr>
      <w:r w:rsidRPr="00C77C43">
        <w:rPr>
          <w:rFonts w:ascii="Garamond" w:hAnsi="Garamond"/>
          <w:b/>
          <w:bCs/>
          <w:sz w:val="22"/>
          <w:szCs w:val="22"/>
          <w:lang w:val="en-US"/>
        </w:rPr>
        <w:t>Judicial Body</w:t>
      </w:r>
      <w:r w:rsidRPr="00C77C43">
        <w:rPr>
          <w:rFonts w:ascii="Garamond" w:hAnsi="Garamond"/>
          <w:sz w:val="22"/>
          <w:szCs w:val="22"/>
          <w:lang w:val="en-US"/>
        </w:rPr>
        <w:t xml:space="preserve">: </w:t>
      </w:r>
      <w:r w:rsidR="00C77C43" w:rsidRPr="00C77C43">
        <w:rPr>
          <w:rFonts w:ascii="Garamond" w:hAnsi="Garamond"/>
          <w:sz w:val="22"/>
          <w:szCs w:val="22"/>
        </w:rPr>
        <w:t>First Instance Court</w:t>
      </w:r>
    </w:p>
    <w:p w14:paraId="62C18981" w14:textId="28F6F781" w:rsidR="00BB2804" w:rsidRPr="00C77C43" w:rsidRDefault="00BB2804" w:rsidP="0053049D">
      <w:pPr>
        <w:pStyle w:val="PargrafodaLista"/>
        <w:numPr>
          <w:ilvl w:val="0"/>
          <w:numId w:val="1"/>
        </w:numPr>
        <w:spacing w:line="276" w:lineRule="auto"/>
        <w:jc w:val="both"/>
        <w:rPr>
          <w:rFonts w:ascii="Garamond" w:hAnsi="Garamond"/>
          <w:sz w:val="22"/>
          <w:szCs w:val="22"/>
          <w:lang w:val="en-US"/>
        </w:rPr>
      </w:pPr>
      <w:r w:rsidRPr="00C77C43">
        <w:rPr>
          <w:rFonts w:ascii="Garamond" w:hAnsi="Garamond"/>
          <w:b/>
          <w:bCs/>
          <w:sz w:val="22"/>
          <w:szCs w:val="22"/>
          <w:lang w:val="en-US"/>
        </w:rPr>
        <w:t>Type of law</w:t>
      </w:r>
      <w:r w:rsidRPr="00C77C43">
        <w:rPr>
          <w:rFonts w:ascii="Garamond" w:hAnsi="Garamond"/>
          <w:sz w:val="22"/>
          <w:szCs w:val="22"/>
          <w:lang w:val="en-US"/>
        </w:rPr>
        <w:t xml:space="preserve">: </w:t>
      </w:r>
      <w:r w:rsidR="00C77C43" w:rsidRPr="00C77C43">
        <w:rPr>
          <w:rFonts w:ascii="Garamond" w:hAnsi="Garamond"/>
          <w:sz w:val="22"/>
          <w:szCs w:val="22"/>
        </w:rPr>
        <w:t>Constitutional Law</w:t>
      </w:r>
    </w:p>
    <w:p w14:paraId="35C4FF78" w14:textId="73F613C3" w:rsidR="00BB2804" w:rsidRPr="00C77C43" w:rsidRDefault="00BB2804" w:rsidP="0053049D">
      <w:pPr>
        <w:pStyle w:val="PargrafodaLista"/>
        <w:numPr>
          <w:ilvl w:val="0"/>
          <w:numId w:val="1"/>
        </w:numPr>
        <w:spacing w:line="276" w:lineRule="auto"/>
        <w:jc w:val="both"/>
        <w:rPr>
          <w:rFonts w:ascii="Garamond" w:hAnsi="Garamond"/>
          <w:sz w:val="22"/>
          <w:szCs w:val="22"/>
          <w:lang w:val="en-US"/>
        </w:rPr>
      </w:pPr>
      <w:r w:rsidRPr="00C77C43">
        <w:rPr>
          <w:rFonts w:ascii="Garamond" w:hAnsi="Garamond"/>
          <w:b/>
          <w:bCs/>
          <w:sz w:val="22"/>
          <w:szCs w:val="22"/>
          <w:lang w:val="en-US"/>
        </w:rPr>
        <w:t>Main Themes</w:t>
      </w:r>
      <w:r w:rsidRPr="00C77C43">
        <w:rPr>
          <w:rFonts w:ascii="Garamond" w:hAnsi="Garamond"/>
          <w:sz w:val="22"/>
          <w:szCs w:val="22"/>
          <w:lang w:val="en-US"/>
        </w:rPr>
        <w:t>:</w:t>
      </w:r>
      <w:r w:rsidR="00FA42AF" w:rsidRPr="00C77C43">
        <w:rPr>
          <w:rFonts w:ascii="Garamond" w:hAnsi="Garamond"/>
          <w:sz w:val="22"/>
          <w:szCs w:val="22"/>
          <w:lang w:val="en-US"/>
        </w:rPr>
        <w:t xml:space="preserve"> </w:t>
      </w:r>
      <w:r w:rsidR="00C77C43" w:rsidRPr="00C77C43">
        <w:rPr>
          <w:rFonts w:ascii="Garamond" w:hAnsi="Garamond"/>
          <w:sz w:val="22"/>
          <w:szCs w:val="22"/>
        </w:rPr>
        <w:t>Content Moderation,</w:t>
      </w:r>
      <w:r w:rsidR="00C77C43" w:rsidRPr="00C77C43">
        <w:rPr>
          <w:rFonts w:ascii="Segoe UI" w:hAnsi="Segoe UI" w:cs="Segoe UI"/>
          <w:sz w:val="20"/>
          <w:szCs w:val="20"/>
          <w:shd w:val="clear" w:color="auto" w:fill="FFFFFF"/>
        </w:rPr>
        <w:t xml:space="preserve"> </w:t>
      </w:r>
      <w:r w:rsidR="00C77C43" w:rsidRPr="00C77C43">
        <w:rPr>
          <w:rFonts w:ascii="Garamond" w:hAnsi="Garamond"/>
          <w:sz w:val="22"/>
          <w:szCs w:val="22"/>
        </w:rPr>
        <w:t>Defamation / Reputation / Press Freedom</w:t>
      </w:r>
    </w:p>
    <w:p w14:paraId="61895DC2" w14:textId="771748E7" w:rsidR="00BB2804" w:rsidRPr="00C77C43" w:rsidRDefault="00BB2804" w:rsidP="0053049D">
      <w:pPr>
        <w:pStyle w:val="PargrafodaLista"/>
        <w:numPr>
          <w:ilvl w:val="0"/>
          <w:numId w:val="1"/>
        </w:numPr>
        <w:spacing w:line="276" w:lineRule="auto"/>
        <w:jc w:val="both"/>
        <w:rPr>
          <w:rFonts w:ascii="Garamond" w:hAnsi="Garamond"/>
          <w:sz w:val="22"/>
          <w:szCs w:val="22"/>
          <w:lang w:val="en-US"/>
        </w:rPr>
      </w:pPr>
      <w:r w:rsidRPr="00C77C43">
        <w:rPr>
          <w:rFonts w:ascii="Garamond" w:hAnsi="Garamond"/>
          <w:b/>
          <w:bCs/>
          <w:sz w:val="22"/>
          <w:szCs w:val="22"/>
          <w:lang w:val="en-US"/>
        </w:rPr>
        <w:t>Outcome</w:t>
      </w:r>
      <w:r w:rsidR="002E1E37" w:rsidRPr="00C77C43">
        <w:rPr>
          <w:rFonts w:ascii="Garamond" w:hAnsi="Garamond"/>
          <w:sz w:val="22"/>
          <w:szCs w:val="22"/>
          <w:lang w:val="en-US"/>
        </w:rPr>
        <w:t>:</w:t>
      </w:r>
      <w:r w:rsidR="00807F64" w:rsidRPr="00C77C43">
        <w:rPr>
          <w:rFonts w:ascii="Garamond" w:hAnsi="Garamond"/>
          <w:sz w:val="22"/>
          <w:szCs w:val="22"/>
          <w:lang w:val="en-US"/>
        </w:rPr>
        <w:t xml:space="preserve"> </w:t>
      </w:r>
      <w:r w:rsidR="00C77C43" w:rsidRPr="00C77C43">
        <w:rPr>
          <w:rFonts w:ascii="Garamond" w:hAnsi="Garamond"/>
          <w:sz w:val="22"/>
          <w:szCs w:val="22"/>
        </w:rPr>
        <w:t>Motion Granted</w:t>
      </w:r>
    </w:p>
    <w:p w14:paraId="6DDEBA09" w14:textId="22F0823E" w:rsidR="00BB2804" w:rsidRPr="00C77C43" w:rsidRDefault="00BB2804" w:rsidP="0053049D">
      <w:pPr>
        <w:pStyle w:val="PargrafodaLista"/>
        <w:numPr>
          <w:ilvl w:val="0"/>
          <w:numId w:val="1"/>
        </w:numPr>
        <w:spacing w:line="276" w:lineRule="auto"/>
        <w:jc w:val="both"/>
        <w:rPr>
          <w:rFonts w:ascii="Garamond" w:hAnsi="Garamond"/>
          <w:sz w:val="22"/>
          <w:szCs w:val="22"/>
          <w:lang w:val="en-US"/>
        </w:rPr>
      </w:pPr>
      <w:r w:rsidRPr="00C77C43">
        <w:rPr>
          <w:rFonts w:ascii="Garamond" w:hAnsi="Garamond"/>
          <w:b/>
          <w:bCs/>
          <w:sz w:val="22"/>
          <w:szCs w:val="22"/>
          <w:lang w:val="en-US"/>
        </w:rPr>
        <w:t>Status</w:t>
      </w:r>
      <w:r w:rsidRPr="00C77C43">
        <w:rPr>
          <w:rFonts w:ascii="Garamond" w:hAnsi="Garamond"/>
          <w:sz w:val="22"/>
          <w:szCs w:val="22"/>
          <w:lang w:val="en-US"/>
        </w:rPr>
        <w:t>:</w:t>
      </w:r>
      <w:r w:rsidR="00D71FFB" w:rsidRPr="00C77C43">
        <w:rPr>
          <w:rFonts w:ascii="Garamond" w:hAnsi="Garamond"/>
          <w:sz w:val="22"/>
          <w:szCs w:val="22"/>
          <w:lang w:val="en-US"/>
        </w:rPr>
        <w:t xml:space="preserve"> </w:t>
      </w:r>
      <w:r w:rsidR="00C77C43" w:rsidRPr="00C77C43">
        <w:rPr>
          <w:rFonts w:ascii="Garamond" w:hAnsi="Garamond"/>
          <w:sz w:val="22"/>
          <w:szCs w:val="22"/>
        </w:rPr>
        <w:t>In Progress</w:t>
      </w:r>
    </w:p>
    <w:p w14:paraId="0550C5A9" w14:textId="71B12036" w:rsidR="00BB2804" w:rsidRPr="00C77C43" w:rsidRDefault="00BB2804" w:rsidP="0053049D">
      <w:pPr>
        <w:pStyle w:val="PargrafodaLista"/>
        <w:numPr>
          <w:ilvl w:val="0"/>
          <w:numId w:val="1"/>
        </w:numPr>
        <w:spacing w:line="276" w:lineRule="auto"/>
        <w:jc w:val="both"/>
        <w:rPr>
          <w:rFonts w:ascii="Garamond" w:hAnsi="Garamond"/>
          <w:sz w:val="22"/>
          <w:szCs w:val="22"/>
          <w:lang w:val="en-US"/>
        </w:rPr>
      </w:pPr>
      <w:r w:rsidRPr="00C77C43">
        <w:rPr>
          <w:rFonts w:ascii="Garamond" w:hAnsi="Garamond"/>
          <w:b/>
          <w:bCs/>
          <w:sz w:val="22"/>
          <w:szCs w:val="22"/>
          <w:lang w:val="en-US"/>
        </w:rPr>
        <w:t>Tags</w:t>
      </w:r>
      <w:r w:rsidRPr="00C77C43">
        <w:rPr>
          <w:rFonts w:ascii="Garamond" w:hAnsi="Garamond"/>
          <w:sz w:val="22"/>
          <w:szCs w:val="22"/>
          <w:lang w:val="en-US"/>
        </w:rPr>
        <w:t>:</w:t>
      </w:r>
      <w:r w:rsidR="00A0181F" w:rsidRPr="00C77C43">
        <w:rPr>
          <w:rFonts w:ascii="Garamond" w:hAnsi="Garamond"/>
          <w:sz w:val="22"/>
          <w:szCs w:val="22"/>
          <w:lang w:val="en-US"/>
        </w:rPr>
        <w:t xml:space="preserve"> </w:t>
      </w:r>
      <w:r w:rsidR="00C77C43" w:rsidRPr="00C77C43">
        <w:rPr>
          <w:rFonts w:ascii="Garamond" w:hAnsi="Garamond"/>
          <w:sz w:val="22"/>
          <w:szCs w:val="22"/>
          <w:lang w:val="en-US"/>
        </w:rPr>
        <w:t>Press freedom; Honor and Reputation</w:t>
      </w:r>
    </w:p>
    <w:p w14:paraId="1FB30DBC" w14:textId="77777777" w:rsidR="00AE66D0" w:rsidRPr="007466E0" w:rsidRDefault="00AE66D0" w:rsidP="0053049D">
      <w:pPr>
        <w:pStyle w:val="PargrafodaLista"/>
        <w:numPr>
          <w:ilvl w:val="0"/>
          <w:numId w:val="1"/>
        </w:numPr>
        <w:spacing w:line="276" w:lineRule="auto"/>
        <w:jc w:val="both"/>
        <w:rPr>
          <w:rFonts w:ascii="Garamond" w:hAnsi="Garamond"/>
          <w:sz w:val="22"/>
          <w:szCs w:val="22"/>
          <w:lang w:val="en-US"/>
        </w:rPr>
      </w:pPr>
    </w:p>
    <w:p w14:paraId="06BBAAD5" w14:textId="77777777" w:rsidR="00BB2804" w:rsidRPr="007466E0" w:rsidRDefault="00BB2804" w:rsidP="0053049D">
      <w:pPr>
        <w:spacing w:line="276" w:lineRule="auto"/>
        <w:jc w:val="both"/>
        <w:rPr>
          <w:rFonts w:ascii="Garamond" w:hAnsi="Garamond"/>
          <w:b/>
          <w:bCs/>
          <w:i/>
          <w:iCs/>
          <w:sz w:val="22"/>
          <w:szCs w:val="22"/>
          <w:u w:val="single"/>
          <w:lang w:val="en-US"/>
        </w:rPr>
      </w:pPr>
      <w:r w:rsidRPr="007466E0">
        <w:rPr>
          <w:rFonts w:ascii="Garamond" w:hAnsi="Garamond"/>
          <w:b/>
          <w:bCs/>
          <w:i/>
          <w:iCs/>
          <w:sz w:val="22"/>
          <w:szCs w:val="22"/>
          <w:u w:val="single"/>
          <w:lang w:val="en-US"/>
        </w:rPr>
        <w:t>Analysis:</w:t>
      </w:r>
    </w:p>
    <w:p w14:paraId="1320B35B" w14:textId="77777777" w:rsidR="00737367" w:rsidRPr="007466E0" w:rsidRDefault="00737367" w:rsidP="0053049D">
      <w:pPr>
        <w:spacing w:line="276" w:lineRule="auto"/>
        <w:jc w:val="both"/>
        <w:rPr>
          <w:rFonts w:ascii="Garamond" w:hAnsi="Garamond"/>
          <w:sz w:val="22"/>
          <w:szCs w:val="22"/>
          <w:lang w:val="en-US"/>
        </w:rPr>
      </w:pPr>
    </w:p>
    <w:p w14:paraId="18E63247" w14:textId="77777777" w:rsidR="000850BD" w:rsidRPr="007466E0" w:rsidRDefault="00BB2804" w:rsidP="0053049D">
      <w:pPr>
        <w:pStyle w:val="PargrafodaLista"/>
        <w:numPr>
          <w:ilvl w:val="0"/>
          <w:numId w:val="5"/>
        </w:numPr>
        <w:spacing w:line="276" w:lineRule="auto"/>
        <w:jc w:val="both"/>
        <w:rPr>
          <w:rFonts w:ascii="Garamond" w:hAnsi="Garamond"/>
          <w:sz w:val="22"/>
          <w:szCs w:val="22"/>
          <w:lang w:val="en-US"/>
        </w:rPr>
      </w:pPr>
      <w:r w:rsidRPr="007466E0">
        <w:rPr>
          <w:rFonts w:ascii="Garamond" w:hAnsi="Garamond"/>
          <w:b/>
          <w:bCs/>
          <w:sz w:val="22"/>
          <w:szCs w:val="22"/>
          <w:lang w:val="en-US"/>
        </w:rPr>
        <w:t>Summary and Outcome</w:t>
      </w:r>
      <w:r w:rsidRPr="007466E0">
        <w:rPr>
          <w:rFonts w:ascii="Garamond" w:hAnsi="Garamond"/>
          <w:sz w:val="22"/>
          <w:szCs w:val="22"/>
          <w:lang w:val="en-US"/>
        </w:rPr>
        <w:t>:</w:t>
      </w:r>
      <w:r w:rsidR="00734616" w:rsidRPr="007466E0">
        <w:rPr>
          <w:rFonts w:ascii="Garamond" w:hAnsi="Garamond"/>
          <w:sz w:val="22"/>
          <w:szCs w:val="22"/>
          <w:lang w:val="en-US"/>
        </w:rPr>
        <w:t xml:space="preserve"> </w:t>
      </w:r>
    </w:p>
    <w:p w14:paraId="5BA7FEA0" w14:textId="77777777" w:rsidR="000850BD" w:rsidRPr="007466E0" w:rsidRDefault="000850BD" w:rsidP="0053049D">
      <w:pPr>
        <w:spacing w:line="276" w:lineRule="auto"/>
        <w:jc w:val="both"/>
        <w:rPr>
          <w:rFonts w:ascii="Garamond" w:hAnsi="Garamond"/>
          <w:sz w:val="22"/>
          <w:szCs w:val="22"/>
          <w:lang w:val="en-US"/>
        </w:rPr>
      </w:pPr>
    </w:p>
    <w:p w14:paraId="349ACB4C" w14:textId="38B054CD" w:rsidR="003349FB" w:rsidRDefault="00B15872" w:rsidP="0053049D">
      <w:pPr>
        <w:spacing w:line="276" w:lineRule="auto"/>
        <w:jc w:val="both"/>
        <w:rPr>
          <w:rFonts w:ascii="Garamond" w:hAnsi="Garamond"/>
          <w:sz w:val="22"/>
          <w:szCs w:val="22"/>
        </w:rPr>
      </w:pPr>
      <w:r w:rsidRPr="00B15872">
        <w:rPr>
          <w:rFonts w:ascii="Garamond" w:hAnsi="Garamond"/>
          <w:sz w:val="22"/>
          <w:szCs w:val="22"/>
        </w:rPr>
        <w:t xml:space="preserve">A Brazilian court ordered the removal of false social media content and prohibited further similar posts about journalist Vera Magalhães. After an electoral debate, Magalhães was falsely accused by Douglas Garcia Bispo dos Santos, then a state representative, of receiving money to criticize a presidential candidate, with the aim of discrediting her journalism. </w:t>
      </w:r>
      <w:r w:rsidR="00C62CE4" w:rsidRPr="00C62CE4">
        <w:rPr>
          <w:rFonts w:ascii="Garamond" w:hAnsi="Garamond"/>
          <w:sz w:val="22"/>
          <w:szCs w:val="22"/>
        </w:rPr>
        <w:t>Santos made posts on his then Twitter account to the same effect.</w:t>
      </w:r>
      <w:r w:rsidR="00C62CE4">
        <w:rPr>
          <w:rFonts w:ascii="Garamond" w:hAnsi="Garamond"/>
          <w:sz w:val="22"/>
          <w:szCs w:val="22"/>
        </w:rPr>
        <w:t xml:space="preserve"> </w:t>
      </w:r>
      <w:r w:rsidRPr="00B15872">
        <w:rPr>
          <w:rFonts w:ascii="Garamond" w:hAnsi="Garamond"/>
          <w:sz w:val="22"/>
          <w:szCs w:val="22"/>
        </w:rPr>
        <w:t>The Court emphasized that while free speech is a fundamental right, it must be balanced with the protection of honor and free press. Given the harmful and untrue nature of the posts, in a preliminary decision, the Court ruled that they should be removed and prohibited further similar posts.</w:t>
      </w:r>
    </w:p>
    <w:p w14:paraId="5BEC8E1A" w14:textId="77777777" w:rsidR="00B15872" w:rsidRDefault="00B15872" w:rsidP="0053049D">
      <w:pPr>
        <w:spacing w:line="276" w:lineRule="auto"/>
        <w:jc w:val="both"/>
        <w:rPr>
          <w:rFonts w:ascii="Garamond" w:hAnsi="Garamond"/>
          <w:sz w:val="22"/>
          <w:szCs w:val="22"/>
        </w:rPr>
      </w:pPr>
    </w:p>
    <w:p w14:paraId="678B3913" w14:textId="1B4BA228" w:rsidR="00347E91" w:rsidRPr="007466E0" w:rsidRDefault="00BB2804" w:rsidP="0053049D">
      <w:pPr>
        <w:pStyle w:val="PargrafodaLista"/>
        <w:numPr>
          <w:ilvl w:val="0"/>
          <w:numId w:val="10"/>
        </w:numPr>
        <w:spacing w:line="276" w:lineRule="auto"/>
        <w:jc w:val="both"/>
        <w:rPr>
          <w:rFonts w:ascii="Garamond" w:hAnsi="Garamond"/>
          <w:sz w:val="22"/>
          <w:szCs w:val="22"/>
          <w:lang w:val="en-US"/>
        </w:rPr>
      </w:pPr>
      <w:r w:rsidRPr="007466E0">
        <w:rPr>
          <w:rFonts w:ascii="Garamond" w:hAnsi="Garamond"/>
          <w:b/>
          <w:bCs/>
          <w:sz w:val="22"/>
          <w:szCs w:val="22"/>
          <w:lang w:val="en-US"/>
        </w:rPr>
        <w:t>Facts</w:t>
      </w:r>
      <w:r w:rsidRPr="007466E0">
        <w:rPr>
          <w:rFonts w:ascii="Garamond" w:hAnsi="Garamond"/>
          <w:sz w:val="22"/>
          <w:szCs w:val="22"/>
          <w:lang w:val="en-US"/>
        </w:rPr>
        <w:t>:</w:t>
      </w:r>
      <w:r w:rsidR="00734616" w:rsidRPr="007466E0">
        <w:rPr>
          <w:rFonts w:ascii="Garamond" w:hAnsi="Garamond"/>
          <w:sz w:val="22"/>
          <w:szCs w:val="22"/>
          <w:lang w:val="en-US"/>
        </w:rPr>
        <w:t xml:space="preserve"> </w:t>
      </w:r>
    </w:p>
    <w:p w14:paraId="5697AF5E" w14:textId="77777777" w:rsidR="00505C6F" w:rsidRPr="007466E0" w:rsidRDefault="00505C6F" w:rsidP="0053049D">
      <w:pPr>
        <w:spacing w:line="276" w:lineRule="auto"/>
        <w:jc w:val="both"/>
        <w:rPr>
          <w:rFonts w:ascii="Garamond" w:hAnsi="Garamond"/>
          <w:sz w:val="22"/>
          <w:szCs w:val="22"/>
          <w:lang w:val="en-US"/>
        </w:rPr>
      </w:pPr>
    </w:p>
    <w:p w14:paraId="19584858" w14:textId="239AF3E7" w:rsidR="0053049D" w:rsidRDefault="00000000" w:rsidP="0053049D">
      <w:pPr>
        <w:pStyle w:val="NormalWeb"/>
        <w:shd w:val="clear" w:color="auto" w:fill="FFFFFF"/>
        <w:spacing w:before="0" w:beforeAutospacing="0" w:after="0" w:afterAutospacing="0" w:line="276" w:lineRule="auto"/>
        <w:jc w:val="both"/>
        <w:textAlignment w:val="baseline"/>
        <w:rPr>
          <w:rFonts w:ascii="Garamond" w:hAnsi="Garamond" w:cs="Tahoma"/>
          <w:color w:val="212529"/>
          <w:sz w:val="22"/>
          <w:szCs w:val="22"/>
          <w:shd w:val="clear" w:color="auto" w:fill="FFFFFF"/>
          <w:lang w:val="en-US"/>
        </w:rPr>
      </w:pPr>
      <w:hyperlink r:id="rId5" w:history="1">
        <w:r w:rsidR="00387FCD" w:rsidRPr="005F1644">
          <w:rPr>
            <w:rStyle w:val="Hyperlink"/>
            <w:rFonts w:ascii="Garamond" w:hAnsi="Garamond" w:cs="Tahoma"/>
            <w:sz w:val="22"/>
            <w:szCs w:val="22"/>
            <w:shd w:val="clear" w:color="auto" w:fill="FFFFFF"/>
            <w:lang w:val="en-US"/>
          </w:rPr>
          <w:t>On September 13, 2022</w:t>
        </w:r>
      </w:hyperlink>
      <w:r w:rsidR="00387FCD" w:rsidRPr="00387FCD">
        <w:rPr>
          <w:rFonts w:ascii="Garamond" w:hAnsi="Garamond" w:cs="Tahoma"/>
          <w:color w:val="212529"/>
          <w:sz w:val="22"/>
          <w:szCs w:val="22"/>
          <w:shd w:val="clear" w:color="auto" w:fill="FFFFFF"/>
          <w:lang w:val="en-US"/>
        </w:rPr>
        <w:t>, following the electoral debate hosted by TV Cultura, Folha de São Paulo, and Uol with the candidates for the Governorship of São Paulo, Douglas Garcia Bispo dos Santos, then a state representative in São Paulo, approached journalist Vera Magalhães while filming with his cellphone and claimed that she had "signed a half-million reais contract with the Fundação Padre Anchieta" to "criticize the President of the Republic" (at that time, Jair Bolsonaro) and that she was "a disgrace to Brazilian journalism"</w:t>
      </w:r>
      <w:r w:rsidR="005F1644">
        <w:rPr>
          <w:rFonts w:ascii="Garamond" w:hAnsi="Garamond" w:cs="Tahoma"/>
          <w:color w:val="212529"/>
          <w:sz w:val="22"/>
          <w:szCs w:val="22"/>
          <w:shd w:val="clear" w:color="auto" w:fill="FFFFFF"/>
          <w:lang w:val="en-US"/>
        </w:rPr>
        <w:t>.</w:t>
      </w:r>
      <w:r w:rsidR="00387FCD" w:rsidRPr="00387FCD">
        <w:rPr>
          <w:rFonts w:ascii="Garamond" w:hAnsi="Garamond" w:cs="Tahoma"/>
          <w:color w:val="212529"/>
          <w:sz w:val="22"/>
          <w:szCs w:val="22"/>
          <w:shd w:val="clear" w:color="auto" w:fill="FFFFFF"/>
          <w:lang w:val="en-US"/>
        </w:rPr>
        <w:t xml:space="preserve"> A heated discussion ensued between Magalhães and Santos, which was broken up by security. During the situation, another journalist intervened on Magalhães' behalf, grabbed Santos' cellphone, and threw it. Santos left the scene repeatedly shouting that Magalhães was a disgrace to journalism.</w:t>
      </w:r>
    </w:p>
    <w:p w14:paraId="596B0417" w14:textId="77777777" w:rsidR="00387FCD" w:rsidRDefault="00387FCD" w:rsidP="0053049D">
      <w:pPr>
        <w:pStyle w:val="NormalWeb"/>
        <w:shd w:val="clear" w:color="auto" w:fill="FFFFFF"/>
        <w:spacing w:before="0" w:beforeAutospacing="0" w:after="0" w:afterAutospacing="0" w:line="276" w:lineRule="auto"/>
        <w:jc w:val="both"/>
        <w:textAlignment w:val="baseline"/>
        <w:rPr>
          <w:rFonts w:ascii="Garamond" w:hAnsi="Garamond" w:cs="Tahoma"/>
          <w:color w:val="212529"/>
          <w:sz w:val="22"/>
          <w:szCs w:val="22"/>
          <w:shd w:val="clear" w:color="auto" w:fill="FFFFFF"/>
          <w:lang w:val="en-US"/>
        </w:rPr>
      </w:pPr>
    </w:p>
    <w:p w14:paraId="127ADF36" w14:textId="15EA05B6" w:rsidR="00387FCD" w:rsidRDefault="00387FCD" w:rsidP="0053049D">
      <w:pPr>
        <w:pStyle w:val="NormalWeb"/>
        <w:shd w:val="clear" w:color="auto" w:fill="FFFFFF"/>
        <w:spacing w:before="0" w:beforeAutospacing="0" w:after="0" w:afterAutospacing="0" w:line="276" w:lineRule="auto"/>
        <w:jc w:val="both"/>
        <w:textAlignment w:val="baseline"/>
        <w:rPr>
          <w:rFonts w:ascii="Garamond" w:hAnsi="Garamond" w:cs="Tahoma"/>
          <w:color w:val="212529"/>
          <w:sz w:val="22"/>
          <w:szCs w:val="22"/>
          <w:shd w:val="clear" w:color="auto" w:fill="FFFFFF"/>
          <w:lang w:val="en-US"/>
        </w:rPr>
      </w:pPr>
      <w:r w:rsidRPr="00387FCD">
        <w:rPr>
          <w:rFonts w:ascii="Garamond" w:hAnsi="Garamond" w:cs="Tahoma"/>
          <w:color w:val="212529"/>
          <w:sz w:val="22"/>
          <w:szCs w:val="22"/>
          <w:shd w:val="clear" w:color="auto" w:fill="FFFFFF"/>
          <w:lang w:val="en-US"/>
        </w:rPr>
        <w:t xml:space="preserve">Moments before the electoral debate began, Santos made a provocative </w:t>
      </w:r>
      <w:hyperlink r:id="rId6" w:history="1">
        <w:r w:rsidRPr="005F1644">
          <w:rPr>
            <w:rStyle w:val="Hyperlink"/>
            <w:rFonts w:ascii="Garamond" w:hAnsi="Garamond" w:cs="Tahoma"/>
            <w:sz w:val="22"/>
            <w:szCs w:val="22"/>
            <w:shd w:val="clear" w:color="auto" w:fill="FFFFFF"/>
            <w:lang w:val="en-US"/>
          </w:rPr>
          <w:t>post</w:t>
        </w:r>
      </w:hyperlink>
      <w:r w:rsidRPr="00387FCD">
        <w:rPr>
          <w:rFonts w:ascii="Garamond" w:hAnsi="Garamond" w:cs="Tahoma"/>
          <w:color w:val="212529"/>
          <w:sz w:val="22"/>
          <w:szCs w:val="22"/>
          <w:shd w:val="clear" w:color="auto" w:fill="FFFFFF"/>
          <w:lang w:val="en-US"/>
        </w:rPr>
        <w:t xml:space="preserve"> on his then Twitter account, saying, "</w:t>
      </w:r>
      <w:r w:rsidR="005F1644">
        <w:rPr>
          <w:rFonts w:ascii="Garamond" w:hAnsi="Garamond" w:cs="Tahoma"/>
          <w:color w:val="212529"/>
          <w:sz w:val="22"/>
          <w:szCs w:val="22"/>
          <w:shd w:val="clear" w:color="auto" w:fill="FFFFFF"/>
          <w:lang w:val="en-US"/>
        </w:rPr>
        <w:t>I</w:t>
      </w:r>
      <w:r w:rsidRPr="00387FCD">
        <w:rPr>
          <w:rFonts w:ascii="Garamond" w:hAnsi="Garamond" w:cs="Tahoma"/>
          <w:color w:val="212529"/>
          <w:sz w:val="22"/>
          <w:szCs w:val="22"/>
          <w:shd w:val="clear" w:color="auto" w:fill="FFFFFF"/>
          <w:lang w:val="en-US"/>
        </w:rPr>
        <w:t>'m already here at the TV Cultura debate waiting for Tarcísio's</w:t>
      </w:r>
      <w:r w:rsidR="005F1644">
        <w:rPr>
          <w:rFonts w:ascii="Garamond" w:hAnsi="Garamond" w:cs="Tahoma"/>
          <w:color w:val="212529"/>
          <w:sz w:val="22"/>
          <w:szCs w:val="22"/>
          <w:shd w:val="clear" w:color="auto" w:fill="FFFFFF"/>
          <w:lang w:val="en-US"/>
        </w:rPr>
        <w:t xml:space="preserve"> [</w:t>
      </w:r>
      <w:r w:rsidR="005F1644" w:rsidRPr="005F1644">
        <w:rPr>
          <w:rFonts w:ascii="Garamond" w:hAnsi="Garamond" w:cs="Tahoma"/>
          <w:color w:val="212529"/>
          <w:sz w:val="22"/>
          <w:szCs w:val="22"/>
          <w:shd w:val="clear" w:color="auto" w:fill="FFFFFF"/>
          <w:lang w:val="en-US"/>
        </w:rPr>
        <w:t>candidate for Governor of São Paulo, supported by Santos</w:t>
      </w:r>
      <w:r w:rsidR="005F1644">
        <w:rPr>
          <w:rFonts w:ascii="Garamond" w:hAnsi="Garamond" w:cs="Tahoma"/>
          <w:color w:val="212529"/>
          <w:sz w:val="22"/>
          <w:szCs w:val="22"/>
          <w:shd w:val="clear" w:color="auto" w:fill="FFFFFF"/>
          <w:lang w:val="en-US"/>
        </w:rPr>
        <w:t>]</w:t>
      </w:r>
      <w:r w:rsidRPr="00387FCD">
        <w:rPr>
          <w:rFonts w:ascii="Garamond" w:hAnsi="Garamond" w:cs="Tahoma"/>
          <w:color w:val="212529"/>
          <w:sz w:val="22"/>
          <w:szCs w:val="22"/>
          <w:shd w:val="clear" w:color="auto" w:fill="FFFFFF"/>
          <w:lang w:val="en-US"/>
        </w:rPr>
        <w:t xml:space="preserve"> arrival. Will Vera Magalhães come today?"</w:t>
      </w:r>
      <w:r>
        <w:rPr>
          <w:rFonts w:ascii="Garamond" w:hAnsi="Garamond" w:cs="Tahoma"/>
          <w:color w:val="212529"/>
          <w:sz w:val="22"/>
          <w:szCs w:val="22"/>
          <w:shd w:val="clear" w:color="auto" w:fill="FFFFFF"/>
          <w:lang w:val="en-US"/>
        </w:rPr>
        <w:t>.</w:t>
      </w:r>
      <w:r w:rsidR="00ED5671">
        <w:rPr>
          <w:rFonts w:ascii="Garamond" w:hAnsi="Garamond" w:cs="Tahoma"/>
          <w:color w:val="212529"/>
          <w:sz w:val="22"/>
          <w:szCs w:val="22"/>
          <w:shd w:val="clear" w:color="auto" w:fill="FFFFFF"/>
          <w:lang w:val="en-US"/>
        </w:rPr>
        <w:t xml:space="preserve"> </w:t>
      </w:r>
      <w:r w:rsidR="00ED5671" w:rsidRPr="00ED5671">
        <w:rPr>
          <w:rFonts w:ascii="Garamond" w:hAnsi="Garamond" w:cs="Tahoma"/>
          <w:color w:val="212529"/>
          <w:sz w:val="22"/>
          <w:szCs w:val="22"/>
          <w:shd w:val="clear" w:color="auto" w:fill="FFFFFF"/>
          <w:lang w:val="en-US"/>
        </w:rPr>
        <w:t>He had made similar posts over the past two years, always casting doubt on the source of the journalist's salary and her professional conduct.</w:t>
      </w:r>
    </w:p>
    <w:p w14:paraId="2EBC7B8B" w14:textId="77777777" w:rsidR="007A311F" w:rsidRDefault="007A311F" w:rsidP="0053049D">
      <w:pPr>
        <w:pStyle w:val="NormalWeb"/>
        <w:shd w:val="clear" w:color="auto" w:fill="FFFFFF"/>
        <w:spacing w:before="0" w:beforeAutospacing="0" w:after="0" w:afterAutospacing="0" w:line="276" w:lineRule="auto"/>
        <w:jc w:val="both"/>
        <w:textAlignment w:val="baseline"/>
        <w:rPr>
          <w:rFonts w:ascii="Garamond" w:hAnsi="Garamond" w:cs="Tahoma"/>
          <w:color w:val="212529"/>
          <w:sz w:val="22"/>
          <w:szCs w:val="22"/>
          <w:shd w:val="clear" w:color="auto" w:fill="FFFFFF"/>
          <w:lang w:val="en-US"/>
        </w:rPr>
      </w:pPr>
    </w:p>
    <w:p w14:paraId="12B66C46" w14:textId="035BB1CE" w:rsidR="007A311F" w:rsidRDefault="007A311F" w:rsidP="0053049D">
      <w:pPr>
        <w:pStyle w:val="NormalWeb"/>
        <w:shd w:val="clear" w:color="auto" w:fill="FFFFFF"/>
        <w:spacing w:before="0" w:beforeAutospacing="0" w:after="0" w:afterAutospacing="0" w:line="276" w:lineRule="auto"/>
        <w:jc w:val="both"/>
        <w:textAlignment w:val="baseline"/>
        <w:rPr>
          <w:rFonts w:ascii="Garamond" w:hAnsi="Garamond" w:cs="Tahoma"/>
          <w:color w:val="212529"/>
          <w:sz w:val="22"/>
          <w:szCs w:val="22"/>
          <w:shd w:val="clear" w:color="auto" w:fill="FFFFFF"/>
          <w:lang w:val="en-US"/>
        </w:rPr>
      </w:pPr>
      <w:r w:rsidRPr="007A311F">
        <w:rPr>
          <w:rFonts w:ascii="Garamond" w:hAnsi="Garamond" w:cs="Tahoma"/>
          <w:color w:val="212529"/>
          <w:sz w:val="22"/>
          <w:szCs w:val="22"/>
          <w:shd w:val="clear" w:color="auto" w:fill="FFFFFF"/>
          <w:lang w:val="en-US"/>
        </w:rPr>
        <w:t xml:space="preserve">After the incident, journalists and other Brazilian authorities condemned what they considered an attack by Santos on the journalist. Even Tarcísio de Freitas, the candidate for Governor of São Paulo supported by Santos, </w:t>
      </w:r>
      <w:hyperlink r:id="rId7" w:history="1">
        <w:r w:rsidRPr="007A311F">
          <w:rPr>
            <w:rStyle w:val="Hyperlink"/>
            <w:rFonts w:ascii="Garamond" w:hAnsi="Garamond" w:cs="Tahoma"/>
            <w:sz w:val="22"/>
            <w:szCs w:val="22"/>
            <w:shd w:val="clear" w:color="auto" w:fill="FFFFFF"/>
            <w:lang w:val="en-US"/>
          </w:rPr>
          <w:t>expressed regret over the situation</w:t>
        </w:r>
      </w:hyperlink>
      <w:r w:rsidRPr="007A311F">
        <w:rPr>
          <w:rFonts w:ascii="Garamond" w:hAnsi="Garamond" w:cs="Tahoma"/>
          <w:color w:val="212529"/>
          <w:sz w:val="22"/>
          <w:szCs w:val="22"/>
          <w:shd w:val="clear" w:color="auto" w:fill="FFFFFF"/>
          <w:lang w:val="en-US"/>
        </w:rPr>
        <w:t xml:space="preserve"> and strongly condemned "the aggression suffered by journalist Vera Magalhães while she was performing her duties during today's debate"</w:t>
      </w:r>
      <w:r>
        <w:rPr>
          <w:rFonts w:ascii="Garamond" w:hAnsi="Garamond" w:cs="Tahoma"/>
          <w:color w:val="212529"/>
          <w:sz w:val="22"/>
          <w:szCs w:val="22"/>
          <w:shd w:val="clear" w:color="auto" w:fill="FFFFFF"/>
          <w:lang w:val="en-US"/>
        </w:rPr>
        <w:t>,</w:t>
      </w:r>
      <w:r w:rsidRPr="007A311F">
        <w:rPr>
          <w:rFonts w:ascii="Garamond" w:hAnsi="Garamond" w:cs="Tahoma"/>
          <w:color w:val="212529"/>
          <w:sz w:val="22"/>
          <w:szCs w:val="22"/>
          <w:shd w:val="clear" w:color="auto" w:fill="FFFFFF"/>
          <w:lang w:val="en-US"/>
        </w:rPr>
        <w:t xml:space="preserve"> adding that "</w:t>
      </w:r>
      <w:r>
        <w:rPr>
          <w:rFonts w:ascii="Garamond" w:hAnsi="Garamond" w:cs="Tahoma"/>
          <w:color w:val="212529"/>
          <w:sz w:val="22"/>
          <w:szCs w:val="22"/>
          <w:shd w:val="clear" w:color="auto" w:fill="FFFFFF"/>
          <w:lang w:val="en-US"/>
        </w:rPr>
        <w:t>[t]</w:t>
      </w:r>
      <w:r w:rsidRPr="007A311F">
        <w:rPr>
          <w:rFonts w:ascii="Garamond" w:hAnsi="Garamond" w:cs="Tahoma"/>
          <w:color w:val="212529"/>
          <w:sz w:val="22"/>
          <w:szCs w:val="22"/>
          <w:shd w:val="clear" w:color="auto" w:fill="FFFFFF"/>
          <w:lang w:val="en-US"/>
        </w:rPr>
        <w:t>his is an attitude incompatible with democracy and does not align with our stance on the work of the press</w:t>
      </w:r>
      <w:r>
        <w:rPr>
          <w:rFonts w:ascii="Garamond" w:hAnsi="Garamond" w:cs="Tahoma"/>
          <w:color w:val="212529"/>
          <w:sz w:val="22"/>
          <w:szCs w:val="22"/>
          <w:shd w:val="clear" w:color="auto" w:fill="FFFFFF"/>
          <w:lang w:val="en-US"/>
        </w:rPr>
        <w:t>”.</w:t>
      </w:r>
    </w:p>
    <w:p w14:paraId="2C0C55F2" w14:textId="77777777" w:rsidR="00387FCD" w:rsidRDefault="00387FCD" w:rsidP="0053049D">
      <w:pPr>
        <w:pStyle w:val="NormalWeb"/>
        <w:shd w:val="clear" w:color="auto" w:fill="FFFFFF"/>
        <w:spacing w:before="0" w:beforeAutospacing="0" w:after="0" w:afterAutospacing="0" w:line="276" w:lineRule="auto"/>
        <w:jc w:val="both"/>
        <w:textAlignment w:val="baseline"/>
        <w:rPr>
          <w:rFonts w:ascii="Garamond" w:hAnsi="Garamond" w:cs="Tahoma"/>
          <w:color w:val="212529"/>
          <w:sz w:val="22"/>
          <w:szCs w:val="22"/>
          <w:shd w:val="clear" w:color="auto" w:fill="FFFFFF"/>
          <w:lang w:val="en-US"/>
        </w:rPr>
      </w:pPr>
    </w:p>
    <w:p w14:paraId="581C04C3" w14:textId="77777777" w:rsidR="001B4003" w:rsidRDefault="001B4003" w:rsidP="0053049D">
      <w:pPr>
        <w:pStyle w:val="NormalWeb"/>
        <w:shd w:val="clear" w:color="auto" w:fill="FFFFFF"/>
        <w:spacing w:before="0" w:beforeAutospacing="0" w:after="0" w:afterAutospacing="0" w:line="276" w:lineRule="auto"/>
        <w:jc w:val="both"/>
        <w:textAlignment w:val="baseline"/>
        <w:rPr>
          <w:rFonts w:ascii="Garamond" w:hAnsi="Garamond" w:cs="Tahoma"/>
          <w:color w:val="212529"/>
          <w:sz w:val="22"/>
          <w:szCs w:val="22"/>
          <w:shd w:val="clear" w:color="auto" w:fill="FFFFFF"/>
          <w:lang w:val="en-US"/>
        </w:rPr>
      </w:pPr>
    </w:p>
    <w:p w14:paraId="13B2147F" w14:textId="77777777" w:rsidR="001B4003" w:rsidRPr="00A91182" w:rsidRDefault="001B4003" w:rsidP="0053049D">
      <w:pPr>
        <w:pStyle w:val="NormalWeb"/>
        <w:shd w:val="clear" w:color="auto" w:fill="FFFFFF"/>
        <w:spacing w:before="0" w:beforeAutospacing="0" w:after="0" w:afterAutospacing="0" w:line="276" w:lineRule="auto"/>
        <w:jc w:val="both"/>
        <w:textAlignment w:val="baseline"/>
        <w:rPr>
          <w:rFonts w:ascii="Garamond" w:hAnsi="Garamond" w:cs="Tahoma"/>
          <w:color w:val="212529"/>
          <w:sz w:val="22"/>
          <w:szCs w:val="22"/>
          <w:shd w:val="clear" w:color="auto" w:fill="FFFFFF"/>
          <w:lang w:val="en-US"/>
        </w:rPr>
      </w:pPr>
    </w:p>
    <w:p w14:paraId="3582F245" w14:textId="2AA43B2F" w:rsidR="00E36B0C" w:rsidRPr="0053049D" w:rsidRDefault="0053049D" w:rsidP="0053049D">
      <w:pPr>
        <w:spacing w:line="276" w:lineRule="auto"/>
        <w:jc w:val="both"/>
        <w:rPr>
          <w:rFonts w:ascii="Garamond" w:eastAsia="Times New Roman" w:hAnsi="Garamond" w:cs="Tahoma"/>
          <w:color w:val="212529"/>
          <w:sz w:val="22"/>
          <w:szCs w:val="22"/>
          <w:shd w:val="clear" w:color="auto" w:fill="FFFFFF"/>
          <w:lang w:val="en-US" w:eastAsia="en-GB"/>
        </w:rPr>
      </w:pPr>
      <w:r w:rsidRPr="0053049D">
        <w:rPr>
          <w:rFonts w:ascii="Garamond" w:eastAsia="Times New Roman" w:hAnsi="Garamond" w:cs="Tahoma"/>
          <w:color w:val="212529"/>
          <w:sz w:val="22"/>
          <w:szCs w:val="22"/>
          <w:shd w:val="clear" w:color="auto" w:fill="FFFFFF"/>
          <w:lang w:val="en-US" w:eastAsia="en-GB"/>
        </w:rPr>
        <w:lastRenderedPageBreak/>
        <w:t xml:space="preserve">Arguing that she has been subjected to unfair attacks and false news from Santos since 2020, especially through posts on the </w:t>
      </w:r>
      <w:r w:rsidR="003B25DA">
        <w:rPr>
          <w:rFonts w:ascii="Garamond" w:eastAsia="Times New Roman" w:hAnsi="Garamond" w:cs="Tahoma"/>
          <w:color w:val="212529"/>
          <w:sz w:val="22"/>
          <w:szCs w:val="22"/>
          <w:shd w:val="clear" w:color="auto" w:fill="FFFFFF"/>
          <w:lang w:val="en-US" w:eastAsia="en-GB"/>
        </w:rPr>
        <w:t xml:space="preserve">X, </w:t>
      </w:r>
      <w:r w:rsidRPr="0053049D">
        <w:rPr>
          <w:rFonts w:ascii="Garamond" w:eastAsia="Times New Roman" w:hAnsi="Garamond" w:cs="Tahoma"/>
          <w:color w:val="212529"/>
          <w:sz w:val="22"/>
          <w:szCs w:val="22"/>
          <w:shd w:val="clear" w:color="auto" w:fill="FFFFFF"/>
          <w:lang w:val="en-US" w:eastAsia="en-GB"/>
        </w:rPr>
        <w:t>then Twitter, culminating in a nationally publicized episode, journalist Vera Magalhães filed a lawsuit requesting the immediate removal of publications containing offensive content to her honor, as well as a prohibition against Santos from disseminating false and dishonorable information. Magalhães also asked the Court to require a retraction from Santos.</w:t>
      </w:r>
    </w:p>
    <w:p w14:paraId="4BA256AA" w14:textId="77777777" w:rsidR="0053049D" w:rsidRPr="0053049D" w:rsidRDefault="0053049D" w:rsidP="0053049D">
      <w:pPr>
        <w:spacing w:line="276" w:lineRule="auto"/>
        <w:jc w:val="both"/>
        <w:rPr>
          <w:rFonts w:ascii="Garamond" w:hAnsi="Garamond" w:cs="Open Sans"/>
          <w:color w:val="212529"/>
          <w:sz w:val="22"/>
          <w:szCs w:val="22"/>
          <w:shd w:val="clear" w:color="auto" w:fill="FFFFFF"/>
          <w:lang w:val="en-US"/>
        </w:rPr>
      </w:pPr>
    </w:p>
    <w:p w14:paraId="488D7929" w14:textId="77777777" w:rsidR="00C57040" w:rsidRPr="007466E0" w:rsidRDefault="00BB2804" w:rsidP="0053049D">
      <w:pPr>
        <w:pStyle w:val="PargrafodaLista"/>
        <w:numPr>
          <w:ilvl w:val="0"/>
          <w:numId w:val="4"/>
        </w:numPr>
        <w:spacing w:line="276" w:lineRule="auto"/>
        <w:jc w:val="both"/>
        <w:rPr>
          <w:rFonts w:ascii="Garamond" w:hAnsi="Garamond"/>
          <w:sz w:val="22"/>
          <w:szCs w:val="22"/>
          <w:lang w:val="en-US"/>
        </w:rPr>
      </w:pPr>
      <w:r w:rsidRPr="007466E0">
        <w:rPr>
          <w:rFonts w:ascii="Garamond" w:hAnsi="Garamond"/>
          <w:b/>
          <w:bCs/>
          <w:sz w:val="22"/>
          <w:szCs w:val="22"/>
          <w:lang w:val="en-US"/>
        </w:rPr>
        <w:t>Decision Overview</w:t>
      </w:r>
      <w:r w:rsidRPr="007466E0">
        <w:rPr>
          <w:rFonts w:ascii="Garamond" w:hAnsi="Garamond"/>
          <w:sz w:val="22"/>
          <w:szCs w:val="22"/>
          <w:lang w:val="en-US"/>
        </w:rPr>
        <w:t xml:space="preserve">: </w:t>
      </w:r>
      <w:r w:rsidR="00734616" w:rsidRPr="007466E0">
        <w:rPr>
          <w:rFonts w:ascii="Garamond" w:hAnsi="Garamond"/>
          <w:sz w:val="22"/>
          <w:szCs w:val="22"/>
          <w:lang w:val="en-US"/>
        </w:rPr>
        <w:t xml:space="preserve"> </w:t>
      </w:r>
    </w:p>
    <w:p w14:paraId="083F40CE" w14:textId="77777777" w:rsidR="00C57040" w:rsidRPr="007466E0" w:rsidRDefault="00C57040" w:rsidP="0053049D">
      <w:pPr>
        <w:spacing w:line="276" w:lineRule="auto"/>
        <w:jc w:val="both"/>
        <w:rPr>
          <w:rFonts w:ascii="Garamond" w:hAnsi="Garamond"/>
          <w:sz w:val="22"/>
          <w:szCs w:val="22"/>
          <w:lang w:val="en-US"/>
        </w:rPr>
      </w:pPr>
    </w:p>
    <w:p w14:paraId="16E5112A" w14:textId="0752F867" w:rsidR="00F906C0" w:rsidRPr="000364C8" w:rsidRDefault="000364C8" w:rsidP="0053049D">
      <w:pPr>
        <w:spacing w:line="276" w:lineRule="auto"/>
        <w:jc w:val="both"/>
        <w:rPr>
          <w:rFonts w:ascii="Garamond" w:hAnsi="Garamond"/>
          <w:sz w:val="22"/>
          <w:szCs w:val="22"/>
          <w:lang w:val="en-US"/>
        </w:rPr>
      </w:pPr>
      <w:r w:rsidRPr="000364C8">
        <w:rPr>
          <w:rFonts w:ascii="Garamond" w:hAnsi="Garamond"/>
          <w:sz w:val="22"/>
          <w:szCs w:val="22"/>
          <w:lang w:val="en-US"/>
        </w:rPr>
        <w:t>On October 6, 2022, Judge Cinara Palhares of the 15th Civil Court of São Paulo issued a preliminary ruling. The central issue before the Court was whether Bispo had the right to speak and publish false information about the journalist and whether his freedom of expression would be limited by the right to honor.</w:t>
      </w:r>
    </w:p>
    <w:p w14:paraId="33F14913" w14:textId="77777777" w:rsidR="000364C8" w:rsidRDefault="000364C8" w:rsidP="0053049D">
      <w:pPr>
        <w:spacing w:line="276" w:lineRule="auto"/>
        <w:jc w:val="both"/>
        <w:rPr>
          <w:rFonts w:ascii="Garamond" w:hAnsi="Garamond"/>
          <w:sz w:val="22"/>
          <w:szCs w:val="22"/>
          <w:lang w:val="en-US"/>
        </w:rPr>
      </w:pPr>
    </w:p>
    <w:p w14:paraId="54843854" w14:textId="17873E1D" w:rsidR="00CF4FC1" w:rsidRDefault="00C4587E" w:rsidP="0053049D">
      <w:pPr>
        <w:spacing w:line="276" w:lineRule="auto"/>
        <w:jc w:val="both"/>
        <w:rPr>
          <w:rFonts w:ascii="Garamond" w:hAnsi="Garamond"/>
          <w:sz w:val="22"/>
          <w:szCs w:val="22"/>
          <w:lang w:val="en-US"/>
        </w:rPr>
      </w:pPr>
      <w:r>
        <w:rPr>
          <w:rFonts w:ascii="Garamond" w:hAnsi="Garamond"/>
          <w:sz w:val="22"/>
          <w:szCs w:val="22"/>
          <w:lang w:val="en-US"/>
        </w:rPr>
        <w:t xml:space="preserve">Quoting </w:t>
      </w:r>
      <w:r w:rsidRPr="000364C8">
        <w:rPr>
          <w:rFonts w:ascii="Garamond" w:hAnsi="Garamond"/>
          <w:sz w:val="22"/>
          <w:szCs w:val="22"/>
          <w:lang w:val="en-US"/>
        </w:rPr>
        <w:t>Articles 5, IV (freedom of thought), 5, IX (freedom of communication without censorship), 220 (press freedom), and 5, X (protection of honor and personal image), all from the Brazilian Constitution</w:t>
      </w:r>
      <w:r>
        <w:rPr>
          <w:rFonts w:ascii="Garamond" w:hAnsi="Garamond"/>
          <w:sz w:val="22"/>
          <w:szCs w:val="22"/>
          <w:lang w:val="en-US"/>
        </w:rPr>
        <w:t xml:space="preserve">, </w:t>
      </w:r>
      <w:r w:rsidR="00CF4FC1" w:rsidRPr="00CF4FC1">
        <w:rPr>
          <w:rFonts w:ascii="Garamond" w:hAnsi="Garamond"/>
          <w:sz w:val="22"/>
          <w:szCs w:val="22"/>
          <w:lang w:val="en-US"/>
        </w:rPr>
        <w:t>Judge Palhares found that free speech and the protection of honor and personal image are fundamental rights that must be weighed in each case. She stated that, although public figures like journalist Vera Magalhães are subject to criticism, "such criticism cannot constitute a direct offense to their honor, nor can the dissemination of false information be tolerated, especially with the intent of discrediting the plaintiff’s statements to the extent of limiting her role as a journalist"</w:t>
      </w:r>
      <w:r w:rsidR="00CF4FC1">
        <w:rPr>
          <w:rFonts w:ascii="Garamond" w:hAnsi="Garamond"/>
          <w:sz w:val="22"/>
          <w:szCs w:val="22"/>
          <w:lang w:val="en-US"/>
        </w:rPr>
        <w:t>. [p. 114]</w:t>
      </w:r>
      <w:r>
        <w:rPr>
          <w:rFonts w:ascii="Garamond" w:hAnsi="Garamond"/>
          <w:sz w:val="22"/>
          <w:szCs w:val="22"/>
          <w:lang w:val="en-US"/>
        </w:rPr>
        <w:t xml:space="preserve"> T</w:t>
      </w:r>
      <w:r w:rsidR="00CF4FC1" w:rsidRPr="00CF4FC1">
        <w:rPr>
          <w:rFonts w:ascii="Garamond" w:hAnsi="Garamond"/>
          <w:sz w:val="22"/>
          <w:szCs w:val="22"/>
          <w:lang w:val="en-US"/>
        </w:rPr>
        <w:t>he Judge noted that, in addition to the journalist's honor, Santos' actions also violated press freedom, another fundamental right enshrined in Article 220 of the Constitution ("The manifestation of thought, creation, expression, and information, in any form, process, or medium, shall not be subject to any restriction, as provided in this Constitution")</w:t>
      </w:r>
      <w:r w:rsidR="00CF4FC1">
        <w:rPr>
          <w:rFonts w:ascii="Garamond" w:hAnsi="Garamond"/>
          <w:sz w:val="22"/>
          <w:szCs w:val="22"/>
          <w:lang w:val="en-US"/>
        </w:rPr>
        <w:t>. [p. 114]</w:t>
      </w:r>
    </w:p>
    <w:p w14:paraId="06B22F69" w14:textId="77777777" w:rsidR="00CF4FC1" w:rsidRDefault="00CF4FC1" w:rsidP="0053049D">
      <w:pPr>
        <w:spacing w:line="276" w:lineRule="auto"/>
        <w:jc w:val="both"/>
        <w:rPr>
          <w:rFonts w:ascii="Garamond" w:hAnsi="Garamond"/>
          <w:sz w:val="22"/>
          <w:szCs w:val="22"/>
          <w:lang w:val="en-US"/>
        </w:rPr>
      </w:pPr>
    </w:p>
    <w:p w14:paraId="60C2E1B1" w14:textId="38F7433B" w:rsidR="00CF4FC1" w:rsidRDefault="00C4587E" w:rsidP="0053049D">
      <w:pPr>
        <w:spacing w:line="276" w:lineRule="auto"/>
        <w:jc w:val="both"/>
        <w:rPr>
          <w:rFonts w:ascii="Garamond" w:hAnsi="Garamond"/>
          <w:sz w:val="22"/>
          <w:szCs w:val="22"/>
          <w:lang w:val="en-US"/>
        </w:rPr>
      </w:pPr>
      <w:r w:rsidRPr="00C4587E">
        <w:rPr>
          <w:rFonts w:ascii="Garamond" w:hAnsi="Garamond"/>
          <w:sz w:val="22"/>
          <w:szCs w:val="22"/>
          <w:lang w:val="en-US"/>
        </w:rPr>
        <w:t>Accordingly, given the evidence that Santos had falsely accused the journalist of receiving money specifically to criticize or spread false news about one of the presidential candidates, with the intent of discrediting her, the Judge ordered Santos to immediately remove any publications referencing the alleged payments received by the plaintiff from TV Cultura or the Fundação Padre Anchieta. [p. 115] The Judge also prohibited Santos from making any further publications of this nature. Judge Palhares denied the request for retraction, considering it an irreversible measure, incompatible with a preliminary decision. [p. 115]</w:t>
      </w:r>
    </w:p>
    <w:p w14:paraId="6D29DEFD" w14:textId="77777777" w:rsidR="00C4587E" w:rsidRDefault="00C4587E" w:rsidP="0053049D">
      <w:pPr>
        <w:spacing w:line="276" w:lineRule="auto"/>
        <w:jc w:val="both"/>
        <w:rPr>
          <w:rFonts w:ascii="Garamond" w:hAnsi="Garamond"/>
          <w:sz w:val="22"/>
          <w:szCs w:val="22"/>
          <w:lang w:val="en-US"/>
        </w:rPr>
      </w:pPr>
    </w:p>
    <w:p w14:paraId="09245B3A" w14:textId="214C0701" w:rsidR="00CF4FC1" w:rsidRDefault="00CF4FC1" w:rsidP="0053049D">
      <w:pPr>
        <w:spacing w:line="276" w:lineRule="auto"/>
        <w:jc w:val="both"/>
        <w:rPr>
          <w:rFonts w:ascii="Garamond" w:hAnsi="Garamond"/>
          <w:sz w:val="22"/>
          <w:szCs w:val="22"/>
          <w:lang w:val="en-US"/>
        </w:rPr>
      </w:pPr>
      <w:r w:rsidRPr="00CF4FC1">
        <w:rPr>
          <w:rFonts w:ascii="Garamond" w:hAnsi="Garamond"/>
          <w:sz w:val="22"/>
          <w:szCs w:val="22"/>
          <w:lang w:val="en-US"/>
        </w:rPr>
        <w:t>The case is ongoing, and Santos has not yet presented his version.</w:t>
      </w:r>
    </w:p>
    <w:p w14:paraId="63BBC757" w14:textId="77777777" w:rsidR="00CF4FC1" w:rsidRPr="000364C8" w:rsidRDefault="00CF4FC1" w:rsidP="0053049D">
      <w:pPr>
        <w:spacing w:line="276" w:lineRule="auto"/>
        <w:jc w:val="both"/>
        <w:rPr>
          <w:rFonts w:ascii="Garamond" w:hAnsi="Garamond"/>
          <w:sz w:val="22"/>
          <w:szCs w:val="22"/>
          <w:lang w:val="en-US"/>
        </w:rPr>
      </w:pPr>
    </w:p>
    <w:p w14:paraId="62155FD8" w14:textId="77777777" w:rsidR="0069358D" w:rsidRPr="000364C8" w:rsidRDefault="0069358D" w:rsidP="0053049D">
      <w:pPr>
        <w:spacing w:line="276" w:lineRule="auto"/>
        <w:jc w:val="both"/>
        <w:rPr>
          <w:rFonts w:ascii="Garamond" w:hAnsi="Garamond"/>
          <w:sz w:val="22"/>
          <w:szCs w:val="22"/>
          <w:lang w:val="en-US"/>
        </w:rPr>
      </w:pPr>
    </w:p>
    <w:p w14:paraId="66E0BDC8" w14:textId="5235D650" w:rsidR="00BB2804" w:rsidRPr="007466E0" w:rsidRDefault="00BB2804" w:rsidP="0053049D">
      <w:pPr>
        <w:spacing w:line="276" w:lineRule="auto"/>
        <w:jc w:val="both"/>
        <w:rPr>
          <w:rFonts w:ascii="Garamond" w:hAnsi="Garamond"/>
          <w:sz w:val="22"/>
          <w:szCs w:val="22"/>
          <w:lang w:val="en-US"/>
        </w:rPr>
      </w:pPr>
      <w:r w:rsidRPr="007466E0">
        <w:rPr>
          <w:rFonts w:ascii="Garamond" w:hAnsi="Garamond"/>
          <w:b/>
          <w:bCs/>
          <w:i/>
          <w:iCs/>
          <w:sz w:val="22"/>
          <w:szCs w:val="22"/>
          <w:u w:val="single"/>
          <w:lang w:val="en-US"/>
        </w:rPr>
        <w:t>Direction:</w:t>
      </w:r>
    </w:p>
    <w:p w14:paraId="4BB21925" w14:textId="56E01EC2" w:rsidR="00BB2804" w:rsidRPr="007466E0" w:rsidRDefault="00BB2804" w:rsidP="0053049D">
      <w:pPr>
        <w:spacing w:line="276" w:lineRule="auto"/>
        <w:jc w:val="both"/>
        <w:rPr>
          <w:rFonts w:ascii="Garamond" w:hAnsi="Garamond"/>
          <w:b/>
          <w:bCs/>
          <w:sz w:val="22"/>
          <w:szCs w:val="22"/>
          <w:lang w:val="en-US"/>
        </w:rPr>
      </w:pPr>
    </w:p>
    <w:p w14:paraId="2EF389AA" w14:textId="5B2B53B2" w:rsidR="00043D5C" w:rsidRDefault="009E51D8" w:rsidP="0053049D">
      <w:pPr>
        <w:spacing w:line="276" w:lineRule="auto"/>
        <w:rPr>
          <w:rFonts w:ascii="Garamond" w:hAnsi="Garamond" w:cs="Segoe UI"/>
          <w:b/>
          <w:bCs/>
          <w:sz w:val="22"/>
          <w:szCs w:val="22"/>
          <w:shd w:val="clear" w:color="auto" w:fill="FFFFFF"/>
          <w:lang w:val="en-US"/>
        </w:rPr>
      </w:pPr>
      <w:r>
        <w:rPr>
          <w:rFonts w:ascii="Garamond" w:hAnsi="Garamond" w:cs="Segoe UI"/>
          <w:b/>
          <w:bCs/>
          <w:sz w:val="22"/>
          <w:szCs w:val="22"/>
          <w:shd w:val="clear" w:color="auto" w:fill="FFFFFF"/>
          <w:lang w:val="en-US"/>
        </w:rPr>
        <w:t>Expands expression</w:t>
      </w:r>
    </w:p>
    <w:p w14:paraId="374380EC" w14:textId="77777777" w:rsidR="00022C24" w:rsidRDefault="00022C24" w:rsidP="0053049D">
      <w:pPr>
        <w:spacing w:line="276" w:lineRule="auto"/>
        <w:rPr>
          <w:rFonts w:ascii="Garamond" w:hAnsi="Garamond" w:cs="Segoe UI"/>
          <w:b/>
          <w:bCs/>
          <w:sz w:val="22"/>
          <w:szCs w:val="22"/>
          <w:shd w:val="clear" w:color="auto" w:fill="FFFFFF"/>
          <w:lang w:val="en-US"/>
        </w:rPr>
      </w:pPr>
    </w:p>
    <w:p w14:paraId="61D6F8E1" w14:textId="15C90727" w:rsidR="00DC0496" w:rsidRDefault="00B15872" w:rsidP="0053049D">
      <w:pPr>
        <w:spacing w:line="276" w:lineRule="auto"/>
        <w:jc w:val="both"/>
        <w:rPr>
          <w:rFonts w:ascii="Garamond" w:hAnsi="Garamond" w:cs="Segoe UI"/>
          <w:sz w:val="22"/>
          <w:szCs w:val="22"/>
          <w:shd w:val="clear" w:color="auto" w:fill="FFFFFF"/>
          <w:lang w:val="en-US"/>
        </w:rPr>
      </w:pPr>
      <w:r w:rsidRPr="00B15872">
        <w:rPr>
          <w:rFonts w:ascii="Garamond" w:hAnsi="Garamond" w:cs="Segoe UI"/>
          <w:sz w:val="22"/>
          <w:szCs w:val="22"/>
          <w:shd w:val="clear" w:color="auto" w:fill="FFFFFF"/>
          <w:lang w:val="en-US"/>
        </w:rPr>
        <w:t>Although the Court's decision to remove content may restrict freedom of expression, it was made to protect both honor and free press. The journalist, Vera Magalhães, was falsely accused of receiving money to criticize the president, with the intent of discrediting her work. In this context, the Court's measures aimed to ensure that the integrity of journalism and individual honor were upheld, balancing the right to free expression with the need to prevent the spread of harmful and untrue information.</w:t>
      </w:r>
    </w:p>
    <w:p w14:paraId="72684860" w14:textId="77777777" w:rsidR="00B15872" w:rsidRDefault="00B15872" w:rsidP="0053049D">
      <w:pPr>
        <w:spacing w:line="276" w:lineRule="auto"/>
        <w:jc w:val="both"/>
        <w:rPr>
          <w:rFonts w:ascii="Garamond" w:hAnsi="Garamond"/>
          <w:sz w:val="22"/>
          <w:szCs w:val="22"/>
          <w:lang w:val="en-US"/>
        </w:rPr>
      </w:pPr>
    </w:p>
    <w:p w14:paraId="1A62BAE1" w14:textId="42DF621F" w:rsidR="00AF27A3" w:rsidRDefault="00AF27A3" w:rsidP="0053049D">
      <w:pPr>
        <w:spacing w:line="276" w:lineRule="auto"/>
        <w:jc w:val="both"/>
        <w:rPr>
          <w:rFonts w:ascii="Garamond" w:hAnsi="Garamond"/>
          <w:sz w:val="22"/>
          <w:szCs w:val="22"/>
          <w:lang w:val="en-US"/>
        </w:rPr>
      </w:pPr>
      <w:r w:rsidRPr="00AF27A3">
        <w:rPr>
          <w:rFonts w:ascii="Garamond" w:hAnsi="Garamond"/>
          <w:sz w:val="22"/>
          <w:szCs w:val="22"/>
          <w:lang w:val="en-US"/>
        </w:rPr>
        <w:t xml:space="preserve">Santos is the same individual behind the </w:t>
      </w:r>
      <w:hyperlink r:id="rId8" w:history="1">
        <w:r w:rsidRPr="00AF27A3">
          <w:rPr>
            <w:rStyle w:val="Hyperlink"/>
            <w:rFonts w:ascii="Garamond" w:hAnsi="Garamond"/>
            <w:sz w:val="22"/>
            <w:szCs w:val="22"/>
            <w:lang w:val="en-US"/>
          </w:rPr>
          <w:t>Case of the Anti-Fascist Dossiers</w:t>
        </w:r>
      </w:hyperlink>
      <w:r w:rsidRPr="00AF27A3">
        <w:rPr>
          <w:rFonts w:ascii="Garamond" w:hAnsi="Garamond"/>
          <w:sz w:val="22"/>
          <w:szCs w:val="22"/>
          <w:lang w:val="en-US"/>
        </w:rPr>
        <w:t>, when he used his Twitter account to ask his followers to send him information on the full names and "corroborating evidence" of people who were "antifascists."</w:t>
      </w:r>
    </w:p>
    <w:p w14:paraId="3F9EB94C" w14:textId="77777777" w:rsidR="00AF27A3" w:rsidRPr="001B0295" w:rsidRDefault="00AF27A3" w:rsidP="0053049D">
      <w:pPr>
        <w:spacing w:line="276" w:lineRule="auto"/>
        <w:jc w:val="both"/>
        <w:rPr>
          <w:rFonts w:ascii="Garamond" w:hAnsi="Garamond"/>
          <w:sz w:val="22"/>
          <w:szCs w:val="22"/>
          <w:lang w:val="en-US"/>
        </w:rPr>
      </w:pPr>
    </w:p>
    <w:p w14:paraId="261EAE6B" w14:textId="7A934A53" w:rsidR="00BB2804" w:rsidRPr="007466E0" w:rsidRDefault="00BB2804" w:rsidP="0053049D">
      <w:pPr>
        <w:spacing w:line="276" w:lineRule="auto"/>
        <w:jc w:val="both"/>
        <w:rPr>
          <w:rFonts w:ascii="Garamond" w:hAnsi="Garamond"/>
          <w:sz w:val="22"/>
          <w:szCs w:val="22"/>
          <w:lang w:val="en-US"/>
        </w:rPr>
      </w:pPr>
      <w:r w:rsidRPr="007466E0">
        <w:rPr>
          <w:rFonts w:ascii="Garamond" w:hAnsi="Garamond"/>
          <w:b/>
          <w:bCs/>
          <w:i/>
          <w:iCs/>
          <w:sz w:val="22"/>
          <w:szCs w:val="22"/>
          <w:u w:val="single"/>
          <w:lang w:val="en-US"/>
        </w:rPr>
        <w:t>Perspective</w:t>
      </w:r>
      <w:r w:rsidRPr="007466E0">
        <w:rPr>
          <w:rFonts w:ascii="Garamond" w:hAnsi="Garamond"/>
          <w:sz w:val="22"/>
          <w:szCs w:val="22"/>
          <w:lang w:val="en-US"/>
        </w:rPr>
        <w:t xml:space="preserve">: </w:t>
      </w:r>
    </w:p>
    <w:p w14:paraId="221FC9AA" w14:textId="77777777" w:rsidR="00737367" w:rsidRPr="007466E0" w:rsidRDefault="00737367" w:rsidP="0053049D">
      <w:pPr>
        <w:spacing w:line="276" w:lineRule="auto"/>
        <w:jc w:val="both"/>
        <w:rPr>
          <w:rFonts w:ascii="Garamond" w:hAnsi="Garamond"/>
          <w:sz w:val="22"/>
          <w:szCs w:val="22"/>
          <w:lang w:val="en-US"/>
        </w:rPr>
      </w:pPr>
    </w:p>
    <w:p w14:paraId="08E20C4D" w14:textId="38B3A211" w:rsidR="00A35A8D" w:rsidRPr="007466E0" w:rsidRDefault="00A35A8D" w:rsidP="0053049D">
      <w:pPr>
        <w:spacing w:line="276" w:lineRule="auto"/>
        <w:jc w:val="both"/>
        <w:rPr>
          <w:rFonts w:ascii="Garamond" w:hAnsi="Garamond"/>
          <w:sz w:val="22"/>
          <w:szCs w:val="22"/>
          <w:lang w:val="en-US"/>
        </w:rPr>
      </w:pPr>
      <w:r w:rsidRPr="007466E0">
        <w:rPr>
          <w:rFonts w:ascii="Garamond" w:hAnsi="Garamond"/>
          <w:sz w:val="22"/>
          <w:szCs w:val="22"/>
          <w:lang w:val="en-US"/>
        </w:rPr>
        <w:t>National standards, law or jurisprudence</w:t>
      </w:r>
    </w:p>
    <w:p w14:paraId="32CD893B" w14:textId="77777777" w:rsidR="000E1273" w:rsidRDefault="000E1273" w:rsidP="0053049D">
      <w:pPr>
        <w:spacing w:line="276" w:lineRule="auto"/>
        <w:jc w:val="both"/>
        <w:rPr>
          <w:rFonts w:ascii="Garamond" w:hAnsi="Garamond"/>
          <w:sz w:val="22"/>
          <w:szCs w:val="22"/>
          <w:lang w:val="en-US"/>
        </w:rPr>
      </w:pPr>
    </w:p>
    <w:p w14:paraId="4DB19E4A" w14:textId="52972CE5" w:rsidR="00C4587E" w:rsidRPr="00AF27A3" w:rsidRDefault="00C4587E" w:rsidP="00C4587E">
      <w:pPr>
        <w:rPr>
          <w:rFonts w:ascii="Garamond" w:hAnsi="Garamond"/>
          <w:sz w:val="22"/>
          <w:szCs w:val="22"/>
          <w:lang w:val="en-US"/>
        </w:rPr>
      </w:pPr>
      <w:r w:rsidRPr="00AF27A3">
        <w:rPr>
          <w:rFonts w:ascii="Garamond" w:hAnsi="Garamond"/>
          <w:sz w:val="22"/>
          <w:szCs w:val="22"/>
          <w:lang w:val="en-US"/>
        </w:rPr>
        <w:t xml:space="preserve">Braz., </w:t>
      </w:r>
      <w:r w:rsidR="00AF27A3" w:rsidRPr="00AF27A3">
        <w:rPr>
          <w:rFonts w:ascii="Garamond" w:hAnsi="Garamond"/>
          <w:sz w:val="22"/>
          <w:szCs w:val="22"/>
          <w:lang w:val="en-US"/>
        </w:rPr>
        <w:t>Constitution of Brazil (1988)</w:t>
      </w:r>
      <w:r w:rsidR="00AF27A3" w:rsidRPr="00AF27A3">
        <w:rPr>
          <w:rFonts w:ascii="Garamond" w:hAnsi="Garamond"/>
          <w:sz w:val="22"/>
          <w:szCs w:val="22"/>
          <w:lang w:val="en-US"/>
        </w:rPr>
        <w:t xml:space="preserve">, </w:t>
      </w:r>
      <w:r w:rsidRPr="00AF27A3">
        <w:rPr>
          <w:rFonts w:ascii="Garamond" w:hAnsi="Garamond"/>
          <w:sz w:val="22"/>
          <w:szCs w:val="22"/>
          <w:lang w:val="en-US"/>
        </w:rPr>
        <w:t xml:space="preserve">art. 5, </w:t>
      </w:r>
      <w:proofErr w:type="gramStart"/>
      <w:r w:rsidRPr="00AF27A3">
        <w:rPr>
          <w:rFonts w:ascii="Garamond" w:hAnsi="Garamond"/>
          <w:sz w:val="22"/>
          <w:szCs w:val="22"/>
          <w:lang w:val="en-US"/>
        </w:rPr>
        <w:t>IV;</w:t>
      </w:r>
      <w:proofErr w:type="gramEnd"/>
    </w:p>
    <w:p w14:paraId="6CC05F9D" w14:textId="139F0EE6" w:rsidR="00C4587E" w:rsidRPr="00AF27A3" w:rsidRDefault="00C4587E" w:rsidP="00C4587E">
      <w:pPr>
        <w:rPr>
          <w:rFonts w:ascii="Garamond" w:hAnsi="Garamond"/>
          <w:sz w:val="22"/>
          <w:szCs w:val="22"/>
          <w:lang w:val="en-US"/>
        </w:rPr>
      </w:pPr>
      <w:r w:rsidRPr="00AF27A3">
        <w:rPr>
          <w:rFonts w:ascii="Garamond" w:hAnsi="Garamond"/>
          <w:sz w:val="22"/>
          <w:szCs w:val="22"/>
          <w:lang w:val="en-US"/>
        </w:rPr>
        <w:t xml:space="preserve">Braz., </w:t>
      </w:r>
      <w:r w:rsidR="00AF27A3" w:rsidRPr="00AF27A3">
        <w:rPr>
          <w:rFonts w:ascii="Garamond" w:hAnsi="Garamond"/>
          <w:sz w:val="22"/>
          <w:szCs w:val="22"/>
          <w:lang w:val="en-US"/>
        </w:rPr>
        <w:t>Constitution of Brazil (1988)</w:t>
      </w:r>
      <w:r w:rsidR="00AF27A3" w:rsidRPr="00AF27A3">
        <w:rPr>
          <w:rFonts w:ascii="Garamond" w:hAnsi="Garamond"/>
          <w:sz w:val="22"/>
          <w:szCs w:val="22"/>
          <w:lang w:val="en-US"/>
        </w:rPr>
        <w:t>,</w:t>
      </w:r>
      <w:r w:rsidRPr="00AF27A3">
        <w:rPr>
          <w:rFonts w:ascii="Garamond" w:hAnsi="Garamond"/>
          <w:sz w:val="22"/>
          <w:szCs w:val="22"/>
          <w:lang w:val="en-US"/>
        </w:rPr>
        <w:t xml:space="preserve"> art. 5, </w:t>
      </w:r>
      <w:proofErr w:type="gramStart"/>
      <w:r w:rsidRPr="00AF27A3">
        <w:rPr>
          <w:rFonts w:ascii="Garamond" w:hAnsi="Garamond"/>
          <w:sz w:val="22"/>
          <w:szCs w:val="22"/>
          <w:lang w:val="en-US"/>
        </w:rPr>
        <w:t>IX;</w:t>
      </w:r>
      <w:proofErr w:type="gramEnd"/>
    </w:p>
    <w:p w14:paraId="7C70141B" w14:textId="07B22621" w:rsidR="00C4587E" w:rsidRPr="00AF27A3" w:rsidRDefault="00C4587E" w:rsidP="00C4587E">
      <w:pPr>
        <w:rPr>
          <w:rFonts w:ascii="Garamond" w:hAnsi="Garamond"/>
          <w:sz w:val="22"/>
          <w:szCs w:val="22"/>
          <w:lang w:val="en-US"/>
        </w:rPr>
      </w:pPr>
      <w:r w:rsidRPr="00AF27A3">
        <w:rPr>
          <w:rFonts w:ascii="Garamond" w:hAnsi="Garamond"/>
          <w:sz w:val="22"/>
          <w:szCs w:val="22"/>
          <w:lang w:val="en-US"/>
        </w:rPr>
        <w:t xml:space="preserve">Braz., </w:t>
      </w:r>
      <w:r w:rsidR="00AF27A3" w:rsidRPr="00AF27A3">
        <w:rPr>
          <w:rFonts w:ascii="Garamond" w:hAnsi="Garamond"/>
          <w:sz w:val="22"/>
          <w:szCs w:val="22"/>
          <w:lang w:val="en-US"/>
        </w:rPr>
        <w:t>Constitution of Brazil (1988)</w:t>
      </w:r>
      <w:r w:rsidR="00AF27A3" w:rsidRPr="00AF27A3">
        <w:rPr>
          <w:rFonts w:ascii="Garamond" w:hAnsi="Garamond"/>
          <w:sz w:val="22"/>
          <w:szCs w:val="22"/>
          <w:lang w:val="en-US"/>
        </w:rPr>
        <w:t xml:space="preserve">, </w:t>
      </w:r>
      <w:r w:rsidRPr="00AF27A3">
        <w:rPr>
          <w:rFonts w:ascii="Garamond" w:hAnsi="Garamond"/>
          <w:sz w:val="22"/>
          <w:szCs w:val="22"/>
          <w:lang w:val="en-US"/>
        </w:rPr>
        <w:t xml:space="preserve">art. 5, </w:t>
      </w:r>
      <w:proofErr w:type="gramStart"/>
      <w:r w:rsidRPr="00AF27A3">
        <w:rPr>
          <w:rFonts w:ascii="Garamond" w:hAnsi="Garamond"/>
          <w:sz w:val="22"/>
          <w:szCs w:val="22"/>
          <w:lang w:val="en-US"/>
        </w:rPr>
        <w:t>X;</w:t>
      </w:r>
      <w:proofErr w:type="gramEnd"/>
    </w:p>
    <w:p w14:paraId="49C77C5E" w14:textId="339B5673" w:rsidR="00C4587E" w:rsidRPr="00C4587E" w:rsidRDefault="00C4587E" w:rsidP="00C4587E">
      <w:pPr>
        <w:rPr>
          <w:rFonts w:ascii="Garamond" w:hAnsi="Garamond"/>
          <w:sz w:val="22"/>
          <w:szCs w:val="22"/>
          <w:lang w:val="pt-BR"/>
        </w:rPr>
      </w:pPr>
      <w:r w:rsidRPr="00C4587E">
        <w:rPr>
          <w:rFonts w:ascii="Garamond" w:hAnsi="Garamond"/>
          <w:sz w:val="22"/>
          <w:szCs w:val="22"/>
          <w:lang w:val="pt-BR"/>
        </w:rPr>
        <w:t xml:space="preserve">Braz., </w:t>
      </w:r>
      <w:r w:rsidR="00AF27A3" w:rsidRPr="00AF27A3">
        <w:rPr>
          <w:rFonts w:ascii="Garamond" w:hAnsi="Garamond"/>
          <w:sz w:val="22"/>
          <w:szCs w:val="22"/>
          <w:lang w:val="pt-BR"/>
        </w:rPr>
        <w:t>Constitution of Brazil (1988)</w:t>
      </w:r>
      <w:r w:rsidR="00AF27A3">
        <w:rPr>
          <w:rFonts w:ascii="Garamond" w:hAnsi="Garamond"/>
          <w:sz w:val="22"/>
          <w:szCs w:val="22"/>
          <w:lang w:val="pt-BR"/>
        </w:rPr>
        <w:t xml:space="preserve">, </w:t>
      </w:r>
      <w:r w:rsidRPr="00C4587E">
        <w:rPr>
          <w:rFonts w:ascii="Garamond" w:hAnsi="Garamond"/>
          <w:sz w:val="22"/>
          <w:szCs w:val="22"/>
          <w:lang w:val="pt-BR"/>
        </w:rPr>
        <w:t xml:space="preserve">art. </w:t>
      </w:r>
      <w:r>
        <w:rPr>
          <w:rFonts w:ascii="Garamond" w:hAnsi="Garamond"/>
          <w:sz w:val="22"/>
          <w:szCs w:val="22"/>
          <w:lang w:val="pt-BR"/>
        </w:rPr>
        <w:t>220</w:t>
      </w:r>
      <w:r w:rsidRPr="00C4587E">
        <w:rPr>
          <w:rFonts w:ascii="Garamond" w:hAnsi="Garamond"/>
          <w:sz w:val="22"/>
          <w:szCs w:val="22"/>
          <w:lang w:val="pt-BR"/>
        </w:rPr>
        <w:t>;</w:t>
      </w:r>
    </w:p>
    <w:p w14:paraId="338B678B" w14:textId="77777777" w:rsidR="005A0990" w:rsidRPr="00AF27A3" w:rsidRDefault="005A0990" w:rsidP="0053049D">
      <w:pPr>
        <w:spacing w:line="276" w:lineRule="auto"/>
        <w:rPr>
          <w:rFonts w:ascii="Garamond" w:hAnsi="Garamond"/>
          <w:sz w:val="22"/>
          <w:szCs w:val="22"/>
          <w:lang w:val="pt-BR"/>
        </w:rPr>
      </w:pPr>
    </w:p>
    <w:p w14:paraId="677CCE68" w14:textId="72DD6C29" w:rsidR="00BB2804" w:rsidRPr="00AF27A3" w:rsidRDefault="00BB2804" w:rsidP="0053049D">
      <w:pPr>
        <w:spacing w:line="276" w:lineRule="auto"/>
        <w:rPr>
          <w:rFonts w:ascii="Garamond" w:hAnsi="Garamond"/>
          <w:sz w:val="22"/>
          <w:szCs w:val="22"/>
          <w:lang w:val="pt-BR"/>
        </w:rPr>
      </w:pPr>
      <w:r w:rsidRPr="00AF27A3">
        <w:rPr>
          <w:rFonts w:ascii="Garamond" w:hAnsi="Garamond"/>
          <w:b/>
          <w:bCs/>
          <w:i/>
          <w:iCs/>
          <w:sz w:val="22"/>
          <w:szCs w:val="22"/>
          <w:u w:val="single"/>
          <w:lang w:val="pt-BR"/>
        </w:rPr>
        <w:t>Significance</w:t>
      </w:r>
      <w:r w:rsidRPr="00AF27A3">
        <w:rPr>
          <w:rFonts w:ascii="Garamond" w:hAnsi="Garamond"/>
          <w:sz w:val="22"/>
          <w:szCs w:val="22"/>
          <w:lang w:val="pt-BR"/>
        </w:rPr>
        <w:t xml:space="preserve">: </w:t>
      </w:r>
    </w:p>
    <w:p w14:paraId="6CBEC4DF" w14:textId="77777777" w:rsidR="003B36F2" w:rsidRPr="00AF27A3" w:rsidRDefault="003B36F2" w:rsidP="0053049D">
      <w:pPr>
        <w:spacing w:line="276" w:lineRule="auto"/>
        <w:jc w:val="both"/>
        <w:rPr>
          <w:rFonts w:ascii="Garamond" w:hAnsi="Garamond"/>
          <w:b/>
          <w:bCs/>
          <w:sz w:val="22"/>
          <w:szCs w:val="22"/>
          <w:lang w:val="pt-BR"/>
        </w:rPr>
      </w:pPr>
    </w:p>
    <w:p w14:paraId="58C80B1A" w14:textId="6945E6C2" w:rsidR="003B36F2" w:rsidRPr="007466E0" w:rsidRDefault="00B850D6" w:rsidP="0053049D">
      <w:pPr>
        <w:spacing w:line="276" w:lineRule="auto"/>
        <w:jc w:val="both"/>
        <w:rPr>
          <w:rFonts w:ascii="Garamond" w:hAnsi="Garamond"/>
          <w:b/>
          <w:bCs/>
          <w:sz w:val="22"/>
          <w:szCs w:val="22"/>
          <w:lang w:val="en-US"/>
        </w:rPr>
      </w:pPr>
      <w:r w:rsidRPr="007466E0">
        <w:rPr>
          <w:rFonts w:ascii="Garamond" w:hAnsi="Garamond"/>
          <w:b/>
          <w:bCs/>
          <w:sz w:val="22"/>
          <w:szCs w:val="22"/>
          <w:lang w:val="en-US"/>
        </w:rPr>
        <w:t>The decision establishes a binding or persuasive precedent within its jurisdiction.</w:t>
      </w:r>
    </w:p>
    <w:p w14:paraId="188EA2E7" w14:textId="77777777" w:rsidR="005B10C1" w:rsidRPr="007466E0" w:rsidRDefault="005B10C1" w:rsidP="0053049D">
      <w:pPr>
        <w:spacing w:line="276" w:lineRule="auto"/>
        <w:jc w:val="both"/>
        <w:rPr>
          <w:rFonts w:ascii="Garamond" w:hAnsi="Garamond"/>
          <w:b/>
          <w:bCs/>
          <w:sz w:val="22"/>
          <w:szCs w:val="22"/>
          <w:lang w:val="en-US"/>
        </w:rPr>
      </w:pPr>
    </w:p>
    <w:p w14:paraId="5268A620" w14:textId="77777777" w:rsidR="002945C3" w:rsidRPr="007466E0" w:rsidRDefault="002945C3" w:rsidP="0053049D">
      <w:pPr>
        <w:spacing w:line="276" w:lineRule="auto"/>
        <w:jc w:val="both"/>
        <w:rPr>
          <w:rFonts w:ascii="Garamond" w:hAnsi="Garamond"/>
          <w:sz w:val="22"/>
          <w:szCs w:val="22"/>
        </w:rPr>
      </w:pPr>
    </w:p>
    <w:p w14:paraId="476B22B3" w14:textId="45FEBDE6" w:rsidR="00BB2804" w:rsidRPr="007466E0" w:rsidRDefault="00BB2804" w:rsidP="0053049D">
      <w:pPr>
        <w:pStyle w:val="PargrafodaLista"/>
        <w:numPr>
          <w:ilvl w:val="0"/>
          <w:numId w:val="2"/>
        </w:numPr>
        <w:spacing w:line="276" w:lineRule="auto"/>
        <w:jc w:val="both"/>
        <w:rPr>
          <w:rFonts w:ascii="Garamond" w:hAnsi="Garamond"/>
          <w:sz w:val="22"/>
          <w:szCs w:val="22"/>
        </w:rPr>
      </w:pPr>
      <w:r w:rsidRPr="007466E0">
        <w:rPr>
          <w:rFonts w:ascii="Garamond" w:hAnsi="Garamond"/>
          <w:b/>
          <w:bCs/>
          <w:sz w:val="22"/>
          <w:szCs w:val="22"/>
        </w:rPr>
        <w:t>Related Cases</w:t>
      </w:r>
      <w:r w:rsidRPr="007466E0">
        <w:rPr>
          <w:rFonts w:ascii="Garamond" w:hAnsi="Garamond"/>
          <w:sz w:val="22"/>
          <w:szCs w:val="22"/>
        </w:rPr>
        <w:t>: Self-generated</w:t>
      </w:r>
    </w:p>
    <w:p w14:paraId="741F01EB" w14:textId="77777777" w:rsidR="00BB2804" w:rsidRPr="007466E0" w:rsidRDefault="00BB2804" w:rsidP="0053049D">
      <w:pPr>
        <w:pStyle w:val="PargrafodaLista"/>
        <w:spacing w:line="276" w:lineRule="auto"/>
        <w:ind w:left="360"/>
        <w:jc w:val="both"/>
        <w:rPr>
          <w:rFonts w:ascii="Garamond" w:hAnsi="Garamond"/>
          <w:sz w:val="22"/>
          <w:szCs w:val="22"/>
        </w:rPr>
      </w:pPr>
    </w:p>
    <w:p w14:paraId="64998CDB" w14:textId="0B677EF5" w:rsidR="00BB2804" w:rsidRPr="007466E0" w:rsidRDefault="00BB2804" w:rsidP="0053049D">
      <w:pPr>
        <w:pStyle w:val="PargrafodaLista"/>
        <w:numPr>
          <w:ilvl w:val="0"/>
          <w:numId w:val="2"/>
        </w:numPr>
        <w:spacing w:line="276" w:lineRule="auto"/>
        <w:jc w:val="both"/>
        <w:rPr>
          <w:rFonts w:ascii="Garamond" w:hAnsi="Garamond"/>
          <w:sz w:val="22"/>
          <w:szCs w:val="22"/>
        </w:rPr>
      </w:pPr>
      <w:r w:rsidRPr="007466E0">
        <w:rPr>
          <w:rFonts w:ascii="Garamond" w:hAnsi="Garamond"/>
          <w:b/>
          <w:bCs/>
          <w:sz w:val="22"/>
          <w:szCs w:val="22"/>
        </w:rPr>
        <w:t>Date updated</w:t>
      </w:r>
      <w:r w:rsidRPr="007466E0">
        <w:rPr>
          <w:rFonts w:ascii="Garamond" w:hAnsi="Garamond"/>
          <w:sz w:val="22"/>
          <w:szCs w:val="22"/>
        </w:rPr>
        <w:t xml:space="preserve">: </w:t>
      </w:r>
      <w:r w:rsidR="00EC1B6E" w:rsidRPr="007466E0">
        <w:rPr>
          <w:rFonts w:ascii="Garamond" w:hAnsi="Garamond"/>
          <w:sz w:val="22"/>
          <w:szCs w:val="22"/>
        </w:rPr>
        <w:t>N/A</w:t>
      </w:r>
    </w:p>
    <w:p w14:paraId="71BD8A64" w14:textId="77777777" w:rsidR="00BB2804" w:rsidRPr="007466E0" w:rsidRDefault="00BB2804" w:rsidP="0053049D">
      <w:pPr>
        <w:spacing w:line="276" w:lineRule="auto"/>
        <w:jc w:val="both"/>
        <w:rPr>
          <w:rFonts w:ascii="Garamond" w:hAnsi="Garamond"/>
          <w:sz w:val="22"/>
          <w:szCs w:val="22"/>
        </w:rPr>
      </w:pPr>
    </w:p>
    <w:p w14:paraId="0F73208F" w14:textId="77777777" w:rsidR="00BB2804" w:rsidRPr="007466E0" w:rsidRDefault="00BB2804" w:rsidP="0053049D">
      <w:pPr>
        <w:spacing w:line="276" w:lineRule="auto"/>
        <w:jc w:val="both"/>
        <w:rPr>
          <w:rFonts w:ascii="Garamond" w:hAnsi="Garamond"/>
          <w:sz w:val="22"/>
          <w:szCs w:val="22"/>
        </w:rPr>
      </w:pPr>
      <w:r w:rsidRPr="007466E0">
        <w:rPr>
          <w:rFonts w:ascii="Garamond" w:hAnsi="Garamond"/>
          <w:b/>
          <w:bCs/>
          <w:i/>
          <w:iCs/>
          <w:sz w:val="22"/>
          <w:szCs w:val="22"/>
          <w:u w:val="single"/>
        </w:rPr>
        <w:t>Docs</w:t>
      </w:r>
      <w:r w:rsidRPr="007466E0">
        <w:rPr>
          <w:rFonts w:ascii="Garamond" w:hAnsi="Garamond"/>
          <w:sz w:val="22"/>
          <w:szCs w:val="22"/>
        </w:rPr>
        <w:t xml:space="preserve">: </w:t>
      </w:r>
    </w:p>
    <w:p w14:paraId="1AC4848C" w14:textId="77777777" w:rsidR="003B36F2" w:rsidRPr="007466E0" w:rsidRDefault="003B36F2" w:rsidP="0053049D">
      <w:pPr>
        <w:spacing w:line="276" w:lineRule="auto"/>
        <w:jc w:val="both"/>
        <w:rPr>
          <w:rFonts w:ascii="Garamond" w:hAnsi="Garamond"/>
          <w:sz w:val="22"/>
          <w:szCs w:val="22"/>
        </w:rPr>
      </w:pPr>
    </w:p>
    <w:p w14:paraId="577E387D" w14:textId="4804D574" w:rsidR="00C35AA4" w:rsidRPr="007466E0" w:rsidRDefault="00C35AA4" w:rsidP="0053049D">
      <w:pPr>
        <w:spacing w:line="276" w:lineRule="auto"/>
        <w:rPr>
          <w:rFonts w:ascii="Garamond" w:hAnsi="Garamond"/>
          <w:sz w:val="22"/>
          <w:szCs w:val="22"/>
        </w:rPr>
      </w:pPr>
    </w:p>
    <w:sectPr w:rsidR="00C35AA4" w:rsidRPr="007466E0" w:rsidSect="00A507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464F"/>
    <w:multiLevelType w:val="hybridMultilevel"/>
    <w:tmpl w:val="3138A1C6"/>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7A39F3"/>
    <w:multiLevelType w:val="hybridMultilevel"/>
    <w:tmpl w:val="7A1E43DE"/>
    <w:lvl w:ilvl="0" w:tplc="08090003">
      <w:start w:val="1"/>
      <w:numFmt w:val="bullet"/>
      <w:lvlText w:val="o"/>
      <w:lvlJc w:val="left"/>
      <w:pPr>
        <w:ind w:left="501" w:hanging="360"/>
      </w:pPr>
      <w:rPr>
        <w:rFonts w:ascii="Courier New" w:hAnsi="Courier New" w:cs="Courier New"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 w15:restartNumberingAfterBreak="0">
    <w:nsid w:val="1A1020AC"/>
    <w:multiLevelType w:val="hybridMultilevel"/>
    <w:tmpl w:val="B1603EDA"/>
    <w:lvl w:ilvl="0" w:tplc="7CEA904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7466EF"/>
    <w:multiLevelType w:val="hybridMultilevel"/>
    <w:tmpl w:val="5CF6DB7C"/>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EE17B7"/>
    <w:multiLevelType w:val="hybridMultilevel"/>
    <w:tmpl w:val="7020FA76"/>
    <w:lvl w:ilvl="0" w:tplc="CDE8E2F4">
      <w:numFmt w:val="bullet"/>
      <w:lvlText w:val="-"/>
      <w:lvlJc w:val="left"/>
      <w:pPr>
        <w:ind w:left="720" w:hanging="360"/>
      </w:pPr>
      <w:rPr>
        <w:rFonts w:ascii="Garamond" w:eastAsiaTheme="minorHAnsi" w:hAnsi="Garamond" w:cstheme="minorBidi"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28D7D7C"/>
    <w:multiLevelType w:val="hybridMultilevel"/>
    <w:tmpl w:val="29621128"/>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3A6D6F"/>
    <w:multiLevelType w:val="hybridMultilevel"/>
    <w:tmpl w:val="EFC62AD8"/>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F058EB"/>
    <w:multiLevelType w:val="hybridMultilevel"/>
    <w:tmpl w:val="C7CEBC52"/>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48400A"/>
    <w:multiLevelType w:val="hybridMultilevel"/>
    <w:tmpl w:val="AF9EBB7C"/>
    <w:lvl w:ilvl="0" w:tplc="B62A095E">
      <w:start w:val="280"/>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73495E"/>
    <w:multiLevelType w:val="hybridMultilevel"/>
    <w:tmpl w:val="9D1E253E"/>
    <w:lvl w:ilvl="0" w:tplc="7CEA904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52343343">
    <w:abstractNumId w:val="0"/>
  </w:num>
  <w:num w:numId="2" w16cid:durableId="621377382">
    <w:abstractNumId w:val="7"/>
  </w:num>
  <w:num w:numId="3" w16cid:durableId="276567850">
    <w:abstractNumId w:val="5"/>
  </w:num>
  <w:num w:numId="4" w16cid:durableId="1892109100">
    <w:abstractNumId w:val="2"/>
  </w:num>
  <w:num w:numId="5" w16cid:durableId="1639069319">
    <w:abstractNumId w:val="6"/>
  </w:num>
  <w:num w:numId="6" w16cid:durableId="2147354279">
    <w:abstractNumId w:val="9"/>
  </w:num>
  <w:num w:numId="7" w16cid:durableId="1267008194">
    <w:abstractNumId w:val="3"/>
  </w:num>
  <w:num w:numId="8" w16cid:durableId="901796843">
    <w:abstractNumId w:val="1"/>
  </w:num>
  <w:num w:numId="9" w16cid:durableId="115754876">
    <w:abstractNumId w:val="8"/>
  </w:num>
  <w:num w:numId="10" w16cid:durableId="2648455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04"/>
    <w:rsid w:val="00000029"/>
    <w:rsid w:val="0000359C"/>
    <w:rsid w:val="000047B5"/>
    <w:rsid w:val="000047BA"/>
    <w:rsid w:val="00005DFD"/>
    <w:rsid w:val="00007237"/>
    <w:rsid w:val="000116B7"/>
    <w:rsid w:val="00016B76"/>
    <w:rsid w:val="00020F4E"/>
    <w:rsid w:val="00022513"/>
    <w:rsid w:val="00022C24"/>
    <w:rsid w:val="00027902"/>
    <w:rsid w:val="00030EB8"/>
    <w:rsid w:val="0003559C"/>
    <w:rsid w:val="00035C43"/>
    <w:rsid w:val="000364C8"/>
    <w:rsid w:val="00036E54"/>
    <w:rsid w:val="00037062"/>
    <w:rsid w:val="00043D5C"/>
    <w:rsid w:val="00055678"/>
    <w:rsid w:val="00061C55"/>
    <w:rsid w:val="0006259C"/>
    <w:rsid w:val="0006304B"/>
    <w:rsid w:val="000646FA"/>
    <w:rsid w:val="00064B22"/>
    <w:rsid w:val="00065F2C"/>
    <w:rsid w:val="00070F39"/>
    <w:rsid w:val="00071036"/>
    <w:rsid w:val="00071A07"/>
    <w:rsid w:val="00072CF3"/>
    <w:rsid w:val="00074D3D"/>
    <w:rsid w:val="0007618B"/>
    <w:rsid w:val="00080D1E"/>
    <w:rsid w:val="000850BD"/>
    <w:rsid w:val="0009061F"/>
    <w:rsid w:val="000964E6"/>
    <w:rsid w:val="000A0596"/>
    <w:rsid w:val="000A0E38"/>
    <w:rsid w:val="000A40AB"/>
    <w:rsid w:val="000A50A1"/>
    <w:rsid w:val="000A5AAA"/>
    <w:rsid w:val="000A6851"/>
    <w:rsid w:val="000B3A66"/>
    <w:rsid w:val="000B3B93"/>
    <w:rsid w:val="000B747F"/>
    <w:rsid w:val="000C1EDA"/>
    <w:rsid w:val="000C2113"/>
    <w:rsid w:val="000C3530"/>
    <w:rsid w:val="000C3FB9"/>
    <w:rsid w:val="000C4099"/>
    <w:rsid w:val="000C753E"/>
    <w:rsid w:val="000D31D2"/>
    <w:rsid w:val="000D6F34"/>
    <w:rsid w:val="000E1273"/>
    <w:rsid w:val="000E1636"/>
    <w:rsid w:val="000E544E"/>
    <w:rsid w:val="000E729A"/>
    <w:rsid w:val="000F5040"/>
    <w:rsid w:val="000F557A"/>
    <w:rsid w:val="000F76BC"/>
    <w:rsid w:val="000F7B21"/>
    <w:rsid w:val="001035EF"/>
    <w:rsid w:val="00104801"/>
    <w:rsid w:val="001048C3"/>
    <w:rsid w:val="001057DB"/>
    <w:rsid w:val="0010737E"/>
    <w:rsid w:val="00111B1B"/>
    <w:rsid w:val="0011450B"/>
    <w:rsid w:val="00115DF5"/>
    <w:rsid w:val="00120101"/>
    <w:rsid w:val="001212A7"/>
    <w:rsid w:val="00130F52"/>
    <w:rsid w:val="00131CC7"/>
    <w:rsid w:val="00132B2D"/>
    <w:rsid w:val="00134F4C"/>
    <w:rsid w:val="00144E0C"/>
    <w:rsid w:val="00145F1C"/>
    <w:rsid w:val="00153CD8"/>
    <w:rsid w:val="00154C52"/>
    <w:rsid w:val="00155D4D"/>
    <w:rsid w:val="00156AEC"/>
    <w:rsid w:val="00160B93"/>
    <w:rsid w:val="00161A6A"/>
    <w:rsid w:val="00163B5D"/>
    <w:rsid w:val="001646E6"/>
    <w:rsid w:val="001650DC"/>
    <w:rsid w:val="001710E0"/>
    <w:rsid w:val="00171C77"/>
    <w:rsid w:val="00172A10"/>
    <w:rsid w:val="001732DB"/>
    <w:rsid w:val="0017455F"/>
    <w:rsid w:val="00176CCA"/>
    <w:rsid w:val="00181333"/>
    <w:rsid w:val="001841A2"/>
    <w:rsid w:val="001A034B"/>
    <w:rsid w:val="001A2EAE"/>
    <w:rsid w:val="001A31DB"/>
    <w:rsid w:val="001B0295"/>
    <w:rsid w:val="001B0474"/>
    <w:rsid w:val="001B0DCB"/>
    <w:rsid w:val="001B2410"/>
    <w:rsid w:val="001B4003"/>
    <w:rsid w:val="001B4E76"/>
    <w:rsid w:val="001B76E5"/>
    <w:rsid w:val="001C15A1"/>
    <w:rsid w:val="001C3575"/>
    <w:rsid w:val="001C621F"/>
    <w:rsid w:val="001C6655"/>
    <w:rsid w:val="001D50AC"/>
    <w:rsid w:val="001E0E1C"/>
    <w:rsid w:val="001E1BA3"/>
    <w:rsid w:val="001E2EF7"/>
    <w:rsid w:val="001E4D3A"/>
    <w:rsid w:val="001F2A39"/>
    <w:rsid w:val="001F4DBE"/>
    <w:rsid w:val="001F74C9"/>
    <w:rsid w:val="00203474"/>
    <w:rsid w:val="00204CF3"/>
    <w:rsid w:val="00204E90"/>
    <w:rsid w:val="00206378"/>
    <w:rsid w:val="0020700B"/>
    <w:rsid w:val="002071D8"/>
    <w:rsid w:val="00210270"/>
    <w:rsid w:val="00210D45"/>
    <w:rsid w:val="002132BB"/>
    <w:rsid w:val="00213E27"/>
    <w:rsid w:val="00214966"/>
    <w:rsid w:val="002168F9"/>
    <w:rsid w:val="00224168"/>
    <w:rsid w:val="00225C00"/>
    <w:rsid w:val="00226488"/>
    <w:rsid w:val="0023037B"/>
    <w:rsid w:val="00231F46"/>
    <w:rsid w:val="00233076"/>
    <w:rsid w:val="002330B2"/>
    <w:rsid w:val="002349A2"/>
    <w:rsid w:val="002354E1"/>
    <w:rsid w:val="0023554B"/>
    <w:rsid w:val="00242775"/>
    <w:rsid w:val="002533A3"/>
    <w:rsid w:val="002545E7"/>
    <w:rsid w:val="00255D0E"/>
    <w:rsid w:val="00257F62"/>
    <w:rsid w:val="00261E48"/>
    <w:rsid w:val="00266FD4"/>
    <w:rsid w:val="0027019F"/>
    <w:rsid w:val="002708B3"/>
    <w:rsid w:val="00272504"/>
    <w:rsid w:val="0027612A"/>
    <w:rsid w:val="00276D37"/>
    <w:rsid w:val="002773C1"/>
    <w:rsid w:val="00281F90"/>
    <w:rsid w:val="00284E3E"/>
    <w:rsid w:val="0028525F"/>
    <w:rsid w:val="002858AE"/>
    <w:rsid w:val="00286FCE"/>
    <w:rsid w:val="0029093B"/>
    <w:rsid w:val="00293AC4"/>
    <w:rsid w:val="00293B37"/>
    <w:rsid w:val="0029421B"/>
    <w:rsid w:val="002945C3"/>
    <w:rsid w:val="0029491E"/>
    <w:rsid w:val="002955F9"/>
    <w:rsid w:val="0029586B"/>
    <w:rsid w:val="00297B99"/>
    <w:rsid w:val="002A2CDD"/>
    <w:rsid w:val="002A48D0"/>
    <w:rsid w:val="002A51E3"/>
    <w:rsid w:val="002B07E6"/>
    <w:rsid w:val="002B6964"/>
    <w:rsid w:val="002B7722"/>
    <w:rsid w:val="002C1264"/>
    <w:rsid w:val="002C3D54"/>
    <w:rsid w:val="002C482C"/>
    <w:rsid w:val="002C5E2B"/>
    <w:rsid w:val="002D2DD8"/>
    <w:rsid w:val="002D329C"/>
    <w:rsid w:val="002D4886"/>
    <w:rsid w:val="002D6BE4"/>
    <w:rsid w:val="002E0A76"/>
    <w:rsid w:val="002E1AA6"/>
    <w:rsid w:val="002E1E37"/>
    <w:rsid w:val="002E3217"/>
    <w:rsid w:val="002E3BB6"/>
    <w:rsid w:val="002F2DA2"/>
    <w:rsid w:val="002F4414"/>
    <w:rsid w:val="002F59E4"/>
    <w:rsid w:val="002F7C24"/>
    <w:rsid w:val="00301932"/>
    <w:rsid w:val="003023B2"/>
    <w:rsid w:val="003029A4"/>
    <w:rsid w:val="0030335C"/>
    <w:rsid w:val="00303E85"/>
    <w:rsid w:val="00303F98"/>
    <w:rsid w:val="003045E6"/>
    <w:rsid w:val="003048B3"/>
    <w:rsid w:val="003071BD"/>
    <w:rsid w:val="00312048"/>
    <w:rsid w:val="003131E0"/>
    <w:rsid w:val="00315CCA"/>
    <w:rsid w:val="00316D50"/>
    <w:rsid w:val="0031705E"/>
    <w:rsid w:val="00320803"/>
    <w:rsid w:val="00320B87"/>
    <w:rsid w:val="00320C24"/>
    <w:rsid w:val="00322877"/>
    <w:rsid w:val="00325F59"/>
    <w:rsid w:val="00330BF5"/>
    <w:rsid w:val="00333715"/>
    <w:rsid w:val="00334256"/>
    <w:rsid w:val="003349FB"/>
    <w:rsid w:val="003357F3"/>
    <w:rsid w:val="00336424"/>
    <w:rsid w:val="00337DE0"/>
    <w:rsid w:val="00341128"/>
    <w:rsid w:val="00347B3D"/>
    <w:rsid w:val="00347E91"/>
    <w:rsid w:val="00350C6F"/>
    <w:rsid w:val="003515E3"/>
    <w:rsid w:val="0035234D"/>
    <w:rsid w:val="003548C7"/>
    <w:rsid w:val="003549F5"/>
    <w:rsid w:val="00361E90"/>
    <w:rsid w:val="003623ED"/>
    <w:rsid w:val="003637D3"/>
    <w:rsid w:val="00363B1E"/>
    <w:rsid w:val="003645D2"/>
    <w:rsid w:val="003668DD"/>
    <w:rsid w:val="003707E6"/>
    <w:rsid w:val="00371663"/>
    <w:rsid w:val="003723FB"/>
    <w:rsid w:val="0037482B"/>
    <w:rsid w:val="00382058"/>
    <w:rsid w:val="00387FCD"/>
    <w:rsid w:val="0039114E"/>
    <w:rsid w:val="00392D4E"/>
    <w:rsid w:val="003965EE"/>
    <w:rsid w:val="0039790B"/>
    <w:rsid w:val="003A2261"/>
    <w:rsid w:val="003A359A"/>
    <w:rsid w:val="003A3DFD"/>
    <w:rsid w:val="003A5274"/>
    <w:rsid w:val="003A7F28"/>
    <w:rsid w:val="003B25DA"/>
    <w:rsid w:val="003B36F2"/>
    <w:rsid w:val="003B4D24"/>
    <w:rsid w:val="003C2402"/>
    <w:rsid w:val="003C3B47"/>
    <w:rsid w:val="003D040E"/>
    <w:rsid w:val="003D19B6"/>
    <w:rsid w:val="003D1E2E"/>
    <w:rsid w:val="003D4308"/>
    <w:rsid w:val="003D62F3"/>
    <w:rsid w:val="003E02B6"/>
    <w:rsid w:val="003E16E1"/>
    <w:rsid w:val="003E1917"/>
    <w:rsid w:val="003E37DB"/>
    <w:rsid w:val="003E5226"/>
    <w:rsid w:val="003F53A4"/>
    <w:rsid w:val="0040049B"/>
    <w:rsid w:val="0040108A"/>
    <w:rsid w:val="0040120C"/>
    <w:rsid w:val="004019BE"/>
    <w:rsid w:val="00406C72"/>
    <w:rsid w:val="004115A5"/>
    <w:rsid w:val="0041688B"/>
    <w:rsid w:val="00420273"/>
    <w:rsid w:val="00422191"/>
    <w:rsid w:val="00426C11"/>
    <w:rsid w:val="00430532"/>
    <w:rsid w:val="00431EB3"/>
    <w:rsid w:val="0043475D"/>
    <w:rsid w:val="00437B04"/>
    <w:rsid w:val="004419F0"/>
    <w:rsid w:val="00442124"/>
    <w:rsid w:val="004447C3"/>
    <w:rsid w:val="004505B8"/>
    <w:rsid w:val="00450FCD"/>
    <w:rsid w:val="0045189F"/>
    <w:rsid w:val="00452217"/>
    <w:rsid w:val="00454242"/>
    <w:rsid w:val="00456B21"/>
    <w:rsid w:val="00457776"/>
    <w:rsid w:val="00457E6B"/>
    <w:rsid w:val="00460C98"/>
    <w:rsid w:val="00463D53"/>
    <w:rsid w:val="00466503"/>
    <w:rsid w:val="00466F1E"/>
    <w:rsid w:val="00467170"/>
    <w:rsid w:val="004671F5"/>
    <w:rsid w:val="004701D8"/>
    <w:rsid w:val="00470364"/>
    <w:rsid w:val="0047198F"/>
    <w:rsid w:val="00473F6B"/>
    <w:rsid w:val="00480CA2"/>
    <w:rsid w:val="00480D16"/>
    <w:rsid w:val="00480E06"/>
    <w:rsid w:val="00481BCC"/>
    <w:rsid w:val="00486098"/>
    <w:rsid w:val="0049506C"/>
    <w:rsid w:val="0049703C"/>
    <w:rsid w:val="004A1BDF"/>
    <w:rsid w:val="004A7672"/>
    <w:rsid w:val="004B3110"/>
    <w:rsid w:val="004B405D"/>
    <w:rsid w:val="004B4C61"/>
    <w:rsid w:val="004B5210"/>
    <w:rsid w:val="004B60F0"/>
    <w:rsid w:val="004B7A44"/>
    <w:rsid w:val="004B7BFF"/>
    <w:rsid w:val="004C0014"/>
    <w:rsid w:val="004C0B45"/>
    <w:rsid w:val="004C445B"/>
    <w:rsid w:val="004D2E5B"/>
    <w:rsid w:val="004D2FEE"/>
    <w:rsid w:val="004D7111"/>
    <w:rsid w:val="004E3902"/>
    <w:rsid w:val="004F32D4"/>
    <w:rsid w:val="004F670A"/>
    <w:rsid w:val="004F7BF2"/>
    <w:rsid w:val="004F7E46"/>
    <w:rsid w:val="00501621"/>
    <w:rsid w:val="0050392C"/>
    <w:rsid w:val="00505C6F"/>
    <w:rsid w:val="005115F0"/>
    <w:rsid w:val="005247F0"/>
    <w:rsid w:val="00525E0C"/>
    <w:rsid w:val="00525E8D"/>
    <w:rsid w:val="00525FDB"/>
    <w:rsid w:val="00526390"/>
    <w:rsid w:val="0052736D"/>
    <w:rsid w:val="0052790C"/>
    <w:rsid w:val="00527B86"/>
    <w:rsid w:val="0053049D"/>
    <w:rsid w:val="0053094C"/>
    <w:rsid w:val="00531F84"/>
    <w:rsid w:val="00536CA8"/>
    <w:rsid w:val="00540323"/>
    <w:rsid w:val="005407E4"/>
    <w:rsid w:val="00546332"/>
    <w:rsid w:val="00546967"/>
    <w:rsid w:val="00546EEF"/>
    <w:rsid w:val="00547D84"/>
    <w:rsid w:val="0055359D"/>
    <w:rsid w:val="00557BD4"/>
    <w:rsid w:val="00560B1C"/>
    <w:rsid w:val="00560E0D"/>
    <w:rsid w:val="00566306"/>
    <w:rsid w:val="005666E2"/>
    <w:rsid w:val="00577156"/>
    <w:rsid w:val="0057715B"/>
    <w:rsid w:val="005774DD"/>
    <w:rsid w:val="00577A00"/>
    <w:rsid w:val="005812CC"/>
    <w:rsid w:val="00583354"/>
    <w:rsid w:val="00583AB6"/>
    <w:rsid w:val="00584533"/>
    <w:rsid w:val="00585570"/>
    <w:rsid w:val="00590F4B"/>
    <w:rsid w:val="00591BF4"/>
    <w:rsid w:val="00592B60"/>
    <w:rsid w:val="00592BF0"/>
    <w:rsid w:val="00592CA3"/>
    <w:rsid w:val="00597E21"/>
    <w:rsid w:val="005A0990"/>
    <w:rsid w:val="005A3411"/>
    <w:rsid w:val="005A35E0"/>
    <w:rsid w:val="005A3AEB"/>
    <w:rsid w:val="005A5A4A"/>
    <w:rsid w:val="005A5B17"/>
    <w:rsid w:val="005B10C1"/>
    <w:rsid w:val="005B241E"/>
    <w:rsid w:val="005B3189"/>
    <w:rsid w:val="005B5CEE"/>
    <w:rsid w:val="005C3F0A"/>
    <w:rsid w:val="005C4944"/>
    <w:rsid w:val="005C63F1"/>
    <w:rsid w:val="005C7A1B"/>
    <w:rsid w:val="005D03AE"/>
    <w:rsid w:val="005D0698"/>
    <w:rsid w:val="005D5256"/>
    <w:rsid w:val="005D6556"/>
    <w:rsid w:val="005E02B8"/>
    <w:rsid w:val="005E2CB2"/>
    <w:rsid w:val="005E358D"/>
    <w:rsid w:val="005E3AB5"/>
    <w:rsid w:val="005E4B6F"/>
    <w:rsid w:val="005F1627"/>
    <w:rsid w:val="005F1644"/>
    <w:rsid w:val="005F1A16"/>
    <w:rsid w:val="005F1BF1"/>
    <w:rsid w:val="005F340D"/>
    <w:rsid w:val="00602515"/>
    <w:rsid w:val="00602ED2"/>
    <w:rsid w:val="00603464"/>
    <w:rsid w:val="006062AD"/>
    <w:rsid w:val="0061525A"/>
    <w:rsid w:val="006229E0"/>
    <w:rsid w:val="006312C7"/>
    <w:rsid w:val="006338AF"/>
    <w:rsid w:val="00633C98"/>
    <w:rsid w:val="00634034"/>
    <w:rsid w:val="00634BC1"/>
    <w:rsid w:val="00634FC2"/>
    <w:rsid w:val="006408C1"/>
    <w:rsid w:val="00656018"/>
    <w:rsid w:val="00657C10"/>
    <w:rsid w:val="00657F02"/>
    <w:rsid w:val="0067278E"/>
    <w:rsid w:val="006728AB"/>
    <w:rsid w:val="00673D99"/>
    <w:rsid w:val="00682536"/>
    <w:rsid w:val="00684D95"/>
    <w:rsid w:val="00687968"/>
    <w:rsid w:val="006933B2"/>
    <w:rsid w:val="0069358D"/>
    <w:rsid w:val="00694086"/>
    <w:rsid w:val="0069647F"/>
    <w:rsid w:val="006A575C"/>
    <w:rsid w:val="006A68B7"/>
    <w:rsid w:val="006A7613"/>
    <w:rsid w:val="006B0349"/>
    <w:rsid w:val="006B0A1D"/>
    <w:rsid w:val="006B1518"/>
    <w:rsid w:val="006B338A"/>
    <w:rsid w:val="006B5D5E"/>
    <w:rsid w:val="006B6407"/>
    <w:rsid w:val="006C6355"/>
    <w:rsid w:val="006C6D8A"/>
    <w:rsid w:val="006C7838"/>
    <w:rsid w:val="006D28BE"/>
    <w:rsid w:val="006D5661"/>
    <w:rsid w:val="006E009C"/>
    <w:rsid w:val="006E0D2D"/>
    <w:rsid w:val="006E24C0"/>
    <w:rsid w:val="006E4B77"/>
    <w:rsid w:val="006F2073"/>
    <w:rsid w:val="006F332B"/>
    <w:rsid w:val="00701F32"/>
    <w:rsid w:val="00703003"/>
    <w:rsid w:val="007030C7"/>
    <w:rsid w:val="00703B86"/>
    <w:rsid w:val="00710498"/>
    <w:rsid w:val="00720AED"/>
    <w:rsid w:val="00726F65"/>
    <w:rsid w:val="00731C7B"/>
    <w:rsid w:val="00734616"/>
    <w:rsid w:val="00736182"/>
    <w:rsid w:val="00736320"/>
    <w:rsid w:val="00737367"/>
    <w:rsid w:val="00740E04"/>
    <w:rsid w:val="00740FB7"/>
    <w:rsid w:val="007466E0"/>
    <w:rsid w:val="00752DEE"/>
    <w:rsid w:val="007543A1"/>
    <w:rsid w:val="00764133"/>
    <w:rsid w:val="00764F98"/>
    <w:rsid w:val="00765864"/>
    <w:rsid w:val="0076783F"/>
    <w:rsid w:val="00772B9D"/>
    <w:rsid w:val="00772EC9"/>
    <w:rsid w:val="00773C17"/>
    <w:rsid w:val="00774B4A"/>
    <w:rsid w:val="00775F8B"/>
    <w:rsid w:val="00785562"/>
    <w:rsid w:val="007904D4"/>
    <w:rsid w:val="007934FA"/>
    <w:rsid w:val="00794D87"/>
    <w:rsid w:val="007960C2"/>
    <w:rsid w:val="007962E7"/>
    <w:rsid w:val="007A057D"/>
    <w:rsid w:val="007A14B6"/>
    <w:rsid w:val="007A2093"/>
    <w:rsid w:val="007A308C"/>
    <w:rsid w:val="007A311F"/>
    <w:rsid w:val="007A4ACA"/>
    <w:rsid w:val="007A64D7"/>
    <w:rsid w:val="007A6743"/>
    <w:rsid w:val="007A6790"/>
    <w:rsid w:val="007B2CF4"/>
    <w:rsid w:val="007B2E1E"/>
    <w:rsid w:val="007B49C1"/>
    <w:rsid w:val="007B5E67"/>
    <w:rsid w:val="007B7FEB"/>
    <w:rsid w:val="007C14F4"/>
    <w:rsid w:val="007C4DA1"/>
    <w:rsid w:val="007D002C"/>
    <w:rsid w:val="007D221D"/>
    <w:rsid w:val="007E1185"/>
    <w:rsid w:val="007E4BFF"/>
    <w:rsid w:val="007E5041"/>
    <w:rsid w:val="007E5436"/>
    <w:rsid w:val="007F4CCB"/>
    <w:rsid w:val="007F632D"/>
    <w:rsid w:val="00800E0F"/>
    <w:rsid w:val="00802A76"/>
    <w:rsid w:val="00802B46"/>
    <w:rsid w:val="0080658A"/>
    <w:rsid w:val="00807461"/>
    <w:rsid w:val="00807F64"/>
    <w:rsid w:val="008104DC"/>
    <w:rsid w:val="00810D4B"/>
    <w:rsid w:val="0081345B"/>
    <w:rsid w:val="00813A52"/>
    <w:rsid w:val="00815BEA"/>
    <w:rsid w:val="00816748"/>
    <w:rsid w:val="00822CBB"/>
    <w:rsid w:val="00822D2A"/>
    <w:rsid w:val="00825720"/>
    <w:rsid w:val="00825B74"/>
    <w:rsid w:val="008270A1"/>
    <w:rsid w:val="0083305D"/>
    <w:rsid w:val="00833EB7"/>
    <w:rsid w:val="0083490B"/>
    <w:rsid w:val="00835092"/>
    <w:rsid w:val="00836DCE"/>
    <w:rsid w:val="00841510"/>
    <w:rsid w:val="008432CF"/>
    <w:rsid w:val="00852EE3"/>
    <w:rsid w:val="00856E66"/>
    <w:rsid w:val="00860CFC"/>
    <w:rsid w:val="00871040"/>
    <w:rsid w:val="00881CF5"/>
    <w:rsid w:val="00890234"/>
    <w:rsid w:val="0089289B"/>
    <w:rsid w:val="00892A57"/>
    <w:rsid w:val="00895437"/>
    <w:rsid w:val="00896BA9"/>
    <w:rsid w:val="00897DCE"/>
    <w:rsid w:val="008A221F"/>
    <w:rsid w:val="008B09C7"/>
    <w:rsid w:val="008B1AB3"/>
    <w:rsid w:val="008B3F28"/>
    <w:rsid w:val="008B58B2"/>
    <w:rsid w:val="008B7061"/>
    <w:rsid w:val="008B75EF"/>
    <w:rsid w:val="008C237D"/>
    <w:rsid w:val="008C3770"/>
    <w:rsid w:val="008C7675"/>
    <w:rsid w:val="008D1A57"/>
    <w:rsid w:val="008D2D3A"/>
    <w:rsid w:val="008D32A7"/>
    <w:rsid w:val="008D357B"/>
    <w:rsid w:val="008D3ACB"/>
    <w:rsid w:val="008D7484"/>
    <w:rsid w:val="008E2A34"/>
    <w:rsid w:val="008E3672"/>
    <w:rsid w:val="008E72E0"/>
    <w:rsid w:val="008E74EC"/>
    <w:rsid w:val="008F12DD"/>
    <w:rsid w:val="008F1480"/>
    <w:rsid w:val="008F41A7"/>
    <w:rsid w:val="008F5E04"/>
    <w:rsid w:val="009004C5"/>
    <w:rsid w:val="00913100"/>
    <w:rsid w:val="009223B6"/>
    <w:rsid w:val="00927D9D"/>
    <w:rsid w:val="00931F43"/>
    <w:rsid w:val="00932A75"/>
    <w:rsid w:val="00935C5C"/>
    <w:rsid w:val="00936DC8"/>
    <w:rsid w:val="009377AD"/>
    <w:rsid w:val="00940621"/>
    <w:rsid w:val="009410BF"/>
    <w:rsid w:val="009417D1"/>
    <w:rsid w:val="009447D6"/>
    <w:rsid w:val="00950B70"/>
    <w:rsid w:val="00951688"/>
    <w:rsid w:val="00951F05"/>
    <w:rsid w:val="00953128"/>
    <w:rsid w:val="00957579"/>
    <w:rsid w:val="00960CED"/>
    <w:rsid w:val="009616CC"/>
    <w:rsid w:val="009637B9"/>
    <w:rsid w:val="00967036"/>
    <w:rsid w:val="009672E6"/>
    <w:rsid w:val="0096749C"/>
    <w:rsid w:val="00970093"/>
    <w:rsid w:val="009728E2"/>
    <w:rsid w:val="009771B5"/>
    <w:rsid w:val="00977D27"/>
    <w:rsid w:val="00977DD6"/>
    <w:rsid w:val="00980A87"/>
    <w:rsid w:val="009812DC"/>
    <w:rsid w:val="009816F1"/>
    <w:rsid w:val="00982334"/>
    <w:rsid w:val="00982478"/>
    <w:rsid w:val="00992D0C"/>
    <w:rsid w:val="009936F4"/>
    <w:rsid w:val="0099379F"/>
    <w:rsid w:val="009972BF"/>
    <w:rsid w:val="009A749A"/>
    <w:rsid w:val="009B5D6D"/>
    <w:rsid w:val="009B64FF"/>
    <w:rsid w:val="009C1B9E"/>
    <w:rsid w:val="009C2A3E"/>
    <w:rsid w:val="009C55CB"/>
    <w:rsid w:val="009D2399"/>
    <w:rsid w:val="009D5D91"/>
    <w:rsid w:val="009D62B7"/>
    <w:rsid w:val="009E0F9D"/>
    <w:rsid w:val="009E4122"/>
    <w:rsid w:val="009E51D8"/>
    <w:rsid w:val="009E6419"/>
    <w:rsid w:val="009F1884"/>
    <w:rsid w:val="009F2E26"/>
    <w:rsid w:val="009F37CB"/>
    <w:rsid w:val="009F49B4"/>
    <w:rsid w:val="009F6322"/>
    <w:rsid w:val="00A0181F"/>
    <w:rsid w:val="00A028CD"/>
    <w:rsid w:val="00A02CE5"/>
    <w:rsid w:val="00A03443"/>
    <w:rsid w:val="00A035F1"/>
    <w:rsid w:val="00A04DBE"/>
    <w:rsid w:val="00A05232"/>
    <w:rsid w:val="00A05BCC"/>
    <w:rsid w:val="00A12238"/>
    <w:rsid w:val="00A16EAF"/>
    <w:rsid w:val="00A16EB1"/>
    <w:rsid w:val="00A17622"/>
    <w:rsid w:val="00A255FB"/>
    <w:rsid w:val="00A2621B"/>
    <w:rsid w:val="00A30966"/>
    <w:rsid w:val="00A31AF3"/>
    <w:rsid w:val="00A33301"/>
    <w:rsid w:val="00A34194"/>
    <w:rsid w:val="00A35A8D"/>
    <w:rsid w:val="00A4204A"/>
    <w:rsid w:val="00A507F1"/>
    <w:rsid w:val="00A53586"/>
    <w:rsid w:val="00A55AE2"/>
    <w:rsid w:val="00A63696"/>
    <w:rsid w:val="00A676C2"/>
    <w:rsid w:val="00A71789"/>
    <w:rsid w:val="00A73ECB"/>
    <w:rsid w:val="00A7536B"/>
    <w:rsid w:val="00A777D1"/>
    <w:rsid w:val="00A81B37"/>
    <w:rsid w:val="00A91182"/>
    <w:rsid w:val="00A94320"/>
    <w:rsid w:val="00A95336"/>
    <w:rsid w:val="00AA001D"/>
    <w:rsid w:val="00AA2220"/>
    <w:rsid w:val="00AA495D"/>
    <w:rsid w:val="00AA4AFE"/>
    <w:rsid w:val="00AA5060"/>
    <w:rsid w:val="00AA5373"/>
    <w:rsid w:val="00AB2048"/>
    <w:rsid w:val="00AB29C4"/>
    <w:rsid w:val="00AB4333"/>
    <w:rsid w:val="00AB67F4"/>
    <w:rsid w:val="00AE0C18"/>
    <w:rsid w:val="00AE3130"/>
    <w:rsid w:val="00AE34BF"/>
    <w:rsid w:val="00AE4079"/>
    <w:rsid w:val="00AE5148"/>
    <w:rsid w:val="00AE56A4"/>
    <w:rsid w:val="00AE66D0"/>
    <w:rsid w:val="00AE757A"/>
    <w:rsid w:val="00AE75D3"/>
    <w:rsid w:val="00AF0FF0"/>
    <w:rsid w:val="00AF27A3"/>
    <w:rsid w:val="00AF61DD"/>
    <w:rsid w:val="00AF6D94"/>
    <w:rsid w:val="00B047C6"/>
    <w:rsid w:val="00B078E9"/>
    <w:rsid w:val="00B11702"/>
    <w:rsid w:val="00B12E2B"/>
    <w:rsid w:val="00B136F6"/>
    <w:rsid w:val="00B1485F"/>
    <w:rsid w:val="00B155BB"/>
    <w:rsid w:val="00B15872"/>
    <w:rsid w:val="00B177B5"/>
    <w:rsid w:val="00B225C2"/>
    <w:rsid w:val="00B2462C"/>
    <w:rsid w:val="00B25C43"/>
    <w:rsid w:val="00B320F7"/>
    <w:rsid w:val="00B35F13"/>
    <w:rsid w:val="00B430E2"/>
    <w:rsid w:val="00B44AD6"/>
    <w:rsid w:val="00B479FC"/>
    <w:rsid w:val="00B53F8D"/>
    <w:rsid w:val="00B54B43"/>
    <w:rsid w:val="00B621FF"/>
    <w:rsid w:val="00B63EEC"/>
    <w:rsid w:val="00B6689A"/>
    <w:rsid w:val="00B7048C"/>
    <w:rsid w:val="00B74639"/>
    <w:rsid w:val="00B82CB8"/>
    <w:rsid w:val="00B82F60"/>
    <w:rsid w:val="00B84EF6"/>
    <w:rsid w:val="00B850D6"/>
    <w:rsid w:val="00B9205E"/>
    <w:rsid w:val="00B942B6"/>
    <w:rsid w:val="00B94368"/>
    <w:rsid w:val="00B96DE2"/>
    <w:rsid w:val="00BA16D0"/>
    <w:rsid w:val="00BA1F3D"/>
    <w:rsid w:val="00BA4C8A"/>
    <w:rsid w:val="00BB16C4"/>
    <w:rsid w:val="00BB2804"/>
    <w:rsid w:val="00BB561C"/>
    <w:rsid w:val="00BB5D29"/>
    <w:rsid w:val="00BB6A5D"/>
    <w:rsid w:val="00BC1C02"/>
    <w:rsid w:val="00BC1EFF"/>
    <w:rsid w:val="00BC30F2"/>
    <w:rsid w:val="00BC4CCF"/>
    <w:rsid w:val="00BC66A1"/>
    <w:rsid w:val="00BC7DB3"/>
    <w:rsid w:val="00BD10F4"/>
    <w:rsid w:val="00BD4365"/>
    <w:rsid w:val="00BD6052"/>
    <w:rsid w:val="00BD647C"/>
    <w:rsid w:val="00BD6835"/>
    <w:rsid w:val="00BD7FAA"/>
    <w:rsid w:val="00BE0DDF"/>
    <w:rsid w:val="00BE1EEF"/>
    <w:rsid w:val="00BE2CCC"/>
    <w:rsid w:val="00BE69B0"/>
    <w:rsid w:val="00BF08FE"/>
    <w:rsid w:val="00BF2313"/>
    <w:rsid w:val="00BF243D"/>
    <w:rsid w:val="00BF2DCF"/>
    <w:rsid w:val="00C00B36"/>
    <w:rsid w:val="00C04418"/>
    <w:rsid w:val="00C06FBA"/>
    <w:rsid w:val="00C13547"/>
    <w:rsid w:val="00C20F55"/>
    <w:rsid w:val="00C21B48"/>
    <w:rsid w:val="00C21E7B"/>
    <w:rsid w:val="00C2626B"/>
    <w:rsid w:val="00C32C62"/>
    <w:rsid w:val="00C35AA4"/>
    <w:rsid w:val="00C42519"/>
    <w:rsid w:val="00C4587E"/>
    <w:rsid w:val="00C50B66"/>
    <w:rsid w:val="00C57040"/>
    <w:rsid w:val="00C62CE4"/>
    <w:rsid w:val="00C634BB"/>
    <w:rsid w:val="00C64206"/>
    <w:rsid w:val="00C67C13"/>
    <w:rsid w:val="00C711C1"/>
    <w:rsid w:val="00C716D0"/>
    <w:rsid w:val="00C72204"/>
    <w:rsid w:val="00C737DB"/>
    <w:rsid w:val="00C77C43"/>
    <w:rsid w:val="00C845A7"/>
    <w:rsid w:val="00C8704F"/>
    <w:rsid w:val="00C8712D"/>
    <w:rsid w:val="00C90BE6"/>
    <w:rsid w:val="00C9213C"/>
    <w:rsid w:val="00C924B7"/>
    <w:rsid w:val="00C954B6"/>
    <w:rsid w:val="00CA06DB"/>
    <w:rsid w:val="00CA0720"/>
    <w:rsid w:val="00CA11CF"/>
    <w:rsid w:val="00CA3A5D"/>
    <w:rsid w:val="00CA6983"/>
    <w:rsid w:val="00CB5FEF"/>
    <w:rsid w:val="00CB60FC"/>
    <w:rsid w:val="00CD2DD6"/>
    <w:rsid w:val="00CE1B2A"/>
    <w:rsid w:val="00CE3E68"/>
    <w:rsid w:val="00CE7003"/>
    <w:rsid w:val="00CF035B"/>
    <w:rsid w:val="00CF353A"/>
    <w:rsid w:val="00CF3E87"/>
    <w:rsid w:val="00CF4069"/>
    <w:rsid w:val="00CF4FC1"/>
    <w:rsid w:val="00CF6D58"/>
    <w:rsid w:val="00CF70B5"/>
    <w:rsid w:val="00CF71AD"/>
    <w:rsid w:val="00D00061"/>
    <w:rsid w:val="00D0013F"/>
    <w:rsid w:val="00D00325"/>
    <w:rsid w:val="00D00E66"/>
    <w:rsid w:val="00D04CA3"/>
    <w:rsid w:val="00D13FDB"/>
    <w:rsid w:val="00D23B31"/>
    <w:rsid w:val="00D24428"/>
    <w:rsid w:val="00D360D2"/>
    <w:rsid w:val="00D36D18"/>
    <w:rsid w:val="00D37E32"/>
    <w:rsid w:val="00D41B47"/>
    <w:rsid w:val="00D41DCE"/>
    <w:rsid w:val="00D42BFD"/>
    <w:rsid w:val="00D43FA1"/>
    <w:rsid w:val="00D4497B"/>
    <w:rsid w:val="00D46357"/>
    <w:rsid w:val="00D50564"/>
    <w:rsid w:val="00D521E5"/>
    <w:rsid w:val="00D54417"/>
    <w:rsid w:val="00D678DA"/>
    <w:rsid w:val="00D71FFB"/>
    <w:rsid w:val="00D73A3A"/>
    <w:rsid w:val="00D74052"/>
    <w:rsid w:val="00D76201"/>
    <w:rsid w:val="00D82DB0"/>
    <w:rsid w:val="00D83E92"/>
    <w:rsid w:val="00D86804"/>
    <w:rsid w:val="00D97833"/>
    <w:rsid w:val="00D97EE2"/>
    <w:rsid w:val="00DA382F"/>
    <w:rsid w:val="00DA3FCF"/>
    <w:rsid w:val="00DA459F"/>
    <w:rsid w:val="00DB049B"/>
    <w:rsid w:val="00DC0298"/>
    <w:rsid w:val="00DC0496"/>
    <w:rsid w:val="00DC1A95"/>
    <w:rsid w:val="00DC1B6D"/>
    <w:rsid w:val="00DC2488"/>
    <w:rsid w:val="00DC313E"/>
    <w:rsid w:val="00DC5332"/>
    <w:rsid w:val="00DC6899"/>
    <w:rsid w:val="00DD38F7"/>
    <w:rsid w:val="00DD74A4"/>
    <w:rsid w:val="00DE6040"/>
    <w:rsid w:val="00DF09A3"/>
    <w:rsid w:val="00DF31AA"/>
    <w:rsid w:val="00DF63EA"/>
    <w:rsid w:val="00DF7129"/>
    <w:rsid w:val="00E03B60"/>
    <w:rsid w:val="00E04DC7"/>
    <w:rsid w:val="00E12F95"/>
    <w:rsid w:val="00E12FA3"/>
    <w:rsid w:val="00E162C9"/>
    <w:rsid w:val="00E1696A"/>
    <w:rsid w:val="00E173B3"/>
    <w:rsid w:val="00E17BE7"/>
    <w:rsid w:val="00E2008B"/>
    <w:rsid w:val="00E246E8"/>
    <w:rsid w:val="00E24E8D"/>
    <w:rsid w:val="00E26330"/>
    <w:rsid w:val="00E2726D"/>
    <w:rsid w:val="00E3189E"/>
    <w:rsid w:val="00E34B5B"/>
    <w:rsid w:val="00E34C99"/>
    <w:rsid w:val="00E36B0C"/>
    <w:rsid w:val="00E37BBC"/>
    <w:rsid w:val="00E37F9A"/>
    <w:rsid w:val="00E41350"/>
    <w:rsid w:val="00E41D52"/>
    <w:rsid w:val="00E45C18"/>
    <w:rsid w:val="00E50C64"/>
    <w:rsid w:val="00E54ED6"/>
    <w:rsid w:val="00E558DC"/>
    <w:rsid w:val="00E56BE5"/>
    <w:rsid w:val="00E63976"/>
    <w:rsid w:val="00E66A72"/>
    <w:rsid w:val="00E66E63"/>
    <w:rsid w:val="00E75F2C"/>
    <w:rsid w:val="00E769B2"/>
    <w:rsid w:val="00E777DA"/>
    <w:rsid w:val="00E808FB"/>
    <w:rsid w:val="00E85E1B"/>
    <w:rsid w:val="00E90077"/>
    <w:rsid w:val="00E94A71"/>
    <w:rsid w:val="00E95147"/>
    <w:rsid w:val="00E960ED"/>
    <w:rsid w:val="00EA1AEB"/>
    <w:rsid w:val="00EA244C"/>
    <w:rsid w:val="00EA3921"/>
    <w:rsid w:val="00EA740D"/>
    <w:rsid w:val="00EB046F"/>
    <w:rsid w:val="00EB2880"/>
    <w:rsid w:val="00EB2CF5"/>
    <w:rsid w:val="00EB6FD4"/>
    <w:rsid w:val="00EC0CA2"/>
    <w:rsid w:val="00EC1B6E"/>
    <w:rsid w:val="00EC3F14"/>
    <w:rsid w:val="00EC525E"/>
    <w:rsid w:val="00ED0433"/>
    <w:rsid w:val="00ED43D7"/>
    <w:rsid w:val="00ED5671"/>
    <w:rsid w:val="00EE2647"/>
    <w:rsid w:val="00EE2C33"/>
    <w:rsid w:val="00EE30AD"/>
    <w:rsid w:val="00EE3129"/>
    <w:rsid w:val="00EE3366"/>
    <w:rsid w:val="00EE4216"/>
    <w:rsid w:val="00EE724E"/>
    <w:rsid w:val="00EE7C66"/>
    <w:rsid w:val="00EF1D98"/>
    <w:rsid w:val="00EF248F"/>
    <w:rsid w:val="00EF3D58"/>
    <w:rsid w:val="00EF49FE"/>
    <w:rsid w:val="00EF5041"/>
    <w:rsid w:val="00EF6BBA"/>
    <w:rsid w:val="00F0011A"/>
    <w:rsid w:val="00F00317"/>
    <w:rsid w:val="00F01657"/>
    <w:rsid w:val="00F01BE6"/>
    <w:rsid w:val="00F02DB7"/>
    <w:rsid w:val="00F0462C"/>
    <w:rsid w:val="00F1049B"/>
    <w:rsid w:val="00F13F07"/>
    <w:rsid w:val="00F141E3"/>
    <w:rsid w:val="00F16153"/>
    <w:rsid w:val="00F16D30"/>
    <w:rsid w:val="00F24C22"/>
    <w:rsid w:val="00F24FD4"/>
    <w:rsid w:val="00F257CA"/>
    <w:rsid w:val="00F2620D"/>
    <w:rsid w:val="00F26EF4"/>
    <w:rsid w:val="00F2722D"/>
    <w:rsid w:val="00F272DC"/>
    <w:rsid w:val="00F304E9"/>
    <w:rsid w:val="00F30A10"/>
    <w:rsid w:val="00F32DE6"/>
    <w:rsid w:val="00F33D1D"/>
    <w:rsid w:val="00F37434"/>
    <w:rsid w:val="00F441A9"/>
    <w:rsid w:val="00F44615"/>
    <w:rsid w:val="00F44F3E"/>
    <w:rsid w:val="00F53FED"/>
    <w:rsid w:val="00F540B5"/>
    <w:rsid w:val="00F54349"/>
    <w:rsid w:val="00F5639C"/>
    <w:rsid w:val="00F6585A"/>
    <w:rsid w:val="00F6601C"/>
    <w:rsid w:val="00F66ECC"/>
    <w:rsid w:val="00F67803"/>
    <w:rsid w:val="00F728C7"/>
    <w:rsid w:val="00F7403B"/>
    <w:rsid w:val="00F743E1"/>
    <w:rsid w:val="00F76573"/>
    <w:rsid w:val="00F766D8"/>
    <w:rsid w:val="00F80F8B"/>
    <w:rsid w:val="00F83DAB"/>
    <w:rsid w:val="00F906C0"/>
    <w:rsid w:val="00F947D6"/>
    <w:rsid w:val="00F956AA"/>
    <w:rsid w:val="00F97A61"/>
    <w:rsid w:val="00FA0E73"/>
    <w:rsid w:val="00FA189C"/>
    <w:rsid w:val="00FA42AF"/>
    <w:rsid w:val="00FB7E0F"/>
    <w:rsid w:val="00FC2B9F"/>
    <w:rsid w:val="00FC785E"/>
    <w:rsid w:val="00FD0540"/>
    <w:rsid w:val="00FD16E7"/>
    <w:rsid w:val="00FD1C8E"/>
    <w:rsid w:val="00FD23F1"/>
    <w:rsid w:val="00FD3F26"/>
    <w:rsid w:val="00FD5AED"/>
    <w:rsid w:val="00FD78A5"/>
    <w:rsid w:val="00FD7FD8"/>
    <w:rsid w:val="00FE51F3"/>
    <w:rsid w:val="00FE6E56"/>
    <w:rsid w:val="00FE77B1"/>
    <w:rsid w:val="00FF083C"/>
    <w:rsid w:val="00FF19DD"/>
    <w:rsid w:val="00FF346E"/>
    <w:rsid w:val="00FF3C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9353F"/>
  <w15:chartTrackingRefBased/>
  <w15:docId w15:val="{42C15C50-77BE-1B47-9402-35546593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FB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B2804"/>
    <w:pPr>
      <w:ind w:left="720"/>
      <w:contextualSpacing/>
    </w:pPr>
  </w:style>
  <w:style w:type="character" w:styleId="Hyperlink">
    <w:name w:val="Hyperlink"/>
    <w:basedOn w:val="Fontepargpadro"/>
    <w:uiPriority w:val="99"/>
    <w:unhideWhenUsed/>
    <w:rsid w:val="00BB2804"/>
    <w:rPr>
      <w:color w:val="0563C1" w:themeColor="hyperlink"/>
      <w:u w:val="single"/>
    </w:rPr>
  </w:style>
  <w:style w:type="character" w:styleId="MenoPendente">
    <w:name w:val="Unresolved Mention"/>
    <w:basedOn w:val="Fontepargpadro"/>
    <w:uiPriority w:val="99"/>
    <w:semiHidden/>
    <w:unhideWhenUsed/>
    <w:rsid w:val="009223B6"/>
    <w:rPr>
      <w:color w:val="605E5C"/>
      <w:shd w:val="clear" w:color="auto" w:fill="E1DFDD"/>
    </w:rPr>
  </w:style>
  <w:style w:type="paragraph" w:styleId="NormalWeb">
    <w:name w:val="Normal (Web)"/>
    <w:basedOn w:val="Normal"/>
    <w:uiPriority w:val="99"/>
    <w:unhideWhenUsed/>
    <w:rsid w:val="00CD2DD6"/>
    <w:pPr>
      <w:spacing w:before="100" w:beforeAutospacing="1" w:after="100" w:afterAutospacing="1"/>
    </w:pPr>
    <w:rPr>
      <w:rFonts w:ascii="Times New Roman" w:eastAsia="Times New Roman" w:hAnsi="Times New Roman" w:cs="Times New Roman"/>
      <w:lang w:eastAsia="en-GB"/>
    </w:rPr>
  </w:style>
  <w:style w:type="character" w:styleId="HiperlinkVisitado">
    <w:name w:val="FollowedHyperlink"/>
    <w:basedOn w:val="Fontepargpadro"/>
    <w:uiPriority w:val="99"/>
    <w:semiHidden/>
    <w:unhideWhenUsed/>
    <w:rsid w:val="00BD7FAA"/>
    <w:rPr>
      <w:color w:val="954F72" w:themeColor="followedHyperlink"/>
      <w:u w:val="single"/>
    </w:rPr>
  </w:style>
  <w:style w:type="character" w:styleId="nfase">
    <w:name w:val="Emphasis"/>
    <w:basedOn w:val="Fontepargpadro"/>
    <w:uiPriority w:val="20"/>
    <w:qFormat/>
    <w:rsid w:val="00AB29C4"/>
    <w:rPr>
      <w:i/>
      <w:iCs/>
    </w:rPr>
  </w:style>
  <w:style w:type="paragraph" w:customStyle="1" w:styleId="bbc-hhl7in">
    <w:name w:val="bbc-hhl7in"/>
    <w:basedOn w:val="Normal"/>
    <w:rsid w:val="00505C6F"/>
    <w:pPr>
      <w:spacing w:before="100" w:beforeAutospacing="1" w:after="100" w:afterAutospacing="1"/>
    </w:pPr>
    <w:rPr>
      <w:rFonts w:ascii="Times New Roman" w:eastAsia="Times New Roman" w:hAnsi="Times New Roman" w:cs="Times New Roman"/>
      <w:lang w:val="pt-BR" w:eastAsia="pt-BR"/>
    </w:rPr>
  </w:style>
  <w:style w:type="paragraph" w:customStyle="1" w:styleId="artigo">
    <w:name w:val="artigo"/>
    <w:basedOn w:val="Normal"/>
    <w:rsid w:val="003965EE"/>
    <w:pPr>
      <w:spacing w:before="100" w:beforeAutospacing="1" w:after="100" w:afterAutospacing="1"/>
    </w:pPr>
    <w:rPr>
      <w:rFonts w:ascii="Times New Roman" w:eastAsia="Times New Roman" w:hAnsi="Times New Roman" w:cs="Times New Roman"/>
      <w:lang w:val="pt-BR" w:eastAsia="pt-BR"/>
    </w:rPr>
  </w:style>
  <w:style w:type="character" w:customStyle="1" w:styleId="ui-provider">
    <w:name w:val="ui-provider"/>
    <w:rsid w:val="001C15A1"/>
  </w:style>
  <w:style w:type="character" w:styleId="Refdecomentrio">
    <w:name w:val="annotation reference"/>
    <w:basedOn w:val="Fontepargpadro"/>
    <w:uiPriority w:val="99"/>
    <w:semiHidden/>
    <w:unhideWhenUsed/>
    <w:rsid w:val="00BD6052"/>
    <w:rPr>
      <w:sz w:val="16"/>
      <w:szCs w:val="16"/>
    </w:rPr>
  </w:style>
  <w:style w:type="paragraph" w:styleId="Textodecomentrio">
    <w:name w:val="annotation text"/>
    <w:basedOn w:val="Normal"/>
    <w:link w:val="TextodecomentrioChar"/>
    <w:uiPriority w:val="99"/>
    <w:unhideWhenUsed/>
    <w:rsid w:val="00BD6052"/>
    <w:rPr>
      <w:sz w:val="20"/>
      <w:szCs w:val="20"/>
    </w:rPr>
  </w:style>
  <w:style w:type="character" w:customStyle="1" w:styleId="TextodecomentrioChar">
    <w:name w:val="Texto de comentário Char"/>
    <w:basedOn w:val="Fontepargpadro"/>
    <w:link w:val="Textodecomentrio"/>
    <w:uiPriority w:val="99"/>
    <w:rsid w:val="00BD605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1039">
      <w:bodyDiv w:val="1"/>
      <w:marLeft w:val="0"/>
      <w:marRight w:val="0"/>
      <w:marTop w:val="0"/>
      <w:marBottom w:val="0"/>
      <w:divBdr>
        <w:top w:val="none" w:sz="0" w:space="0" w:color="auto"/>
        <w:left w:val="none" w:sz="0" w:space="0" w:color="auto"/>
        <w:bottom w:val="none" w:sz="0" w:space="0" w:color="auto"/>
        <w:right w:val="none" w:sz="0" w:space="0" w:color="auto"/>
      </w:divBdr>
      <w:divsChild>
        <w:div w:id="1104886571">
          <w:marLeft w:val="0"/>
          <w:marRight w:val="0"/>
          <w:marTop w:val="0"/>
          <w:marBottom w:val="0"/>
          <w:divBdr>
            <w:top w:val="none" w:sz="0" w:space="0" w:color="auto"/>
            <w:left w:val="none" w:sz="0" w:space="0" w:color="auto"/>
            <w:bottom w:val="none" w:sz="0" w:space="0" w:color="auto"/>
            <w:right w:val="none" w:sz="0" w:space="0" w:color="auto"/>
          </w:divBdr>
          <w:divsChild>
            <w:div w:id="464199360">
              <w:marLeft w:val="0"/>
              <w:marRight w:val="0"/>
              <w:marTop w:val="0"/>
              <w:marBottom w:val="0"/>
              <w:divBdr>
                <w:top w:val="none" w:sz="0" w:space="0" w:color="auto"/>
                <w:left w:val="none" w:sz="0" w:space="0" w:color="auto"/>
                <w:bottom w:val="none" w:sz="0" w:space="0" w:color="auto"/>
                <w:right w:val="none" w:sz="0" w:space="0" w:color="auto"/>
              </w:divBdr>
              <w:divsChild>
                <w:div w:id="1243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2771">
      <w:bodyDiv w:val="1"/>
      <w:marLeft w:val="0"/>
      <w:marRight w:val="0"/>
      <w:marTop w:val="0"/>
      <w:marBottom w:val="0"/>
      <w:divBdr>
        <w:top w:val="none" w:sz="0" w:space="0" w:color="auto"/>
        <w:left w:val="none" w:sz="0" w:space="0" w:color="auto"/>
        <w:bottom w:val="none" w:sz="0" w:space="0" w:color="auto"/>
        <w:right w:val="none" w:sz="0" w:space="0" w:color="auto"/>
      </w:divBdr>
      <w:divsChild>
        <w:div w:id="1506092588">
          <w:marLeft w:val="0"/>
          <w:marRight w:val="0"/>
          <w:marTop w:val="0"/>
          <w:marBottom w:val="0"/>
          <w:divBdr>
            <w:top w:val="none" w:sz="0" w:space="0" w:color="auto"/>
            <w:left w:val="none" w:sz="0" w:space="0" w:color="auto"/>
            <w:bottom w:val="none" w:sz="0" w:space="0" w:color="auto"/>
            <w:right w:val="none" w:sz="0" w:space="0" w:color="auto"/>
          </w:divBdr>
          <w:divsChild>
            <w:div w:id="749692137">
              <w:marLeft w:val="0"/>
              <w:marRight w:val="0"/>
              <w:marTop w:val="0"/>
              <w:marBottom w:val="0"/>
              <w:divBdr>
                <w:top w:val="none" w:sz="0" w:space="0" w:color="auto"/>
                <w:left w:val="none" w:sz="0" w:space="0" w:color="auto"/>
                <w:bottom w:val="none" w:sz="0" w:space="0" w:color="auto"/>
                <w:right w:val="none" w:sz="0" w:space="0" w:color="auto"/>
              </w:divBdr>
              <w:divsChild>
                <w:div w:id="5414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1942">
      <w:bodyDiv w:val="1"/>
      <w:marLeft w:val="0"/>
      <w:marRight w:val="0"/>
      <w:marTop w:val="0"/>
      <w:marBottom w:val="0"/>
      <w:divBdr>
        <w:top w:val="none" w:sz="0" w:space="0" w:color="auto"/>
        <w:left w:val="none" w:sz="0" w:space="0" w:color="auto"/>
        <w:bottom w:val="none" w:sz="0" w:space="0" w:color="auto"/>
        <w:right w:val="none" w:sz="0" w:space="0" w:color="auto"/>
      </w:divBdr>
      <w:divsChild>
        <w:div w:id="1870800295">
          <w:marLeft w:val="0"/>
          <w:marRight w:val="0"/>
          <w:marTop w:val="0"/>
          <w:marBottom w:val="0"/>
          <w:divBdr>
            <w:top w:val="none" w:sz="0" w:space="0" w:color="auto"/>
            <w:left w:val="none" w:sz="0" w:space="0" w:color="auto"/>
            <w:bottom w:val="none" w:sz="0" w:space="0" w:color="auto"/>
            <w:right w:val="none" w:sz="0" w:space="0" w:color="auto"/>
          </w:divBdr>
          <w:divsChild>
            <w:div w:id="2147038732">
              <w:marLeft w:val="0"/>
              <w:marRight w:val="0"/>
              <w:marTop w:val="0"/>
              <w:marBottom w:val="0"/>
              <w:divBdr>
                <w:top w:val="none" w:sz="0" w:space="0" w:color="auto"/>
                <w:left w:val="none" w:sz="0" w:space="0" w:color="auto"/>
                <w:bottom w:val="none" w:sz="0" w:space="0" w:color="auto"/>
                <w:right w:val="none" w:sz="0" w:space="0" w:color="auto"/>
              </w:divBdr>
              <w:divsChild>
                <w:div w:id="17316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883">
      <w:bodyDiv w:val="1"/>
      <w:marLeft w:val="0"/>
      <w:marRight w:val="0"/>
      <w:marTop w:val="0"/>
      <w:marBottom w:val="0"/>
      <w:divBdr>
        <w:top w:val="none" w:sz="0" w:space="0" w:color="auto"/>
        <w:left w:val="none" w:sz="0" w:space="0" w:color="auto"/>
        <w:bottom w:val="none" w:sz="0" w:space="0" w:color="auto"/>
        <w:right w:val="none" w:sz="0" w:space="0" w:color="auto"/>
      </w:divBdr>
      <w:divsChild>
        <w:div w:id="162480186">
          <w:marLeft w:val="0"/>
          <w:marRight w:val="0"/>
          <w:marTop w:val="0"/>
          <w:marBottom w:val="0"/>
          <w:divBdr>
            <w:top w:val="none" w:sz="0" w:space="0" w:color="auto"/>
            <w:left w:val="none" w:sz="0" w:space="0" w:color="auto"/>
            <w:bottom w:val="none" w:sz="0" w:space="0" w:color="auto"/>
            <w:right w:val="none" w:sz="0" w:space="0" w:color="auto"/>
          </w:divBdr>
          <w:divsChild>
            <w:div w:id="2143188310">
              <w:marLeft w:val="0"/>
              <w:marRight w:val="0"/>
              <w:marTop w:val="0"/>
              <w:marBottom w:val="0"/>
              <w:divBdr>
                <w:top w:val="none" w:sz="0" w:space="0" w:color="auto"/>
                <w:left w:val="none" w:sz="0" w:space="0" w:color="auto"/>
                <w:bottom w:val="none" w:sz="0" w:space="0" w:color="auto"/>
                <w:right w:val="none" w:sz="0" w:space="0" w:color="auto"/>
              </w:divBdr>
              <w:divsChild>
                <w:div w:id="5050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92386">
      <w:bodyDiv w:val="1"/>
      <w:marLeft w:val="0"/>
      <w:marRight w:val="0"/>
      <w:marTop w:val="0"/>
      <w:marBottom w:val="0"/>
      <w:divBdr>
        <w:top w:val="none" w:sz="0" w:space="0" w:color="auto"/>
        <w:left w:val="none" w:sz="0" w:space="0" w:color="auto"/>
        <w:bottom w:val="none" w:sz="0" w:space="0" w:color="auto"/>
        <w:right w:val="none" w:sz="0" w:space="0" w:color="auto"/>
      </w:divBdr>
      <w:divsChild>
        <w:div w:id="1336565920">
          <w:marLeft w:val="0"/>
          <w:marRight w:val="0"/>
          <w:marTop w:val="0"/>
          <w:marBottom w:val="0"/>
          <w:divBdr>
            <w:top w:val="none" w:sz="0" w:space="0" w:color="auto"/>
            <w:left w:val="none" w:sz="0" w:space="0" w:color="auto"/>
            <w:bottom w:val="none" w:sz="0" w:space="0" w:color="auto"/>
            <w:right w:val="none" w:sz="0" w:space="0" w:color="auto"/>
          </w:divBdr>
          <w:divsChild>
            <w:div w:id="165367979">
              <w:marLeft w:val="0"/>
              <w:marRight w:val="0"/>
              <w:marTop w:val="0"/>
              <w:marBottom w:val="0"/>
              <w:divBdr>
                <w:top w:val="none" w:sz="0" w:space="0" w:color="auto"/>
                <w:left w:val="none" w:sz="0" w:space="0" w:color="auto"/>
                <w:bottom w:val="none" w:sz="0" w:space="0" w:color="auto"/>
                <w:right w:val="none" w:sz="0" w:space="0" w:color="auto"/>
              </w:divBdr>
              <w:divsChild>
                <w:div w:id="18009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097">
      <w:bodyDiv w:val="1"/>
      <w:marLeft w:val="0"/>
      <w:marRight w:val="0"/>
      <w:marTop w:val="0"/>
      <w:marBottom w:val="0"/>
      <w:divBdr>
        <w:top w:val="none" w:sz="0" w:space="0" w:color="auto"/>
        <w:left w:val="none" w:sz="0" w:space="0" w:color="auto"/>
        <w:bottom w:val="none" w:sz="0" w:space="0" w:color="auto"/>
        <w:right w:val="none" w:sz="0" w:space="0" w:color="auto"/>
      </w:divBdr>
      <w:divsChild>
        <w:div w:id="441650644">
          <w:marLeft w:val="0"/>
          <w:marRight w:val="0"/>
          <w:marTop w:val="0"/>
          <w:marBottom w:val="0"/>
          <w:divBdr>
            <w:top w:val="none" w:sz="0" w:space="0" w:color="auto"/>
            <w:left w:val="none" w:sz="0" w:space="0" w:color="auto"/>
            <w:bottom w:val="none" w:sz="0" w:space="0" w:color="auto"/>
            <w:right w:val="none" w:sz="0" w:space="0" w:color="auto"/>
          </w:divBdr>
          <w:divsChild>
            <w:div w:id="722480455">
              <w:marLeft w:val="0"/>
              <w:marRight w:val="0"/>
              <w:marTop w:val="0"/>
              <w:marBottom w:val="0"/>
              <w:divBdr>
                <w:top w:val="none" w:sz="0" w:space="0" w:color="auto"/>
                <w:left w:val="none" w:sz="0" w:space="0" w:color="auto"/>
                <w:bottom w:val="none" w:sz="0" w:space="0" w:color="auto"/>
                <w:right w:val="none" w:sz="0" w:space="0" w:color="auto"/>
              </w:divBdr>
              <w:divsChild>
                <w:div w:id="94996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0083">
      <w:bodyDiv w:val="1"/>
      <w:marLeft w:val="0"/>
      <w:marRight w:val="0"/>
      <w:marTop w:val="0"/>
      <w:marBottom w:val="0"/>
      <w:divBdr>
        <w:top w:val="none" w:sz="0" w:space="0" w:color="auto"/>
        <w:left w:val="none" w:sz="0" w:space="0" w:color="auto"/>
        <w:bottom w:val="none" w:sz="0" w:space="0" w:color="auto"/>
        <w:right w:val="none" w:sz="0" w:space="0" w:color="auto"/>
      </w:divBdr>
    </w:div>
    <w:div w:id="111291897">
      <w:bodyDiv w:val="1"/>
      <w:marLeft w:val="0"/>
      <w:marRight w:val="0"/>
      <w:marTop w:val="0"/>
      <w:marBottom w:val="0"/>
      <w:divBdr>
        <w:top w:val="none" w:sz="0" w:space="0" w:color="auto"/>
        <w:left w:val="none" w:sz="0" w:space="0" w:color="auto"/>
        <w:bottom w:val="none" w:sz="0" w:space="0" w:color="auto"/>
        <w:right w:val="none" w:sz="0" w:space="0" w:color="auto"/>
      </w:divBdr>
      <w:divsChild>
        <w:div w:id="1225945800">
          <w:marLeft w:val="0"/>
          <w:marRight w:val="0"/>
          <w:marTop w:val="0"/>
          <w:marBottom w:val="0"/>
          <w:divBdr>
            <w:top w:val="none" w:sz="0" w:space="0" w:color="auto"/>
            <w:left w:val="none" w:sz="0" w:space="0" w:color="auto"/>
            <w:bottom w:val="none" w:sz="0" w:space="0" w:color="auto"/>
            <w:right w:val="none" w:sz="0" w:space="0" w:color="auto"/>
          </w:divBdr>
          <w:divsChild>
            <w:div w:id="1922986354">
              <w:marLeft w:val="0"/>
              <w:marRight w:val="0"/>
              <w:marTop w:val="0"/>
              <w:marBottom w:val="0"/>
              <w:divBdr>
                <w:top w:val="none" w:sz="0" w:space="0" w:color="auto"/>
                <w:left w:val="none" w:sz="0" w:space="0" w:color="auto"/>
                <w:bottom w:val="none" w:sz="0" w:space="0" w:color="auto"/>
                <w:right w:val="none" w:sz="0" w:space="0" w:color="auto"/>
              </w:divBdr>
              <w:divsChild>
                <w:div w:id="20341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1585">
      <w:bodyDiv w:val="1"/>
      <w:marLeft w:val="0"/>
      <w:marRight w:val="0"/>
      <w:marTop w:val="0"/>
      <w:marBottom w:val="0"/>
      <w:divBdr>
        <w:top w:val="none" w:sz="0" w:space="0" w:color="auto"/>
        <w:left w:val="none" w:sz="0" w:space="0" w:color="auto"/>
        <w:bottom w:val="none" w:sz="0" w:space="0" w:color="auto"/>
        <w:right w:val="none" w:sz="0" w:space="0" w:color="auto"/>
      </w:divBdr>
      <w:divsChild>
        <w:div w:id="368729375">
          <w:marLeft w:val="0"/>
          <w:marRight w:val="0"/>
          <w:marTop w:val="0"/>
          <w:marBottom w:val="0"/>
          <w:divBdr>
            <w:top w:val="none" w:sz="0" w:space="0" w:color="auto"/>
            <w:left w:val="none" w:sz="0" w:space="0" w:color="auto"/>
            <w:bottom w:val="none" w:sz="0" w:space="0" w:color="auto"/>
            <w:right w:val="none" w:sz="0" w:space="0" w:color="auto"/>
          </w:divBdr>
          <w:divsChild>
            <w:div w:id="2024280035">
              <w:marLeft w:val="0"/>
              <w:marRight w:val="0"/>
              <w:marTop w:val="0"/>
              <w:marBottom w:val="0"/>
              <w:divBdr>
                <w:top w:val="none" w:sz="0" w:space="0" w:color="auto"/>
                <w:left w:val="none" w:sz="0" w:space="0" w:color="auto"/>
                <w:bottom w:val="none" w:sz="0" w:space="0" w:color="auto"/>
                <w:right w:val="none" w:sz="0" w:space="0" w:color="auto"/>
              </w:divBdr>
              <w:divsChild>
                <w:div w:id="18739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9351">
      <w:bodyDiv w:val="1"/>
      <w:marLeft w:val="0"/>
      <w:marRight w:val="0"/>
      <w:marTop w:val="0"/>
      <w:marBottom w:val="0"/>
      <w:divBdr>
        <w:top w:val="none" w:sz="0" w:space="0" w:color="auto"/>
        <w:left w:val="none" w:sz="0" w:space="0" w:color="auto"/>
        <w:bottom w:val="none" w:sz="0" w:space="0" w:color="auto"/>
        <w:right w:val="none" w:sz="0" w:space="0" w:color="auto"/>
      </w:divBdr>
      <w:divsChild>
        <w:div w:id="804734461">
          <w:marLeft w:val="0"/>
          <w:marRight w:val="0"/>
          <w:marTop w:val="0"/>
          <w:marBottom w:val="0"/>
          <w:divBdr>
            <w:top w:val="none" w:sz="0" w:space="0" w:color="auto"/>
            <w:left w:val="none" w:sz="0" w:space="0" w:color="auto"/>
            <w:bottom w:val="none" w:sz="0" w:space="0" w:color="auto"/>
            <w:right w:val="none" w:sz="0" w:space="0" w:color="auto"/>
          </w:divBdr>
          <w:divsChild>
            <w:div w:id="908729093">
              <w:marLeft w:val="0"/>
              <w:marRight w:val="0"/>
              <w:marTop w:val="0"/>
              <w:marBottom w:val="0"/>
              <w:divBdr>
                <w:top w:val="none" w:sz="0" w:space="0" w:color="auto"/>
                <w:left w:val="none" w:sz="0" w:space="0" w:color="auto"/>
                <w:bottom w:val="none" w:sz="0" w:space="0" w:color="auto"/>
                <w:right w:val="none" w:sz="0" w:space="0" w:color="auto"/>
              </w:divBdr>
              <w:divsChild>
                <w:div w:id="11456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9150">
      <w:bodyDiv w:val="1"/>
      <w:marLeft w:val="0"/>
      <w:marRight w:val="0"/>
      <w:marTop w:val="0"/>
      <w:marBottom w:val="0"/>
      <w:divBdr>
        <w:top w:val="none" w:sz="0" w:space="0" w:color="auto"/>
        <w:left w:val="none" w:sz="0" w:space="0" w:color="auto"/>
        <w:bottom w:val="none" w:sz="0" w:space="0" w:color="auto"/>
        <w:right w:val="none" w:sz="0" w:space="0" w:color="auto"/>
      </w:divBdr>
    </w:div>
    <w:div w:id="208079653">
      <w:bodyDiv w:val="1"/>
      <w:marLeft w:val="0"/>
      <w:marRight w:val="0"/>
      <w:marTop w:val="0"/>
      <w:marBottom w:val="0"/>
      <w:divBdr>
        <w:top w:val="none" w:sz="0" w:space="0" w:color="auto"/>
        <w:left w:val="none" w:sz="0" w:space="0" w:color="auto"/>
        <w:bottom w:val="none" w:sz="0" w:space="0" w:color="auto"/>
        <w:right w:val="none" w:sz="0" w:space="0" w:color="auto"/>
      </w:divBdr>
      <w:divsChild>
        <w:div w:id="696196585">
          <w:marLeft w:val="0"/>
          <w:marRight w:val="0"/>
          <w:marTop w:val="0"/>
          <w:marBottom w:val="0"/>
          <w:divBdr>
            <w:top w:val="none" w:sz="0" w:space="0" w:color="auto"/>
            <w:left w:val="none" w:sz="0" w:space="0" w:color="auto"/>
            <w:bottom w:val="none" w:sz="0" w:space="0" w:color="auto"/>
            <w:right w:val="none" w:sz="0" w:space="0" w:color="auto"/>
          </w:divBdr>
          <w:divsChild>
            <w:div w:id="1326283689">
              <w:marLeft w:val="0"/>
              <w:marRight w:val="0"/>
              <w:marTop w:val="0"/>
              <w:marBottom w:val="0"/>
              <w:divBdr>
                <w:top w:val="none" w:sz="0" w:space="0" w:color="auto"/>
                <w:left w:val="none" w:sz="0" w:space="0" w:color="auto"/>
                <w:bottom w:val="none" w:sz="0" w:space="0" w:color="auto"/>
                <w:right w:val="none" w:sz="0" w:space="0" w:color="auto"/>
              </w:divBdr>
              <w:divsChild>
                <w:div w:id="135557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71140">
      <w:bodyDiv w:val="1"/>
      <w:marLeft w:val="0"/>
      <w:marRight w:val="0"/>
      <w:marTop w:val="0"/>
      <w:marBottom w:val="0"/>
      <w:divBdr>
        <w:top w:val="none" w:sz="0" w:space="0" w:color="auto"/>
        <w:left w:val="none" w:sz="0" w:space="0" w:color="auto"/>
        <w:bottom w:val="none" w:sz="0" w:space="0" w:color="auto"/>
        <w:right w:val="none" w:sz="0" w:space="0" w:color="auto"/>
      </w:divBdr>
      <w:divsChild>
        <w:div w:id="781997910">
          <w:marLeft w:val="0"/>
          <w:marRight w:val="0"/>
          <w:marTop w:val="0"/>
          <w:marBottom w:val="0"/>
          <w:divBdr>
            <w:top w:val="none" w:sz="0" w:space="0" w:color="auto"/>
            <w:left w:val="none" w:sz="0" w:space="0" w:color="auto"/>
            <w:bottom w:val="none" w:sz="0" w:space="0" w:color="auto"/>
            <w:right w:val="none" w:sz="0" w:space="0" w:color="auto"/>
          </w:divBdr>
          <w:divsChild>
            <w:div w:id="1155031665">
              <w:marLeft w:val="0"/>
              <w:marRight w:val="0"/>
              <w:marTop w:val="0"/>
              <w:marBottom w:val="0"/>
              <w:divBdr>
                <w:top w:val="none" w:sz="0" w:space="0" w:color="auto"/>
                <w:left w:val="none" w:sz="0" w:space="0" w:color="auto"/>
                <w:bottom w:val="none" w:sz="0" w:space="0" w:color="auto"/>
                <w:right w:val="none" w:sz="0" w:space="0" w:color="auto"/>
              </w:divBdr>
              <w:divsChild>
                <w:div w:id="20031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33576">
      <w:bodyDiv w:val="1"/>
      <w:marLeft w:val="0"/>
      <w:marRight w:val="0"/>
      <w:marTop w:val="0"/>
      <w:marBottom w:val="0"/>
      <w:divBdr>
        <w:top w:val="none" w:sz="0" w:space="0" w:color="auto"/>
        <w:left w:val="none" w:sz="0" w:space="0" w:color="auto"/>
        <w:bottom w:val="none" w:sz="0" w:space="0" w:color="auto"/>
        <w:right w:val="none" w:sz="0" w:space="0" w:color="auto"/>
      </w:divBdr>
    </w:div>
    <w:div w:id="382825719">
      <w:bodyDiv w:val="1"/>
      <w:marLeft w:val="0"/>
      <w:marRight w:val="0"/>
      <w:marTop w:val="0"/>
      <w:marBottom w:val="0"/>
      <w:divBdr>
        <w:top w:val="none" w:sz="0" w:space="0" w:color="auto"/>
        <w:left w:val="none" w:sz="0" w:space="0" w:color="auto"/>
        <w:bottom w:val="none" w:sz="0" w:space="0" w:color="auto"/>
        <w:right w:val="none" w:sz="0" w:space="0" w:color="auto"/>
      </w:divBdr>
      <w:divsChild>
        <w:div w:id="170025648">
          <w:marLeft w:val="0"/>
          <w:marRight w:val="0"/>
          <w:marTop w:val="0"/>
          <w:marBottom w:val="0"/>
          <w:divBdr>
            <w:top w:val="none" w:sz="0" w:space="0" w:color="auto"/>
            <w:left w:val="none" w:sz="0" w:space="0" w:color="auto"/>
            <w:bottom w:val="none" w:sz="0" w:space="0" w:color="auto"/>
            <w:right w:val="none" w:sz="0" w:space="0" w:color="auto"/>
          </w:divBdr>
          <w:divsChild>
            <w:div w:id="1416626883">
              <w:marLeft w:val="0"/>
              <w:marRight w:val="0"/>
              <w:marTop w:val="0"/>
              <w:marBottom w:val="0"/>
              <w:divBdr>
                <w:top w:val="none" w:sz="0" w:space="0" w:color="auto"/>
                <w:left w:val="none" w:sz="0" w:space="0" w:color="auto"/>
                <w:bottom w:val="none" w:sz="0" w:space="0" w:color="auto"/>
                <w:right w:val="none" w:sz="0" w:space="0" w:color="auto"/>
              </w:divBdr>
              <w:divsChild>
                <w:div w:id="7700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75770">
      <w:bodyDiv w:val="1"/>
      <w:marLeft w:val="0"/>
      <w:marRight w:val="0"/>
      <w:marTop w:val="0"/>
      <w:marBottom w:val="0"/>
      <w:divBdr>
        <w:top w:val="none" w:sz="0" w:space="0" w:color="auto"/>
        <w:left w:val="none" w:sz="0" w:space="0" w:color="auto"/>
        <w:bottom w:val="none" w:sz="0" w:space="0" w:color="auto"/>
        <w:right w:val="none" w:sz="0" w:space="0" w:color="auto"/>
      </w:divBdr>
      <w:divsChild>
        <w:div w:id="916405536">
          <w:marLeft w:val="0"/>
          <w:marRight w:val="0"/>
          <w:marTop w:val="0"/>
          <w:marBottom w:val="0"/>
          <w:divBdr>
            <w:top w:val="none" w:sz="0" w:space="0" w:color="auto"/>
            <w:left w:val="none" w:sz="0" w:space="0" w:color="auto"/>
            <w:bottom w:val="none" w:sz="0" w:space="0" w:color="auto"/>
            <w:right w:val="none" w:sz="0" w:space="0" w:color="auto"/>
          </w:divBdr>
          <w:divsChild>
            <w:div w:id="1941601810">
              <w:marLeft w:val="0"/>
              <w:marRight w:val="0"/>
              <w:marTop w:val="0"/>
              <w:marBottom w:val="0"/>
              <w:divBdr>
                <w:top w:val="none" w:sz="0" w:space="0" w:color="auto"/>
                <w:left w:val="none" w:sz="0" w:space="0" w:color="auto"/>
                <w:bottom w:val="none" w:sz="0" w:space="0" w:color="auto"/>
                <w:right w:val="none" w:sz="0" w:space="0" w:color="auto"/>
              </w:divBdr>
              <w:divsChild>
                <w:div w:id="6351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259711">
      <w:bodyDiv w:val="1"/>
      <w:marLeft w:val="0"/>
      <w:marRight w:val="0"/>
      <w:marTop w:val="0"/>
      <w:marBottom w:val="0"/>
      <w:divBdr>
        <w:top w:val="none" w:sz="0" w:space="0" w:color="auto"/>
        <w:left w:val="none" w:sz="0" w:space="0" w:color="auto"/>
        <w:bottom w:val="none" w:sz="0" w:space="0" w:color="auto"/>
        <w:right w:val="none" w:sz="0" w:space="0" w:color="auto"/>
      </w:divBdr>
      <w:divsChild>
        <w:div w:id="869995002">
          <w:marLeft w:val="0"/>
          <w:marRight w:val="0"/>
          <w:marTop w:val="0"/>
          <w:marBottom w:val="0"/>
          <w:divBdr>
            <w:top w:val="none" w:sz="0" w:space="0" w:color="auto"/>
            <w:left w:val="none" w:sz="0" w:space="0" w:color="auto"/>
            <w:bottom w:val="none" w:sz="0" w:space="0" w:color="auto"/>
            <w:right w:val="none" w:sz="0" w:space="0" w:color="auto"/>
          </w:divBdr>
        </w:div>
        <w:div w:id="790396741">
          <w:marLeft w:val="0"/>
          <w:marRight w:val="0"/>
          <w:marTop w:val="0"/>
          <w:marBottom w:val="0"/>
          <w:divBdr>
            <w:top w:val="none" w:sz="0" w:space="0" w:color="auto"/>
            <w:left w:val="none" w:sz="0" w:space="0" w:color="auto"/>
            <w:bottom w:val="none" w:sz="0" w:space="0" w:color="auto"/>
            <w:right w:val="none" w:sz="0" w:space="0" w:color="auto"/>
          </w:divBdr>
        </w:div>
      </w:divsChild>
    </w:div>
    <w:div w:id="467666555">
      <w:bodyDiv w:val="1"/>
      <w:marLeft w:val="0"/>
      <w:marRight w:val="0"/>
      <w:marTop w:val="0"/>
      <w:marBottom w:val="0"/>
      <w:divBdr>
        <w:top w:val="none" w:sz="0" w:space="0" w:color="auto"/>
        <w:left w:val="none" w:sz="0" w:space="0" w:color="auto"/>
        <w:bottom w:val="none" w:sz="0" w:space="0" w:color="auto"/>
        <w:right w:val="none" w:sz="0" w:space="0" w:color="auto"/>
      </w:divBdr>
      <w:divsChild>
        <w:div w:id="999191674">
          <w:marLeft w:val="0"/>
          <w:marRight w:val="0"/>
          <w:marTop w:val="0"/>
          <w:marBottom w:val="0"/>
          <w:divBdr>
            <w:top w:val="none" w:sz="0" w:space="0" w:color="auto"/>
            <w:left w:val="none" w:sz="0" w:space="0" w:color="auto"/>
            <w:bottom w:val="none" w:sz="0" w:space="0" w:color="auto"/>
            <w:right w:val="none" w:sz="0" w:space="0" w:color="auto"/>
          </w:divBdr>
          <w:divsChild>
            <w:div w:id="692656908">
              <w:marLeft w:val="0"/>
              <w:marRight w:val="0"/>
              <w:marTop w:val="0"/>
              <w:marBottom w:val="0"/>
              <w:divBdr>
                <w:top w:val="none" w:sz="0" w:space="0" w:color="auto"/>
                <w:left w:val="none" w:sz="0" w:space="0" w:color="auto"/>
                <w:bottom w:val="none" w:sz="0" w:space="0" w:color="auto"/>
                <w:right w:val="none" w:sz="0" w:space="0" w:color="auto"/>
              </w:divBdr>
              <w:divsChild>
                <w:div w:id="145354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29146">
      <w:bodyDiv w:val="1"/>
      <w:marLeft w:val="0"/>
      <w:marRight w:val="0"/>
      <w:marTop w:val="0"/>
      <w:marBottom w:val="0"/>
      <w:divBdr>
        <w:top w:val="none" w:sz="0" w:space="0" w:color="auto"/>
        <w:left w:val="none" w:sz="0" w:space="0" w:color="auto"/>
        <w:bottom w:val="none" w:sz="0" w:space="0" w:color="auto"/>
        <w:right w:val="none" w:sz="0" w:space="0" w:color="auto"/>
      </w:divBdr>
      <w:divsChild>
        <w:div w:id="1109853342">
          <w:marLeft w:val="0"/>
          <w:marRight w:val="0"/>
          <w:marTop w:val="0"/>
          <w:marBottom w:val="0"/>
          <w:divBdr>
            <w:top w:val="none" w:sz="0" w:space="0" w:color="auto"/>
            <w:left w:val="none" w:sz="0" w:space="0" w:color="auto"/>
            <w:bottom w:val="none" w:sz="0" w:space="0" w:color="auto"/>
            <w:right w:val="none" w:sz="0" w:space="0" w:color="auto"/>
          </w:divBdr>
          <w:divsChild>
            <w:div w:id="2014911301">
              <w:marLeft w:val="0"/>
              <w:marRight w:val="0"/>
              <w:marTop w:val="0"/>
              <w:marBottom w:val="0"/>
              <w:divBdr>
                <w:top w:val="none" w:sz="0" w:space="0" w:color="auto"/>
                <w:left w:val="none" w:sz="0" w:space="0" w:color="auto"/>
                <w:bottom w:val="none" w:sz="0" w:space="0" w:color="auto"/>
                <w:right w:val="none" w:sz="0" w:space="0" w:color="auto"/>
              </w:divBdr>
              <w:divsChild>
                <w:div w:id="10345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372676">
      <w:bodyDiv w:val="1"/>
      <w:marLeft w:val="0"/>
      <w:marRight w:val="0"/>
      <w:marTop w:val="0"/>
      <w:marBottom w:val="0"/>
      <w:divBdr>
        <w:top w:val="none" w:sz="0" w:space="0" w:color="auto"/>
        <w:left w:val="none" w:sz="0" w:space="0" w:color="auto"/>
        <w:bottom w:val="none" w:sz="0" w:space="0" w:color="auto"/>
        <w:right w:val="none" w:sz="0" w:space="0" w:color="auto"/>
      </w:divBdr>
      <w:divsChild>
        <w:div w:id="1275867361">
          <w:marLeft w:val="0"/>
          <w:marRight w:val="0"/>
          <w:marTop w:val="0"/>
          <w:marBottom w:val="0"/>
          <w:divBdr>
            <w:top w:val="none" w:sz="0" w:space="0" w:color="auto"/>
            <w:left w:val="none" w:sz="0" w:space="0" w:color="auto"/>
            <w:bottom w:val="none" w:sz="0" w:space="0" w:color="auto"/>
            <w:right w:val="none" w:sz="0" w:space="0" w:color="auto"/>
          </w:divBdr>
        </w:div>
        <w:div w:id="1088386451">
          <w:marLeft w:val="0"/>
          <w:marRight w:val="0"/>
          <w:marTop w:val="0"/>
          <w:marBottom w:val="0"/>
          <w:divBdr>
            <w:top w:val="none" w:sz="0" w:space="0" w:color="auto"/>
            <w:left w:val="none" w:sz="0" w:space="0" w:color="auto"/>
            <w:bottom w:val="none" w:sz="0" w:space="0" w:color="auto"/>
            <w:right w:val="none" w:sz="0" w:space="0" w:color="auto"/>
          </w:divBdr>
        </w:div>
        <w:div w:id="716394973">
          <w:marLeft w:val="0"/>
          <w:marRight w:val="0"/>
          <w:marTop w:val="0"/>
          <w:marBottom w:val="0"/>
          <w:divBdr>
            <w:top w:val="none" w:sz="0" w:space="0" w:color="auto"/>
            <w:left w:val="none" w:sz="0" w:space="0" w:color="auto"/>
            <w:bottom w:val="none" w:sz="0" w:space="0" w:color="auto"/>
            <w:right w:val="none" w:sz="0" w:space="0" w:color="auto"/>
          </w:divBdr>
        </w:div>
        <w:div w:id="882407830">
          <w:marLeft w:val="0"/>
          <w:marRight w:val="0"/>
          <w:marTop w:val="0"/>
          <w:marBottom w:val="0"/>
          <w:divBdr>
            <w:top w:val="none" w:sz="0" w:space="0" w:color="auto"/>
            <w:left w:val="none" w:sz="0" w:space="0" w:color="auto"/>
            <w:bottom w:val="none" w:sz="0" w:space="0" w:color="auto"/>
            <w:right w:val="none" w:sz="0" w:space="0" w:color="auto"/>
          </w:divBdr>
        </w:div>
      </w:divsChild>
    </w:div>
    <w:div w:id="528956652">
      <w:bodyDiv w:val="1"/>
      <w:marLeft w:val="0"/>
      <w:marRight w:val="0"/>
      <w:marTop w:val="0"/>
      <w:marBottom w:val="0"/>
      <w:divBdr>
        <w:top w:val="none" w:sz="0" w:space="0" w:color="auto"/>
        <w:left w:val="none" w:sz="0" w:space="0" w:color="auto"/>
        <w:bottom w:val="none" w:sz="0" w:space="0" w:color="auto"/>
        <w:right w:val="none" w:sz="0" w:space="0" w:color="auto"/>
      </w:divBdr>
      <w:divsChild>
        <w:div w:id="1297569519">
          <w:marLeft w:val="0"/>
          <w:marRight w:val="0"/>
          <w:marTop w:val="0"/>
          <w:marBottom w:val="0"/>
          <w:divBdr>
            <w:top w:val="none" w:sz="0" w:space="0" w:color="auto"/>
            <w:left w:val="none" w:sz="0" w:space="0" w:color="auto"/>
            <w:bottom w:val="none" w:sz="0" w:space="0" w:color="auto"/>
            <w:right w:val="none" w:sz="0" w:space="0" w:color="auto"/>
          </w:divBdr>
          <w:divsChild>
            <w:div w:id="992026968">
              <w:marLeft w:val="0"/>
              <w:marRight w:val="0"/>
              <w:marTop w:val="0"/>
              <w:marBottom w:val="0"/>
              <w:divBdr>
                <w:top w:val="none" w:sz="0" w:space="0" w:color="auto"/>
                <w:left w:val="none" w:sz="0" w:space="0" w:color="auto"/>
                <w:bottom w:val="none" w:sz="0" w:space="0" w:color="auto"/>
                <w:right w:val="none" w:sz="0" w:space="0" w:color="auto"/>
              </w:divBdr>
              <w:divsChild>
                <w:div w:id="8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92198">
      <w:bodyDiv w:val="1"/>
      <w:marLeft w:val="0"/>
      <w:marRight w:val="0"/>
      <w:marTop w:val="0"/>
      <w:marBottom w:val="0"/>
      <w:divBdr>
        <w:top w:val="none" w:sz="0" w:space="0" w:color="auto"/>
        <w:left w:val="none" w:sz="0" w:space="0" w:color="auto"/>
        <w:bottom w:val="none" w:sz="0" w:space="0" w:color="auto"/>
        <w:right w:val="none" w:sz="0" w:space="0" w:color="auto"/>
      </w:divBdr>
      <w:divsChild>
        <w:div w:id="1508401506">
          <w:marLeft w:val="0"/>
          <w:marRight w:val="0"/>
          <w:marTop w:val="0"/>
          <w:marBottom w:val="0"/>
          <w:divBdr>
            <w:top w:val="none" w:sz="0" w:space="0" w:color="auto"/>
            <w:left w:val="none" w:sz="0" w:space="0" w:color="auto"/>
            <w:bottom w:val="none" w:sz="0" w:space="0" w:color="auto"/>
            <w:right w:val="none" w:sz="0" w:space="0" w:color="auto"/>
          </w:divBdr>
          <w:divsChild>
            <w:div w:id="200214751">
              <w:marLeft w:val="0"/>
              <w:marRight w:val="0"/>
              <w:marTop w:val="0"/>
              <w:marBottom w:val="0"/>
              <w:divBdr>
                <w:top w:val="none" w:sz="0" w:space="0" w:color="auto"/>
                <w:left w:val="none" w:sz="0" w:space="0" w:color="auto"/>
                <w:bottom w:val="none" w:sz="0" w:space="0" w:color="auto"/>
                <w:right w:val="none" w:sz="0" w:space="0" w:color="auto"/>
              </w:divBdr>
              <w:divsChild>
                <w:div w:id="1548687732">
                  <w:marLeft w:val="0"/>
                  <w:marRight w:val="0"/>
                  <w:marTop w:val="0"/>
                  <w:marBottom w:val="0"/>
                  <w:divBdr>
                    <w:top w:val="none" w:sz="0" w:space="0" w:color="auto"/>
                    <w:left w:val="none" w:sz="0" w:space="0" w:color="auto"/>
                    <w:bottom w:val="none" w:sz="0" w:space="0" w:color="auto"/>
                    <w:right w:val="none" w:sz="0" w:space="0" w:color="auto"/>
                  </w:divBdr>
                </w:div>
              </w:divsChild>
            </w:div>
            <w:div w:id="377631004">
              <w:marLeft w:val="0"/>
              <w:marRight w:val="0"/>
              <w:marTop w:val="0"/>
              <w:marBottom w:val="0"/>
              <w:divBdr>
                <w:top w:val="none" w:sz="0" w:space="0" w:color="auto"/>
                <w:left w:val="none" w:sz="0" w:space="0" w:color="auto"/>
                <w:bottom w:val="none" w:sz="0" w:space="0" w:color="auto"/>
                <w:right w:val="none" w:sz="0" w:space="0" w:color="auto"/>
              </w:divBdr>
              <w:divsChild>
                <w:div w:id="1803232412">
                  <w:marLeft w:val="0"/>
                  <w:marRight w:val="0"/>
                  <w:marTop w:val="0"/>
                  <w:marBottom w:val="0"/>
                  <w:divBdr>
                    <w:top w:val="none" w:sz="0" w:space="0" w:color="auto"/>
                    <w:left w:val="none" w:sz="0" w:space="0" w:color="auto"/>
                    <w:bottom w:val="none" w:sz="0" w:space="0" w:color="auto"/>
                    <w:right w:val="none" w:sz="0" w:space="0" w:color="auto"/>
                  </w:divBdr>
                </w:div>
              </w:divsChild>
            </w:div>
            <w:div w:id="1529835418">
              <w:marLeft w:val="0"/>
              <w:marRight w:val="0"/>
              <w:marTop w:val="0"/>
              <w:marBottom w:val="0"/>
              <w:divBdr>
                <w:top w:val="none" w:sz="0" w:space="0" w:color="auto"/>
                <w:left w:val="none" w:sz="0" w:space="0" w:color="auto"/>
                <w:bottom w:val="none" w:sz="0" w:space="0" w:color="auto"/>
                <w:right w:val="none" w:sz="0" w:space="0" w:color="auto"/>
              </w:divBdr>
              <w:divsChild>
                <w:div w:id="608397308">
                  <w:marLeft w:val="0"/>
                  <w:marRight w:val="0"/>
                  <w:marTop w:val="0"/>
                  <w:marBottom w:val="0"/>
                  <w:divBdr>
                    <w:top w:val="none" w:sz="0" w:space="0" w:color="auto"/>
                    <w:left w:val="none" w:sz="0" w:space="0" w:color="auto"/>
                    <w:bottom w:val="none" w:sz="0" w:space="0" w:color="auto"/>
                    <w:right w:val="none" w:sz="0" w:space="0" w:color="auto"/>
                  </w:divBdr>
                </w:div>
              </w:divsChild>
            </w:div>
            <w:div w:id="1263565948">
              <w:marLeft w:val="0"/>
              <w:marRight w:val="0"/>
              <w:marTop w:val="0"/>
              <w:marBottom w:val="0"/>
              <w:divBdr>
                <w:top w:val="none" w:sz="0" w:space="0" w:color="auto"/>
                <w:left w:val="none" w:sz="0" w:space="0" w:color="auto"/>
                <w:bottom w:val="none" w:sz="0" w:space="0" w:color="auto"/>
                <w:right w:val="none" w:sz="0" w:space="0" w:color="auto"/>
              </w:divBdr>
              <w:divsChild>
                <w:div w:id="663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762979">
      <w:bodyDiv w:val="1"/>
      <w:marLeft w:val="0"/>
      <w:marRight w:val="0"/>
      <w:marTop w:val="0"/>
      <w:marBottom w:val="0"/>
      <w:divBdr>
        <w:top w:val="none" w:sz="0" w:space="0" w:color="auto"/>
        <w:left w:val="none" w:sz="0" w:space="0" w:color="auto"/>
        <w:bottom w:val="none" w:sz="0" w:space="0" w:color="auto"/>
        <w:right w:val="none" w:sz="0" w:space="0" w:color="auto"/>
      </w:divBdr>
      <w:divsChild>
        <w:div w:id="2054848001">
          <w:marLeft w:val="0"/>
          <w:marRight w:val="0"/>
          <w:marTop w:val="0"/>
          <w:marBottom w:val="0"/>
          <w:divBdr>
            <w:top w:val="none" w:sz="0" w:space="0" w:color="auto"/>
            <w:left w:val="none" w:sz="0" w:space="0" w:color="auto"/>
            <w:bottom w:val="none" w:sz="0" w:space="0" w:color="auto"/>
            <w:right w:val="none" w:sz="0" w:space="0" w:color="auto"/>
          </w:divBdr>
          <w:divsChild>
            <w:div w:id="1893613616">
              <w:marLeft w:val="0"/>
              <w:marRight w:val="0"/>
              <w:marTop w:val="0"/>
              <w:marBottom w:val="0"/>
              <w:divBdr>
                <w:top w:val="none" w:sz="0" w:space="0" w:color="auto"/>
                <w:left w:val="none" w:sz="0" w:space="0" w:color="auto"/>
                <w:bottom w:val="none" w:sz="0" w:space="0" w:color="auto"/>
                <w:right w:val="none" w:sz="0" w:space="0" w:color="auto"/>
              </w:divBdr>
              <w:divsChild>
                <w:div w:id="15523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49658">
      <w:bodyDiv w:val="1"/>
      <w:marLeft w:val="0"/>
      <w:marRight w:val="0"/>
      <w:marTop w:val="0"/>
      <w:marBottom w:val="0"/>
      <w:divBdr>
        <w:top w:val="none" w:sz="0" w:space="0" w:color="auto"/>
        <w:left w:val="none" w:sz="0" w:space="0" w:color="auto"/>
        <w:bottom w:val="none" w:sz="0" w:space="0" w:color="auto"/>
        <w:right w:val="none" w:sz="0" w:space="0" w:color="auto"/>
      </w:divBdr>
      <w:divsChild>
        <w:div w:id="2071464087">
          <w:marLeft w:val="0"/>
          <w:marRight w:val="0"/>
          <w:marTop w:val="0"/>
          <w:marBottom w:val="0"/>
          <w:divBdr>
            <w:top w:val="none" w:sz="0" w:space="0" w:color="auto"/>
            <w:left w:val="none" w:sz="0" w:space="0" w:color="auto"/>
            <w:bottom w:val="none" w:sz="0" w:space="0" w:color="auto"/>
            <w:right w:val="none" w:sz="0" w:space="0" w:color="auto"/>
          </w:divBdr>
          <w:divsChild>
            <w:div w:id="190723312">
              <w:marLeft w:val="0"/>
              <w:marRight w:val="0"/>
              <w:marTop w:val="0"/>
              <w:marBottom w:val="0"/>
              <w:divBdr>
                <w:top w:val="none" w:sz="0" w:space="0" w:color="auto"/>
                <w:left w:val="none" w:sz="0" w:space="0" w:color="auto"/>
                <w:bottom w:val="none" w:sz="0" w:space="0" w:color="auto"/>
                <w:right w:val="none" w:sz="0" w:space="0" w:color="auto"/>
              </w:divBdr>
              <w:divsChild>
                <w:div w:id="12633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18895">
          <w:marLeft w:val="0"/>
          <w:marRight w:val="0"/>
          <w:marTop w:val="0"/>
          <w:marBottom w:val="0"/>
          <w:divBdr>
            <w:top w:val="none" w:sz="0" w:space="0" w:color="auto"/>
            <w:left w:val="none" w:sz="0" w:space="0" w:color="auto"/>
            <w:bottom w:val="none" w:sz="0" w:space="0" w:color="auto"/>
            <w:right w:val="none" w:sz="0" w:space="0" w:color="auto"/>
          </w:divBdr>
          <w:divsChild>
            <w:div w:id="831528070">
              <w:marLeft w:val="0"/>
              <w:marRight w:val="0"/>
              <w:marTop w:val="0"/>
              <w:marBottom w:val="0"/>
              <w:divBdr>
                <w:top w:val="none" w:sz="0" w:space="0" w:color="auto"/>
                <w:left w:val="none" w:sz="0" w:space="0" w:color="auto"/>
                <w:bottom w:val="none" w:sz="0" w:space="0" w:color="auto"/>
                <w:right w:val="none" w:sz="0" w:space="0" w:color="auto"/>
              </w:divBdr>
              <w:divsChild>
                <w:div w:id="349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014433">
      <w:bodyDiv w:val="1"/>
      <w:marLeft w:val="0"/>
      <w:marRight w:val="0"/>
      <w:marTop w:val="0"/>
      <w:marBottom w:val="0"/>
      <w:divBdr>
        <w:top w:val="none" w:sz="0" w:space="0" w:color="auto"/>
        <w:left w:val="none" w:sz="0" w:space="0" w:color="auto"/>
        <w:bottom w:val="none" w:sz="0" w:space="0" w:color="auto"/>
        <w:right w:val="none" w:sz="0" w:space="0" w:color="auto"/>
      </w:divBdr>
      <w:divsChild>
        <w:div w:id="965888306">
          <w:marLeft w:val="0"/>
          <w:marRight w:val="0"/>
          <w:marTop w:val="0"/>
          <w:marBottom w:val="0"/>
          <w:divBdr>
            <w:top w:val="none" w:sz="0" w:space="0" w:color="auto"/>
            <w:left w:val="none" w:sz="0" w:space="0" w:color="auto"/>
            <w:bottom w:val="none" w:sz="0" w:space="0" w:color="auto"/>
            <w:right w:val="none" w:sz="0" w:space="0" w:color="auto"/>
          </w:divBdr>
          <w:divsChild>
            <w:div w:id="396712630">
              <w:marLeft w:val="0"/>
              <w:marRight w:val="0"/>
              <w:marTop w:val="0"/>
              <w:marBottom w:val="0"/>
              <w:divBdr>
                <w:top w:val="none" w:sz="0" w:space="0" w:color="auto"/>
                <w:left w:val="none" w:sz="0" w:space="0" w:color="auto"/>
                <w:bottom w:val="none" w:sz="0" w:space="0" w:color="auto"/>
                <w:right w:val="none" w:sz="0" w:space="0" w:color="auto"/>
              </w:divBdr>
              <w:divsChild>
                <w:div w:id="1102535583">
                  <w:marLeft w:val="0"/>
                  <w:marRight w:val="0"/>
                  <w:marTop w:val="0"/>
                  <w:marBottom w:val="0"/>
                  <w:divBdr>
                    <w:top w:val="none" w:sz="0" w:space="0" w:color="auto"/>
                    <w:left w:val="none" w:sz="0" w:space="0" w:color="auto"/>
                    <w:bottom w:val="none" w:sz="0" w:space="0" w:color="auto"/>
                    <w:right w:val="none" w:sz="0" w:space="0" w:color="auto"/>
                  </w:divBdr>
                </w:div>
              </w:divsChild>
            </w:div>
            <w:div w:id="1923106742">
              <w:marLeft w:val="0"/>
              <w:marRight w:val="0"/>
              <w:marTop w:val="0"/>
              <w:marBottom w:val="0"/>
              <w:divBdr>
                <w:top w:val="none" w:sz="0" w:space="0" w:color="auto"/>
                <w:left w:val="none" w:sz="0" w:space="0" w:color="auto"/>
                <w:bottom w:val="none" w:sz="0" w:space="0" w:color="auto"/>
                <w:right w:val="none" w:sz="0" w:space="0" w:color="auto"/>
              </w:divBdr>
              <w:divsChild>
                <w:div w:id="439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83963">
      <w:bodyDiv w:val="1"/>
      <w:marLeft w:val="0"/>
      <w:marRight w:val="0"/>
      <w:marTop w:val="0"/>
      <w:marBottom w:val="0"/>
      <w:divBdr>
        <w:top w:val="none" w:sz="0" w:space="0" w:color="auto"/>
        <w:left w:val="none" w:sz="0" w:space="0" w:color="auto"/>
        <w:bottom w:val="none" w:sz="0" w:space="0" w:color="auto"/>
        <w:right w:val="none" w:sz="0" w:space="0" w:color="auto"/>
      </w:divBdr>
      <w:divsChild>
        <w:div w:id="89932782">
          <w:marLeft w:val="0"/>
          <w:marRight w:val="0"/>
          <w:marTop w:val="0"/>
          <w:marBottom w:val="0"/>
          <w:divBdr>
            <w:top w:val="none" w:sz="0" w:space="0" w:color="auto"/>
            <w:left w:val="none" w:sz="0" w:space="0" w:color="auto"/>
            <w:bottom w:val="none" w:sz="0" w:space="0" w:color="auto"/>
            <w:right w:val="none" w:sz="0" w:space="0" w:color="auto"/>
          </w:divBdr>
          <w:divsChild>
            <w:div w:id="540747365">
              <w:marLeft w:val="0"/>
              <w:marRight w:val="0"/>
              <w:marTop w:val="0"/>
              <w:marBottom w:val="0"/>
              <w:divBdr>
                <w:top w:val="none" w:sz="0" w:space="0" w:color="auto"/>
                <w:left w:val="none" w:sz="0" w:space="0" w:color="auto"/>
                <w:bottom w:val="none" w:sz="0" w:space="0" w:color="auto"/>
                <w:right w:val="none" w:sz="0" w:space="0" w:color="auto"/>
              </w:divBdr>
              <w:divsChild>
                <w:div w:id="14834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7111">
      <w:bodyDiv w:val="1"/>
      <w:marLeft w:val="0"/>
      <w:marRight w:val="0"/>
      <w:marTop w:val="0"/>
      <w:marBottom w:val="0"/>
      <w:divBdr>
        <w:top w:val="none" w:sz="0" w:space="0" w:color="auto"/>
        <w:left w:val="none" w:sz="0" w:space="0" w:color="auto"/>
        <w:bottom w:val="none" w:sz="0" w:space="0" w:color="auto"/>
        <w:right w:val="none" w:sz="0" w:space="0" w:color="auto"/>
      </w:divBdr>
      <w:divsChild>
        <w:div w:id="220990492">
          <w:marLeft w:val="0"/>
          <w:marRight w:val="0"/>
          <w:marTop w:val="0"/>
          <w:marBottom w:val="0"/>
          <w:divBdr>
            <w:top w:val="none" w:sz="0" w:space="0" w:color="auto"/>
            <w:left w:val="none" w:sz="0" w:space="0" w:color="auto"/>
            <w:bottom w:val="none" w:sz="0" w:space="0" w:color="auto"/>
            <w:right w:val="none" w:sz="0" w:space="0" w:color="auto"/>
          </w:divBdr>
          <w:divsChild>
            <w:div w:id="1721512750">
              <w:marLeft w:val="0"/>
              <w:marRight w:val="0"/>
              <w:marTop w:val="0"/>
              <w:marBottom w:val="0"/>
              <w:divBdr>
                <w:top w:val="none" w:sz="0" w:space="0" w:color="auto"/>
                <w:left w:val="none" w:sz="0" w:space="0" w:color="auto"/>
                <w:bottom w:val="none" w:sz="0" w:space="0" w:color="auto"/>
                <w:right w:val="none" w:sz="0" w:space="0" w:color="auto"/>
              </w:divBdr>
              <w:divsChild>
                <w:div w:id="2030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60999">
      <w:bodyDiv w:val="1"/>
      <w:marLeft w:val="0"/>
      <w:marRight w:val="0"/>
      <w:marTop w:val="0"/>
      <w:marBottom w:val="0"/>
      <w:divBdr>
        <w:top w:val="none" w:sz="0" w:space="0" w:color="auto"/>
        <w:left w:val="none" w:sz="0" w:space="0" w:color="auto"/>
        <w:bottom w:val="none" w:sz="0" w:space="0" w:color="auto"/>
        <w:right w:val="none" w:sz="0" w:space="0" w:color="auto"/>
      </w:divBdr>
      <w:divsChild>
        <w:div w:id="638728510">
          <w:marLeft w:val="0"/>
          <w:marRight w:val="0"/>
          <w:marTop w:val="0"/>
          <w:marBottom w:val="0"/>
          <w:divBdr>
            <w:top w:val="none" w:sz="0" w:space="0" w:color="auto"/>
            <w:left w:val="none" w:sz="0" w:space="0" w:color="auto"/>
            <w:bottom w:val="none" w:sz="0" w:space="0" w:color="auto"/>
            <w:right w:val="none" w:sz="0" w:space="0" w:color="auto"/>
          </w:divBdr>
          <w:divsChild>
            <w:div w:id="1427842208">
              <w:marLeft w:val="0"/>
              <w:marRight w:val="0"/>
              <w:marTop w:val="0"/>
              <w:marBottom w:val="0"/>
              <w:divBdr>
                <w:top w:val="none" w:sz="0" w:space="0" w:color="auto"/>
                <w:left w:val="none" w:sz="0" w:space="0" w:color="auto"/>
                <w:bottom w:val="none" w:sz="0" w:space="0" w:color="auto"/>
                <w:right w:val="none" w:sz="0" w:space="0" w:color="auto"/>
              </w:divBdr>
              <w:divsChild>
                <w:div w:id="919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83772">
      <w:bodyDiv w:val="1"/>
      <w:marLeft w:val="0"/>
      <w:marRight w:val="0"/>
      <w:marTop w:val="0"/>
      <w:marBottom w:val="0"/>
      <w:divBdr>
        <w:top w:val="none" w:sz="0" w:space="0" w:color="auto"/>
        <w:left w:val="none" w:sz="0" w:space="0" w:color="auto"/>
        <w:bottom w:val="none" w:sz="0" w:space="0" w:color="auto"/>
        <w:right w:val="none" w:sz="0" w:space="0" w:color="auto"/>
      </w:divBdr>
      <w:divsChild>
        <w:div w:id="78335673">
          <w:marLeft w:val="0"/>
          <w:marRight w:val="0"/>
          <w:marTop w:val="0"/>
          <w:marBottom w:val="0"/>
          <w:divBdr>
            <w:top w:val="none" w:sz="0" w:space="0" w:color="auto"/>
            <w:left w:val="none" w:sz="0" w:space="0" w:color="auto"/>
            <w:bottom w:val="none" w:sz="0" w:space="0" w:color="auto"/>
            <w:right w:val="none" w:sz="0" w:space="0" w:color="auto"/>
          </w:divBdr>
          <w:divsChild>
            <w:div w:id="109201113">
              <w:marLeft w:val="0"/>
              <w:marRight w:val="0"/>
              <w:marTop w:val="0"/>
              <w:marBottom w:val="0"/>
              <w:divBdr>
                <w:top w:val="none" w:sz="0" w:space="0" w:color="auto"/>
                <w:left w:val="none" w:sz="0" w:space="0" w:color="auto"/>
                <w:bottom w:val="none" w:sz="0" w:space="0" w:color="auto"/>
                <w:right w:val="none" w:sz="0" w:space="0" w:color="auto"/>
              </w:divBdr>
              <w:divsChild>
                <w:div w:id="6823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42627">
      <w:bodyDiv w:val="1"/>
      <w:marLeft w:val="0"/>
      <w:marRight w:val="0"/>
      <w:marTop w:val="0"/>
      <w:marBottom w:val="0"/>
      <w:divBdr>
        <w:top w:val="none" w:sz="0" w:space="0" w:color="auto"/>
        <w:left w:val="none" w:sz="0" w:space="0" w:color="auto"/>
        <w:bottom w:val="none" w:sz="0" w:space="0" w:color="auto"/>
        <w:right w:val="none" w:sz="0" w:space="0" w:color="auto"/>
      </w:divBdr>
      <w:divsChild>
        <w:div w:id="227112139">
          <w:marLeft w:val="0"/>
          <w:marRight w:val="0"/>
          <w:marTop w:val="0"/>
          <w:marBottom w:val="0"/>
          <w:divBdr>
            <w:top w:val="none" w:sz="0" w:space="0" w:color="auto"/>
            <w:left w:val="none" w:sz="0" w:space="0" w:color="auto"/>
            <w:bottom w:val="none" w:sz="0" w:space="0" w:color="auto"/>
            <w:right w:val="none" w:sz="0" w:space="0" w:color="auto"/>
          </w:divBdr>
          <w:divsChild>
            <w:div w:id="1468283511">
              <w:marLeft w:val="0"/>
              <w:marRight w:val="0"/>
              <w:marTop w:val="0"/>
              <w:marBottom w:val="0"/>
              <w:divBdr>
                <w:top w:val="none" w:sz="0" w:space="0" w:color="auto"/>
                <w:left w:val="none" w:sz="0" w:space="0" w:color="auto"/>
                <w:bottom w:val="none" w:sz="0" w:space="0" w:color="auto"/>
                <w:right w:val="none" w:sz="0" w:space="0" w:color="auto"/>
              </w:divBdr>
              <w:divsChild>
                <w:div w:id="11187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99834">
      <w:bodyDiv w:val="1"/>
      <w:marLeft w:val="0"/>
      <w:marRight w:val="0"/>
      <w:marTop w:val="0"/>
      <w:marBottom w:val="0"/>
      <w:divBdr>
        <w:top w:val="none" w:sz="0" w:space="0" w:color="auto"/>
        <w:left w:val="none" w:sz="0" w:space="0" w:color="auto"/>
        <w:bottom w:val="none" w:sz="0" w:space="0" w:color="auto"/>
        <w:right w:val="none" w:sz="0" w:space="0" w:color="auto"/>
      </w:divBdr>
      <w:divsChild>
        <w:div w:id="440296282">
          <w:marLeft w:val="0"/>
          <w:marRight w:val="0"/>
          <w:marTop w:val="0"/>
          <w:marBottom w:val="0"/>
          <w:divBdr>
            <w:top w:val="none" w:sz="0" w:space="0" w:color="auto"/>
            <w:left w:val="none" w:sz="0" w:space="0" w:color="auto"/>
            <w:bottom w:val="none" w:sz="0" w:space="0" w:color="auto"/>
            <w:right w:val="none" w:sz="0" w:space="0" w:color="auto"/>
          </w:divBdr>
          <w:divsChild>
            <w:div w:id="535041823">
              <w:marLeft w:val="0"/>
              <w:marRight w:val="0"/>
              <w:marTop w:val="0"/>
              <w:marBottom w:val="0"/>
              <w:divBdr>
                <w:top w:val="none" w:sz="0" w:space="0" w:color="auto"/>
                <w:left w:val="none" w:sz="0" w:space="0" w:color="auto"/>
                <w:bottom w:val="none" w:sz="0" w:space="0" w:color="auto"/>
                <w:right w:val="none" w:sz="0" w:space="0" w:color="auto"/>
              </w:divBdr>
              <w:divsChild>
                <w:div w:id="19653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439924">
      <w:bodyDiv w:val="1"/>
      <w:marLeft w:val="0"/>
      <w:marRight w:val="0"/>
      <w:marTop w:val="0"/>
      <w:marBottom w:val="0"/>
      <w:divBdr>
        <w:top w:val="none" w:sz="0" w:space="0" w:color="auto"/>
        <w:left w:val="none" w:sz="0" w:space="0" w:color="auto"/>
        <w:bottom w:val="none" w:sz="0" w:space="0" w:color="auto"/>
        <w:right w:val="none" w:sz="0" w:space="0" w:color="auto"/>
      </w:divBdr>
      <w:divsChild>
        <w:div w:id="733503956">
          <w:marLeft w:val="0"/>
          <w:marRight w:val="0"/>
          <w:marTop w:val="0"/>
          <w:marBottom w:val="0"/>
          <w:divBdr>
            <w:top w:val="none" w:sz="0" w:space="0" w:color="auto"/>
            <w:left w:val="none" w:sz="0" w:space="0" w:color="auto"/>
            <w:bottom w:val="none" w:sz="0" w:space="0" w:color="auto"/>
            <w:right w:val="none" w:sz="0" w:space="0" w:color="auto"/>
          </w:divBdr>
          <w:divsChild>
            <w:div w:id="1465807784">
              <w:marLeft w:val="0"/>
              <w:marRight w:val="0"/>
              <w:marTop w:val="0"/>
              <w:marBottom w:val="0"/>
              <w:divBdr>
                <w:top w:val="none" w:sz="0" w:space="0" w:color="auto"/>
                <w:left w:val="none" w:sz="0" w:space="0" w:color="auto"/>
                <w:bottom w:val="none" w:sz="0" w:space="0" w:color="auto"/>
                <w:right w:val="none" w:sz="0" w:space="0" w:color="auto"/>
              </w:divBdr>
              <w:divsChild>
                <w:div w:id="7169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97023">
      <w:bodyDiv w:val="1"/>
      <w:marLeft w:val="0"/>
      <w:marRight w:val="0"/>
      <w:marTop w:val="0"/>
      <w:marBottom w:val="0"/>
      <w:divBdr>
        <w:top w:val="none" w:sz="0" w:space="0" w:color="auto"/>
        <w:left w:val="none" w:sz="0" w:space="0" w:color="auto"/>
        <w:bottom w:val="none" w:sz="0" w:space="0" w:color="auto"/>
        <w:right w:val="none" w:sz="0" w:space="0" w:color="auto"/>
      </w:divBdr>
      <w:divsChild>
        <w:div w:id="478301924">
          <w:marLeft w:val="0"/>
          <w:marRight w:val="0"/>
          <w:marTop w:val="0"/>
          <w:marBottom w:val="0"/>
          <w:divBdr>
            <w:top w:val="none" w:sz="0" w:space="0" w:color="auto"/>
            <w:left w:val="none" w:sz="0" w:space="0" w:color="auto"/>
            <w:bottom w:val="none" w:sz="0" w:space="0" w:color="auto"/>
            <w:right w:val="none" w:sz="0" w:space="0" w:color="auto"/>
          </w:divBdr>
          <w:divsChild>
            <w:div w:id="1030835997">
              <w:marLeft w:val="0"/>
              <w:marRight w:val="0"/>
              <w:marTop w:val="0"/>
              <w:marBottom w:val="0"/>
              <w:divBdr>
                <w:top w:val="none" w:sz="0" w:space="0" w:color="auto"/>
                <w:left w:val="none" w:sz="0" w:space="0" w:color="auto"/>
                <w:bottom w:val="none" w:sz="0" w:space="0" w:color="auto"/>
                <w:right w:val="none" w:sz="0" w:space="0" w:color="auto"/>
              </w:divBdr>
              <w:divsChild>
                <w:div w:id="152227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04818">
      <w:bodyDiv w:val="1"/>
      <w:marLeft w:val="0"/>
      <w:marRight w:val="0"/>
      <w:marTop w:val="0"/>
      <w:marBottom w:val="0"/>
      <w:divBdr>
        <w:top w:val="none" w:sz="0" w:space="0" w:color="auto"/>
        <w:left w:val="none" w:sz="0" w:space="0" w:color="auto"/>
        <w:bottom w:val="none" w:sz="0" w:space="0" w:color="auto"/>
        <w:right w:val="none" w:sz="0" w:space="0" w:color="auto"/>
      </w:divBdr>
      <w:divsChild>
        <w:div w:id="476726435">
          <w:marLeft w:val="0"/>
          <w:marRight w:val="0"/>
          <w:marTop w:val="0"/>
          <w:marBottom w:val="0"/>
          <w:divBdr>
            <w:top w:val="none" w:sz="0" w:space="0" w:color="auto"/>
            <w:left w:val="none" w:sz="0" w:space="0" w:color="auto"/>
            <w:bottom w:val="none" w:sz="0" w:space="0" w:color="auto"/>
            <w:right w:val="none" w:sz="0" w:space="0" w:color="auto"/>
          </w:divBdr>
          <w:divsChild>
            <w:div w:id="71046987">
              <w:marLeft w:val="0"/>
              <w:marRight w:val="0"/>
              <w:marTop w:val="0"/>
              <w:marBottom w:val="0"/>
              <w:divBdr>
                <w:top w:val="none" w:sz="0" w:space="0" w:color="auto"/>
                <w:left w:val="none" w:sz="0" w:space="0" w:color="auto"/>
                <w:bottom w:val="none" w:sz="0" w:space="0" w:color="auto"/>
                <w:right w:val="none" w:sz="0" w:space="0" w:color="auto"/>
              </w:divBdr>
              <w:divsChild>
                <w:div w:id="18755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071463">
      <w:bodyDiv w:val="1"/>
      <w:marLeft w:val="0"/>
      <w:marRight w:val="0"/>
      <w:marTop w:val="0"/>
      <w:marBottom w:val="0"/>
      <w:divBdr>
        <w:top w:val="none" w:sz="0" w:space="0" w:color="auto"/>
        <w:left w:val="none" w:sz="0" w:space="0" w:color="auto"/>
        <w:bottom w:val="none" w:sz="0" w:space="0" w:color="auto"/>
        <w:right w:val="none" w:sz="0" w:space="0" w:color="auto"/>
      </w:divBdr>
      <w:divsChild>
        <w:div w:id="234778406">
          <w:marLeft w:val="0"/>
          <w:marRight w:val="0"/>
          <w:marTop w:val="0"/>
          <w:marBottom w:val="0"/>
          <w:divBdr>
            <w:top w:val="none" w:sz="0" w:space="0" w:color="auto"/>
            <w:left w:val="none" w:sz="0" w:space="0" w:color="auto"/>
            <w:bottom w:val="none" w:sz="0" w:space="0" w:color="auto"/>
            <w:right w:val="none" w:sz="0" w:space="0" w:color="auto"/>
          </w:divBdr>
          <w:divsChild>
            <w:div w:id="217010579">
              <w:marLeft w:val="0"/>
              <w:marRight w:val="0"/>
              <w:marTop w:val="0"/>
              <w:marBottom w:val="0"/>
              <w:divBdr>
                <w:top w:val="none" w:sz="0" w:space="0" w:color="auto"/>
                <w:left w:val="none" w:sz="0" w:space="0" w:color="auto"/>
                <w:bottom w:val="none" w:sz="0" w:space="0" w:color="auto"/>
                <w:right w:val="none" w:sz="0" w:space="0" w:color="auto"/>
              </w:divBdr>
              <w:divsChild>
                <w:div w:id="6627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708648">
      <w:bodyDiv w:val="1"/>
      <w:marLeft w:val="0"/>
      <w:marRight w:val="0"/>
      <w:marTop w:val="0"/>
      <w:marBottom w:val="0"/>
      <w:divBdr>
        <w:top w:val="none" w:sz="0" w:space="0" w:color="auto"/>
        <w:left w:val="none" w:sz="0" w:space="0" w:color="auto"/>
        <w:bottom w:val="none" w:sz="0" w:space="0" w:color="auto"/>
        <w:right w:val="none" w:sz="0" w:space="0" w:color="auto"/>
      </w:divBdr>
      <w:divsChild>
        <w:div w:id="1728798862">
          <w:marLeft w:val="0"/>
          <w:marRight w:val="0"/>
          <w:marTop w:val="0"/>
          <w:marBottom w:val="0"/>
          <w:divBdr>
            <w:top w:val="none" w:sz="0" w:space="0" w:color="auto"/>
            <w:left w:val="none" w:sz="0" w:space="0" w:color="auto"/>
            <w:bottom w:val="none" w:sz="0" w:space="0" w:color="auto"/>
            <w:right w:val="none" w:sz="0" w:space="0" w:color="auto"/>
          </w:divBdr>
          <w:divsChild>
            <w:div w:id="1616987347">
              <w:marLeft w:val="0"/>
              <w:marRight w:val="0"/>
              <w:marTop w:val="0"/>
              <w:marBottom w:val="0"/>
              <w:divBdr>
                <w:top w:val="none" w:sz="0" w:space="0" w:color="auto"/>
                <w:left w:val="none" w:sz="0" w:space="0" w:color="auto"/>
                <w:bottom w:val="none" w:sz="0" w:space="0" w:color="auto"/>
                <w:right w:val="none" w:sz="0" w:space="0" w:color="auto"/>
              </w:divBdr>
              <w:divsChild>
                <w:div w:id="14182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77033">
      <w:bodyDiv w:val="1"/>
      <w:marLeft w:val="0"/>
      <w:marRight w:val="0"/>
      <w:marTop w:val="0"/>
      <w:marBottom w:val="0"/>
      <w:divBdr>
        <w:top w:val="none" w:sz="0" w:space="0" w:color="auto"/>
        <w:left w:val="none" w:sz="0" w:space="0" w:color="auto"/>
        <w:bottom w:val="none" w:sz="0" w:space="0" w:color="auto"/>
        <w:right w:val="none" w:sz="0" w:space="0" w:color="auto"/>
      </w:divBdr>
      <w:divsChild>
        <w:div w:id="110562717">
          <w:marLeft w:val="0"/>
          <w:marRight w:val="0"/>
          <w:marTop w:val="0"/>
          <w:marBottom w:val="0"/>
          <w:divBdr>
            <w:top w:val="none" w:sz="0" w:space="0" w:color="auto"/>
            <w:left w:val="none" w:sz="0" w:space="0" w:color="auto"/>
            <w:bottom w:val="none" w:sz="0" w:space="0" w:color="auto"/>
            <w:right w:val="none" w:sz="0" w:space="0" w:color="auto"/>
          </w:divBdr>
          <w:divsChild>
            <w:div w:id="209074430">
              <w:marLeft w:val="0"/>
              <w:marRight w:val="0"/>
              <w:marTop w:val="0"/>
              <w:marBottom w:val="0"/>
              <w:divBdr>
                <w:top w:val="none" w:sz="0" w:space="0" w:color="auto"/>
                <w:left w:val="none" w:sz="0" w:space="0" w:color="auto"/>
                <w:bottom w:val="none" w:sz="0" w:space="0" w:color="auto"/>
                <w:right w:val="none" w:sz="0" w:space="0" w:color="auto"/>
              </w:divBdr>
              <w:divsChild>
                <w:div w:id="16302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703206">
      <w:bodyDiv w:val="1"/>
      <w:marLeft w:val="0"/>
      <w:marRight w:val="0"/>
      <w:marTop w:val="0"/>
      <w:marBottom w:val="0"/>
      <w:divBdr>
        <w:top w:val="none" w:sz="0" w:space="0" w:color="auto"/>
        <w:left w:val="none" w:sz="0" w:space="0" w:color="auto"/>
        <w:bottom w:val="none" w:sz="0" w:space="0" w:color="auto"/>
        <w:right w:val="none" w:sz="0" w:space="0" w:color="auto"/>
      </w:divBdr>
      <w:divsChild>
        <w:div w:id="386681249">
          <w:marLeft w:val="0"/>
          <w:marRight w:val="0"/>
          <w:marTop w:val="0"/>
          <w:marBottom w:val="0"/>
          <w:divBdr>
            <w:top w:val="none" w:sz="0" w:space="0" w:color="auto"/>
            <w:left w:val="none" w:sz="0" w:space="0" w:color="auto"/>
            <w:bottom w:val="none" w:sz="0" w:space="0" w:color="auto"/>
            <w:right w:val="none" w:sz="0" w:space="0" w:color="auto"/>
          </w:divBdr>
          <w:divsChild>
            <w:div w:id="209652537">
              <w:marLeft w:val="0"/>
              <w:marRight w:val="0"/>
              <w:marTop w:val="0"/>
              <w:marBottom w:val="0"/>
              <w:divBdr>
                <w:top w:val="none" w:sz="0" w:space="0" w:color="auto"/>
                <w:left w:val="none" w:sz="0" w:space="0" w:color="auto"/>
                <w:bottom w:val="none" w:sz="0" w:space="0" w:color="auto"/>
                <w:right w:val="none" w:sz="0" w:space="0" w:color="auto"/>
              </w:divBdr>
              <w:divsChild>
                <w:div w:id="13395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5716">
      <w:bodyDiv w:val="1"/>
      <w:marLeft w:val="0"/>
      <w:marRight w:val="0"/>
      <w:marTop w:val="0"/>
      <w:marBottom w:val="0"/>
      <w:divBdr>
        <w:top w:val="none" w:sz="0" w:space="0" w:color="auto"/>
        <w:left w:val="none" w:sz="0" w:space="0" w:color="auto"/>
        <w:bottom w:val="none" w:sz="0" w:space="0" w:color="auto"/>
        <w:right w:val="none" w:sz="0" w:space="0" w:color="auto"/>
      </w:divBdr>
    </w:div>
    <w:div w:id="1078092465">
      <w:bodyDiv w:val="1"/>
      <w:marLeft w:val="0"/>
      <w:marRight w:val="0"/>
      <w:marTop w:val="0"/>
      <w:marBottom w:val="0"/>
      <w:divBdr>
        <w:top w:val="none" w:sz="0" w:space="0" w:color="auto"/>
        <w:left w:val="none" w:sz="0" w:space="0" w:color="auto"/>
        <w:bottom w:val="none" w:sz="0" w:space="0" w:color="auto"/>
        <w:right w:val="none" w:sz="0" w:space="0" w:color="auto"/>
      </w:divBdr>
      <w:divsChild>
        <w:div w:id="329261707">
          <w:marLeft w:val="0"/>
          <w:marRight w:val="0"/>
          <w:marTop w:val="0"/>
          <w:marBottom w:val="0"/>
          <w:divBdr>
            <w:top w:val="none" w:sz="0" w:space="0" w:color="auto"/>
            <w:left w:val="none" w:sz="0" w:space="0" w:color="auto"/>
            <w:bottom w:val="none" w:sz="0" w:space="0" w:color="auto"/>
            <w:right w:val="none" w:sz="0" w:space="0" w:color="auto"/>
          </w:divBdr>
          <w:divsChild>
            <w:div w:id="1114326358">
              <w:marLeft w:val="0"/>
              <w:marRight w:val="0"/>
              <w:marTop w:val="0"/>
              <w:marBottom w:val="0"/>
              <w:divBdr>
                <w:top w:val="none" w:sz="0" w:space="0" w:color="auto"/>
                <w:left w:val="none" w:sz="0" w:space="0" w:color="auto"/>
                <w:bottom w:val="none" w:sz="0" w:space="0" w:color="auto"/>
                <w:right w:val="none" w:sz="0" w:space="0" w:color="auto"/>
              </w:divBdr>
              <w:divsChild>
                <w:div w:id="19463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88956">
      <w:bodyDiv w:val="1"/>
      <w:marLeft w:val="0"/>
      <w:marRight w:val="0"/>
      <w:marTop w:val="0"/>
      <w:marBottom w:val="0"/>
      <w:divBdr>
        <w:top w:val="none" w:sz="0" w:space="0" w:color="auto"/>
        <w:left w:val="none" w:sz="0" w:space="0" w:color="auto"/>
        <w:bottom w:val="none" w:sz="0" w:space="0" w:color="auto"/>
        <w:right w:val="none" w:sz="0" w:space="0" w:color="auto"/>
      </w:divBdr>
      <w:divsChild>
        <w:div w:id="841428320">
          <w:marLeft w:val="0"/>
          <w:marRight w:val="0"/>
          <w:marTop w:val="0"/>
          <w:marBottom w:val="0"/>
          <w:divBdr>
            <w:top w:val="none" w:sz="0" w:space="0" w:color="auto"/>
            <w:left w:val="none" w:sz="0" w:space="0" w:color="auto"/>
            <w:bottom w:val="none" w:sz="0" w:space="0" w:color="auto"/>
            <w:right w:val="none" w:sz="0" w:space="0" w:color="auto"/>
          </w:divBdr>
          <w:divsChild>
            <w:div w:id="1144934714">
              <w:marLeft w:val="0"/>
              <w:marRight w:val="0"/>
              <w:marTop w:val="0"/>
              <w:marBottom w:val="0"/>
              <w:divBdr>
                <w:top w:val="none" w:sz="0" w:space="0" w:color="auto"/>
                <w:left w:val="none" w:sz="0" w:space="0" w:color="auto"/>
                <w:bottom w:val="none" w:sz="0" w:space="0" w:color="auto"/>
                <w:right w:val="none" w:sz="0" w:space="0" w:color="auto"/>
              </w:divBdr>
              <w:divsChild>
                <w:div w:id="3648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571108">
      <w:bodyDiv w:val="1"/>
      <w:marLeft w:val="0"/>
      <w:marRight w:val="0"/>
      <w:marTop w:val="0"/>
      <w:marBottom w:val="0"/>
      <w:divBdr>
        <w:top w:val="none" w:sz="0" w:space="0" w:color="auto"/>
        <w:left w:val="none" w:sz="0" w:space="0" w:color="auto"/>
        <w:bottom w:val="none" w:sz="0" w:space="0" w:color="auto"/>
        <w:right w:val="none" w:sz="0" w:space="0" w:color="auto"/>
      </w:divBdr>
    </w:div>
    <w:div w:id="1108743485">
      <w:bodyDiv w:val="1"/>
      <w:marLeft w:val="0"/>
      <w:marRight w:val="0"/>
      <w:marTop w:val="0"/>
      <w:marBottom w:val="0"/>
      <w:divBdr>
        <w:top w:val="none" w:sz="0" w:space="0" w:color="auto"/>
        <w:left w:val="none" w:sz="0" w:space="0" w:color="auto"/>
        <w:bottom w:val="none" w:sz="0" w:space="0" w:color="auto"/>
        <w:right w:val="none" w:sz="0" w:space="0" w:color="auto"/>
      </w:divBdr>
      <w:divsChild>
        <w:div w:id="1569532522">
          <w:marLeft w:val="0"/>
          <w:marRight w:val="0"/>
          <w:marTop w:val="0"/>
          <w:marBottom w:val="0"/>
          <w:divBdr>
            <w:top w:val="none" w:sz="0" w:space="0" w:color="auto"/>
            <w:left w:val="none" w:sz="0" w:space="0" w:color="auto"/>
            <w:bottom w:val="none" w:sz="0" w:space="0" w:color="auto"/>
            <w:right w:val="none" w:sz="0" w:space="0" w:color="auto"/>
          </w:divBdr>
          <w:divsChild>
            <w:div w:id="2099710188">
              <w:marLeft w:val="0"/>
              <w:marRight w:val="0"/>
              <w:marTop w:val="0"/>
              <w:marBottom w:val="0"/>
              <w:divBdr>
                <w:top w:val="none" w:sz="0" w:space="0" w:color="auto"/>
                <w:left w:val="none" w:sz="0" w:space="0" w:color="auto"/>
                <w:bottom w:val="none" w:sz="0" w:space="0" w:color="auto"/>
                <w:right w:val="none" w:sz="0" w:space="0" w:color="auto"/>
              </w:divBdr>
              <w:divsChild>
                <w:div w:id="9970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39224">
      <w:bodyDiv w:val="1"/>
      <w:marLeft w:val="0"/>
      <w:marRight w:val="0"/>
      <w:marTop w:val="0"/>
      <w:marBottom w:val="0"/>
      <w:divBdr>
        <w:top w:val="none" w:sz="0" w:space="0" w:color="auto"/>
        <w:left w:val="none" w:sz="0" w:space="0" w:color="auto"/>
        <w:bottom w:val="none" w:sz="0" w:space="0" w:color="auto"/>
        <w:right w:val="none" w:sz="0" w:space="0" w:color="auto"/>
      </w:divBdr>
      <w:divsChild>
        <w:div w:id="1150826688">
          <w:marLeft w:val="0"/>
          <w:marRight w:val="0"/>
          <w:marTop w:val="0"/>
          <w:marBottom w:val="0"/>
          <w:divBdr>
            <w:top w:val="none" w:sz="0" w:space="0" w:color="auto"/>
            <w:left w:val="none" w:sz="0" w:space="0" w:color="auto"/>
            <w:bottom w:val="none" w:sz="0" w:space="0" w:color="auto"/>
            <w:right w:val="none" w:sz="0" w:space="0" w:color="auto"/>
          </w:divBdr>
          <w:divsChild>
            <w:div w:id="1107312226">
              <w:marLeft w:val="0"/>
              <w:marRight w:val="0"/>
              <w:marTop w:val="0"/>
              <w:marBottom w:val="0"/>
              <w:divBdr>
                <w:top w:val="none" w:sz="0" w:space="0" w:color="auto"/>
                <w:left w:val="none" w:sz="0" w:space="0" w:color="auto"/>
                <w:bottom w:val="none" w:sz="0" w:space="0" w:color="auto"/>
                <w:right w:val="none" w:sz="0" w:space="0" w:color="auto"/>
              </w:divBdr>
              <w:divsChild>
                <w:div w:id="15153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34836">
      <w:bodyDiv w:val="1"/>
      <w:marLeft w:val="0"/>
      <w:marRight w:val="0"/>
      <w:marTop w:val="0"/>
      <w:marBottom w:val="0"/>
      <w:divBdr>
        <w:top w:val="none" w:sz="0" w:space="0" w:color="auto"/>
        <w:left w:val="none" w:sz="0" w:space="0" w:color="auto"/>
        <w:bottom w:val="none" w:sz="0" w:space="0" w:color="auto"/>
        <w:right w:val="none" w:sz="0" w:space="0" w:color="auto"/>
      </w:divBdr>
      <w:divsChild>
        <w:div w:id="2146121610">
          <w:marLeft w:val="0"/>
          <w:marRight w:val="0"/>
          <w:marTop w:val="0"/>
          <w:marBottom w:val="0"/>
          <w:divBdr>
            <w:top w:val="none" w:sz="0" w:space="0" w:color="auto"/>
            <w:left w:val="none" w:sz="0" w:space="0" w:color="auto"/>
            <w:bottom w:val="none" w:sz="0" w:space="0" w:color="auto"/>
            <w:right w:val="none" w:sz="0" w:space="0" w:color="auto"/>
          </w:divBdr>
          <w:divsChild>
            <w:div w:id="433944848">
              <w:marLeft w:val="0"/>
              <w:marRight w:val="0"/>
              <w:marTop w:val="0"/>
              <w:marBottom w:val="0"/>
              <w:divBdr>
                <w:top w:val="none" w:sz="0" w:space="0" w:color="auto"/>
                <w:left w:val="none" w:sz="0" w:space="0" w:color="auto"/>
                <w:bottom w:val="none" w:sz="0" w:space="0" w:color="auto"/>
                <w:right w:val="none" w:sz="0" w:space="0" w:color="auto"/>
              </w:divBdr>
              <w:divsChild>
                <w:div w:id="10540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17083">
      <w:bodyDiv w:val="1"/>
      <w:marLeft w:val="0"/>
      <w:marRight w:val="0"/>
      <w:marTop w:val="0"/>
      <w:marBottom w:val="0"/>
      <w:divBdr>
        <w:top w:val="none" w:sz="0" w:space="0" w:color="auto"/>
        <w:left w:val="none" w:sz="0" w:space="0" w:color="auto"/>
        <w:bottom w:val="none" w:sz="0" w:space="0" w:color="auto"/>
        <w:right w:val="none" w:sz="0" w:space="0" w:color="auto"/>
      </w:divBdr>
      <w:divsChild>
        <w:div w:id="442577932">
          <w:marLeft w:val="0"/>
          <w:marRight w:val="0"/>
          <w:marTop w:val="0"/>
          <w:marBottom w:val="0"/>
          <w:divBdr>
            <w:top w:val="none" w:sz="0" w:space="0" w:color="auto"/>
            <w:left w:val="none" w:sz="0" w:space="0" w:color="auto"/>
            <w:bottom w:val="none" w:sz="0" w:space="0" w:color="auto"/>
            <w:right w:val="none" w:sz="0" w:space="0" w:color="auto"/>
          </w:divBdr>
          <w:divsChild>
            <w:div w:id="894852003">
              <w:marLeft w:val="0"/>
              <w:marRight w:val="0"/>
              <w:marTop w:val="0"/>
              <w:marBottom w:val="0"/>
              <w:divBdr>
                <w:top w:val="none" w:sz="0" w:space="0" w:color="auto"/>
                <w:left w:val="none" w:sz="0" w:space="0" w:color="auto"/>
                <w:bottom w:val="none" w:sz="0" w:space="0" w:color="auto"/>
                <w:right w:val="none" w:sz="0" w:space="0" w:color="auto"/>
              </w:divBdr>
              <w:divsChild>
                <w:div w:id="295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78246">
      <w:bodyDiv w:val="1"/>
      <w:marLeft w:val="0"/>
      <w:marRight w:val="0"/>
      <w:marTop w:val="0"/>
      <w:marBottom w:val="0"/>
      <w:divBdr>
        <w:top w:val="none" w:sz="0" w:space="0" w:color="auto"/>
        <w:left w:val="none" w:sz="0" w:space="0" w:color="auto"/>
        <w:bottom w:val="none" w:sz="0" w:space="0" w:color="auto"/>
        <w:right w:val="none" w:sz="0" w:space="0" w:color="auto"/>
      </w:divBdr>
      <w:divsChild>
        <w:div w:id="2104958476">
          <w:marLeft w:val="0"/>
          <w:marRight w:val="0"/>
          <w:marTop w:val="0"/>
          <w:marBottom w:val="0"/>
          <w:divBdr>
            <w:top w:val="none" w:sz="0" w:space="0" w:color="auto"/>
            <w:left w:val="none" w:sz="0" w:space="0" w:color="auto"/>
            <w:bottom w:val="none" w:sz="0" w:space="0" w:color="auto"/>
            <w:right w:val="none" w:sz="0" w:space="0" w:color="auto"/>
          </w:divBdr>
          <w:divsChild>
            <w:div w:id="1938781512">
              <w:marLeft w:val="0"/>
              <w:marRight w:val="0"/>
              <w:marTop w:val="0"/>
              <w:marBottom w:val="0"/>
              <w:divBdr>
                <w:top w:val="none" w:sz="0" w:space="0" w:color="auto"/>
                <w:left w:val="none" w:sz="0" w:space="0" w:color="auto"/>
                <w:bottom w:val="none" w:sz="0" w:space="0" w:color="auto"/>
                <w:right w:val="none" w:sz="0" w:space="0" w:color="auto"/>
              </w:divBdr>
              <w:divsChild>
                <w:div w:id="6083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73378">
      <w:bodyDiv w:val="1"/>
      <w:marLeft w:val="0"/>
      <w:marRight w:val="0"/>
      <w:marTop w:val="0"/>
      <w:marBottom w:val="0"/>
      <w:divBdr>
        <w:top w:val="none" w:sz="0" w:space="0" w:color="auto"/>
        <w:left w:val="none" w:sz="0" w:space="0" w:color="auto"/>
        <w:bottom w:val="none" w:sz="0" w:space="0" w:color="auto"/>
        <w:right w:val="none" w:sz="0" w:space="0" w:color="auto"/>
      </w:divBdr>
      <w:divsChild>
        <w:div w:id="1631782784">
          <w:marLeft w:val="0"/>
          <w:marRight w:val="0"/>
          <w:marTop w:val="0"/>
          <w:marBottom w:val="0"/>
          <w:divBdr>
            <w:top w:val="none" w:sz="0" w:space="0" w:color="auto"/>
            <w:left w:val="none" w:sz="0" w:space="0" w:color="auto"/>
            <w:bottom w:val="none" w:sz="0" w:space="0" w:color="auto"/>
            <w:right w:val="none" w:sz="0" w:space="0" w:color="auto"/>
          </w:divBdr>
          <w:divsChild>
            <w:div w:id="1535119297">
              <w:marLeft w:val="0"/>
              <w:marRight w:val="0"/>
              <w:marTop w:val="0"/>
              <w:marBottom w:val="0"/>
              <w:divBdr>
                <w:top w:val="none" w:sz="0" w:space="0" w:color="auto"/>
                <w:left w:val="none" w:sz="0" w:space="0" w:color="auto"/>
                <w:bottom w:val="none" w:sz="0" w:space="0" w:color="auto"/>
                <w:right w:val="none" w:sz="0" w:space="0" w:color="auto"/>
              </w:divBdr>
              <w:divsChild>
                <w:div w:id="8978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18643">
      <w:bodyDiv w:val="1"/>
      <w:marLeft w:val="0"/>
      <w:marRight w:val="0"/>
      <w:marTop w:val="0"/>
      <w:marBottom w:val="0"/>
      <w:divBdr>
        <w:top w:val="none" w:sz="0" w:space="0" w:color="auto"/>
        <w:left w:val="none" w:sz="0" w:space="0" w:color="auto"/>
        <w:bottom w:val="none" w:sz="0" w:space="0" w:color="auto"/>
        <w:right w:val="none" w:sz="0" w:space="0" w:color="auto"/>
      </w:divBdr>
    </w:div>
    <w:div w:id="1327245487">
      <w:bodyDiv w:val="1"/>
      <w:marLeft w:val="0"/>
      <w:marRight w:val="0"/>
      <w:marTop w:val="0"/>
      <w:marBottom w:val="0"/>
      <w:divBdr>
        <w:top w:val="none" w:sz="0" w:space="0" w:color="auto"/>
        <w:left w:val="none" w:sz="0" w:space="0" w:color="auto"/>
        <w:bottom w:val="none" w:sz="0" w:space="0" w:color="auto"/>
        <w:right w:val="none" w:sz="0" w:space="0" w:color="auto"/>
      </w:divBdr>
      <w:divsChild>
        <w:div w:id="1742025180">
          <w:marLeft w:val="0"/>
          <w:marRight w:val="0"/>
          <w:marTop w:val="0"/>
          <w:marBottom w:val="0"/>
          <w:divBdr>
            <w:top w:val="none" w:sz="0" w:space="0" w:color="auto"/>
            <w:left w:val="none" w:sz="0" w:space="0" w:color="auto"/>
            <w:bottom w:val="none" w:sz="0" w:space="0" w:color="auto"/>
            <w:right w:val="none" w:sz="0" w:space="0" w:color="auto"/>
          </w:divBdr>
          <w:divsChild>
            <w:div w:id="928347117">
              <w:marLeft w:val="0"/>
              <w:marRight w:val="0"/>
              <w:marTop w:val="0"/>
              <w:marBottom w:val="0"/>
              <w:divBdr>
                <w:top w:val="none" w:sz="0" w:space="0" w:color="auto"/>
                <w:left w:val="none" w:sz="0" w:space="0" w:color="auto"/>
                <w:bottom w:val="none" w:sz="0" w:space="0" w:color="auto"/>
                <w:right w:val="none" w:sz="0" w:space="0" w:color="auto"/>
              </w:divBdr>
              <w:divsChild>
                <w:div w:id="19987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16429">
      <w:bodyDiv w:val="1"/>
      <w:marLeft w:val="0"/>
      <w:marRight w:val="0"/>
      <w:marTop w:val="0"/>
      <w:marBottom w:val="0"/>
      <w:divBdr>
        <w:top w:val="none" w:sz="0" w:space="0" w:color="auto"/>
        <w:left w:val="none" w:sz="0" w:space="0" w:color="auto"/>
        <w:bottom w:val="none" w:sz="0" w:space="0" w:color="auto"/>
        <w:right w:val="none" w:sz="0" w:space="0" w:color="auto"/>
      </w:divBdr>
      <w:divsChild>
        <w:div w:id="1502623643">
          <w:marLeft w:val="0"/>
          <w:marRight w:val="0"/>
          <w:marTop w:val="0"/>
          <w:marBottom w:val="0"/>
          <w:divBdr>
            <w:top w:val="none" w:sz="0" w:space="0" w:color="auto"/>
            <w:left w:val="none" w:sz="0" w:space="0" w:color="auto"/>
            <w:bottom w:val="none" w:sz="0" w:space="0" w:color="auto"/>
            <w:right w:val="none" w:sz="0" w:space="0" w:color="auto"/>
          </w:divBdr>
          <w:divsChild>
            <w:div w:id="1053694676">
              <w:marLeft w:val="0"/>
              <w:marRight w:val="0"/>
              <w:marTop w:val="0"/>
              <w:marBottom w:val="0"/>
              <w:divBdr>
                <w:top w:val="none" w:sz="0" w:space="0" w:color="auto"/>
                <w:left w:val="none" w:sz="0" w:space="0" w:color="auto"/>
                <w:bottom w:val="none" w:sz="0" w:space="0" w:color="auto"/>
                <w:right w:val="none" w:sz="0" w:space="0" w:color="auto"/>
              </w:divBdr>
              <w:divsChild>
                <w:div w:id="12952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24161">
      <w:bodyDiv w:val="1"/>
      <w:marLeft w:val="0"/>
      <w:marRight w:val="0"/>
      <w:marTop w:val="0"/>
      <w:marBottom w:val="0"/>
      <w:divBdr>
        <w:top w:val="none" w:sz="0" w:space="0" w:color="auto"/>
        <w:left w:val="none" w:sz="0" w:space="0" w:color="auto"/>
        <w:bottom w:val="none" w:sz="0" w:space="0" w:color="auto"/>
        <w:right w:val="none" w:sz="0" w:space="0" w:color="auto"/>
      </w:divBdr>
      <w:divsChild>
        <w:div w:id="864900768">
          <w:marLeft w:val="0"/>
          <w:marRight w:val="0"/>
          <w:marTop w:val="0"/>
          <w:marBottom w:val="0"/>
          <w:divBdr>
            <w:top w:val="none" w:sz="0" w:space="0" w:color="auto"/>
            <w:left w:val="none" w:sz="0" w:space="0" w:color="auto"/>
            <w:bottom w:val="none" w:sz="0" w:space="0" w:color="auto"/>
            <w:right w:val="none" w:sz="0" w:space="0" w:color="auto"/>
          </w:divBdr>
          <w:divsChild>
            <w:div w:id="1457943034">
              <w:marLeft w:val="0"/>
              <w:marRight w:val="0"/>
              <w:marTop w:val="0"/>
              <w:marBottom w:val="0"/>
              <w:divBdr>
                <w:top w:val="none" w:sz="0" w:space="0" w:color="auto"/>
                <w:left w:val="none" w:sz="0" w:space="0" w:color="auto"/>
                <w:bottom w:val="none" w:sz="0" w:space="0" w:color="auto"/>
                <w:right w:val="none" w:sz="0" w:space="0" w:color="auto"/>
              </w:divBdr>
              <w:divsChild>
                <w:div w:id="4699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5890">
      <w:bodyDiv w:val="1"/>
      <w:marLeft w:val="0"/>
      <w:marRight w:val="0"/>
      <w:marTop w:val="0"/>
      <w:marBottom w:val="0"/>
      <w:divBdr>
        <w:top w:val="none" w:sz="0" w:space="0" w:color="auto"/>
        <w:left w:val="none" w:sz="0" w:space="0" w:color="auto"/>
        <w:bottom w:val="none" w:sz="0" w:space="0" w:color="auto"/>
        <w:right w:val="none" w:sz="0" w:space="0" w:color="auto"/>
      </w:divBdr>
      <w:divsChild>
        <w:div w:id="641349224">
          <w:marLeft w:val="0"/>
          <w:marRight w:val="0"/>
          <w:marTop w:val="0"/>
          <w:marBottom w:val="0"/>
          <w:divBdr>
            <w:top w:val="none" w:sz="0" w:space="0" w:color="auto"/>
            <w:left w:val="none" w:sz="0" w:space="0" w:color="auto"/>
            <w:bottom w:val="none" w:sz="0" w:space="0" w:color="auto"/>
            <w:right w:val="none" w:sz="0" w:space="0" w:color="auto"/>
          </w:divBdr>
          <w:divsChild>
            <w:div w:id="1738363227">
              <w:marLeft w:val="0"/>
              <w:marRight w:val="0"/>
              <w:marTop w:val="0"/>
              <w:marBottom w:val="0"/>
              <w:divBdr>
                <w:top w:val="none" w:sz="0" w:space="0" w:color="auto"/>
                <w:left w:val="none" w:sz="0" w:space="0" w:color="auto"/>
                <w:bottom w:val="none" w:sz="0" w:space="0" w:color="auto"/>
                <w:right w:val="none" w:sz="0" w:space="0" w:color="auto"/>
              </w:divBdr>
              <w:divsChild>
                <w:div w:id="18184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14632">
      <w:bodyDiv w:val="1"/>
      <w:marLeft w:val="0"/>
      <w:marRight w:val="0"/>
      <w:marTop w:val="0"/>
      <w:marBottom w:val="0"/>
      <w:divBdr>
        <w:top w:val="none" w:sz="0" w:space="0" w:color="auto"/>
        <w:left w:val="none" w:sz="0" w:space="0" w:color="auto"/>
        <w:bottom w:val="none" w:sz="0" w:space="0" w:color="auto"/>
        <w:right w:val="none" w:sz="0" w:space="0" w:color="auto"/>
      </w:divBdr>
      <w:divsChild>
        <w:div w:id="453403320">
          <w:marLeft w:val="0"/>
          <w:marRight w:val="0"/>
          <w:marTop w:val="0"/>
          <w:marBottom w:val="0"/>
          <w:divBdr>
            <w:top w:val="none" w:sz="0" w:space="0" w:color="auto"/>
            <w:left w:val="none" w:sz="0" w:space="0" w:color="auto"/>
            <w:bottom w:val="none" w:sz="0" w:space="0" w:color="auto"/>
            <w:right w:val="none" w:sz="0" w:space="0" w:color="auto"/>
          </w:divBdr>
          <w:divsChild>
            <w:div w:id="924656223">
              <w:marLeft w:val="0"/>
              <w:marRight w:val="0"/>
              <w:marTop w:val="0"/>
              <w:marBottom w:val="0"/>
              <w:divBdr>
                <w:top w:val="none" w:sz="0" w:space="0" w:color="auto"/>
                <w:left w:val="none" w:sz="0" w:space="0" w:color="auto"/>
                <w:bottom w:val="none" w:sz="0" w:space="0" w:color="auto"/>
                <w:right w:val="none" w:sz="0" w:space="0" w:color="auto"/>
              </w:divBdr>
              <w:divsChild>
                <w:div w:id="1681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06091">
      <w:bodyDiv w:val="1"/>
      <w:marLeft w:val="0"/>
      <w:marRight w:val="0"/>
      <w:marTop w:val="0"/>
      <w:marBottom w:val="0"/>
      <w:divBdr>
        <w:top w:val="none" w:sz="0" w:space="0" w:color="auto"/>
        <w:left w:val="none" w:sz="0" w:space="0" w:color="auto"/>
        <w:bottom w:val="none" w:sz="0" w:space="0" w:color="auto"/>
        <w:right w:val="none" w:sz="0" w:space="0" w:color="auto"/>
      </w:divBdr>
      <w:divsChild>
        <w:div w:id="1871723109">
          <w:marLeft w:val="0"/>
          <w:marRight w:val="0"/>
          <w:marTop w:val="0"/>
          <w:marBottom w:val="0"/>
          <w:divBdr>
            <w:top w:val="none" w:sz="0" w:space="0" w:color="auto"/>
            <w:left w:val="none" w:sz="0" w:space="0" w:color="auto"/>
            <w:bottom w:val="none" w:sz="0" w:space="0" w:color="auto"/>
            <w:right w:val="none" w:sz="0" w:space="0" w:color="auto"/>
          </w:divBdr>
          <w:divsChild>
            <w:div w:id="459224177">
              <w:marLeft w:val="0"/>
              <w:marRight w:val="0"/>
              <w:marTop w:val="0"/>
              <w:marBottom w:val="0"/>
              <w:divBdr>
                <w:top w:val="none" w:sz="0" w:space="0" w:color="auto"/>
                <w:left w:val="none" w:sz="0" w:space="0" w:color="auto"/>
                <w:bottom w:val="none" w:sz="0" w:space="0" w:color="auto"/>
                <w:right w:val="none" w:sz="0" w:space="0" w:color="auto"/>
              </w:divBdr>
              <w:divsChild>
                <w:div w:id="18719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13561">
      <w:bodyDiv w:val="1"/>
      <w:marLeft w:val="0"/>
      <w:marRight w:val="0"/>
      <w:marTop w:val="0"/>
      <w:marBottom w:val="0"/>
      <w:divBdr>
        <w:top w:val="none" w:sz="0" w:space="0" w:color="auto"/>
        <w:left w:val="none" w:sz="0" w:space="0" w:color="auto"/>
        <w:bottom w:val="none" w:sz="0" w:space="0" w:color="auto"/>
        <w:right w:val="none" w:sz="0" w:space="0" w:color="auto"/>
      </w:divBdr>
      <w:divsChild>
        <w:div w:id="1758406421">
          <w:marLeft w:val="0"/>
          <w:marRight w:val="0"/>
          <w:marTop w:val="0"/>
          <w:marBottom w:val="0"/>
          <w:divBdr>
            <w:top w:val="none" w:sz="0" w:space="0" w:color="auto"/>
            <w:left w:val="none" w:sz="0" w:space="0" w:color="auto"/>
            <w:bottom w:val="none" w:sz="0" w:space="0" w:color="auto"/>
            <w:right w:val="none" w:sz="0" w:space="0" w:color="auto"/>
          </w:divBdr>
          <w:divsChild>
            <w:div w:id="2023509824">
              <w:marLeft w:val="0"/>
              <w:marRight w:val="0"/>
              <w:marTop w:val="0"/>
              <w:marBottom w:val="0"/>
              <w:divBdr>
                <w:top w:val="none" w:sz="0" w:space="0" w:color="auto"/>
                <w:left w:val="none" w:sz="0" w:space="0" w:color="auto"/>
                <w:bottom w:val="none" w:sz="0" w:space="0" w:color="auto"/>
                <w:right w:val="none" w:sz="0" w:space="0" w:color="auto"/>
              </w:divBdr>
              <w:divsChild>
                <w:div w:id="9788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87037">
      <w:bodyDiv w:val="1"/>
      <w:marLeft w:val="0"/>
      <w:marRight w:val="0"/>
      <w:marTop w:val="0"/>
      <w:marBottom w:val="0"/>
      <w:divBdr>
        <w:top w:val="none" w:sz="0" w:space="0" w:color="auto"/>
        <w:left w:val="none" w:sz="0" w:space="0" w:color="auto"/>
        <w:bottom w:val="none" w:sz="0" w:space="0" w:color="auto"/>
        <w:right w:val="none" w:sz="0" w:space="0" w:color="auto"/>
      </w:divBdr>
      <w:divsChild>
        <w:div w:id="1212376433">
          <w:marLeft w:val="0"/>
          <w:marRight w:val="0"/>
          <w:marTop w:val="0"/>
          <w:marBottom w:val="0"/>
          <w:divBdr>
            <w:top w:val="none" w:sz="0" w:space="0" w:color="auto"/>
            <w:left w:val="none" w:sz="0" w:space="0" w:color="auto"/>
            <w:bottom w:val="none" w:sz="0" w:space="0" w:color="auto"/>
            <w:right w:val="none" w:sz="0" w:space="0" w:color="auto"/>
          </w:divBdr>
          <w:divsChild>
            <w:div w:id="660549380">
              <w:marLeft w:val="0"/>
              <w:marRight w:val="0"/>
              <w:marTop w:val="0"/>
              <w:marBottom w:val="0"/>
              <w:divBdr>
                <w:top w:val="none" w:sz="0" w:space="0" w:color="auto"/>
                <w:left w:val="none" w:sz="0" w:space="0" w:color="auto"/>
                <w:bottom w:val="none" w:sz="0" w:space="0" w:color="auto"/>
                <w:right w:val="none" w:sz="0" w:space="0" w:color="auto"/>
              </w:divBdr>
              <w:divsChild>
                <w:div w:id="43687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86975">
      <w:bodyDiv w:val="1"/>
      <w:marLeft w:val="0"/>
      <w:marRight w:val="0"/>
      <w:marTop w:val="0"/>
      <w:marBottom w:val="0"/>
      <w:divBdr>
        <w:top w:val="none" w:sz="0" w:space="0" w:color="auto"/>
        <w:left w:val="none" w:sz="0" w:space="0" w:color="auto"/>
        <w:bottom w:val="none" w:sz="0" w:space="0" w:color="auto"/>
        <w:right w:val="none" w:sz="0" w:space="0" w:color="auto"/>
      </w:divBdr>
      <w:divsChild>
        <w:div w:id="39214576">
          <w:marLeft w:val="0"/>
          <w:marRight w:val="0"/>
          <w:marTop w:val="0"/>
          <w:marBottom w:val="0"/>
          <w:divBdr>
            <w:top w:val="none" w:sz="0" w:space="0" w:color="auto"/>
            <w:left w:val="none" w:sz="0" w:space="0" w:color="auto"/>
            <w:bottom w:val="none" w:sz="0" w:space="0" w:color="auto"/>
            <w:right w:val="none" w:sz="0" w:space="0" w:color="auto"/>
          </w:divBdr>
          <w:divsChild>
            <w:div w:id="1033575279">
              <w:marLeft w:val="0"/>
              <w:marRight w:val="0"/>
              <w:marTop w:val="0"/>
              <w:marBottom w:val="0"/>
              <w:divBdr>
                <w:top w:val="none" w:sz="0" w:space="0" w:color="auto"/>
                <w:left w:val="none" w:sz="0" w:space="0" w:color="auto"/>
                <w:bottom w:val="none" w:sz="0" w:space="0" w:color="auto"/>
                <w:right w:val="none" w:sz="0" w:space="0" w:color="auto"/>
              </w:divBdr>
              <w:divsChild>
                <w:div w:id="16986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82640">
      <w:bodyDiv w:val="1"/>
      <w:marLeft w:val="0"/>
      <w:marRight w:val="0"/>
      <w:marTop w:val="0"/>
      <w:marBottom w:val="0"/>
      <w:divBdr>
        <w:top w:val="none" w:sz="0" w:space="0" w:color="auto"/>
        <w:left w:val="none" w:sz="0" w:space="0" w:color="auto"/>
        <w:bottom w:val="none" w:sz="0" w:space="0" w:color="auto"/>
        <w:right w:val="none" w:sz="0" w:space="0" w:color="auto"/>
      </w:divBdr>
      <w:divsChild>
        <w:div w:id="1899627082">
          <w:marLeft w:val="0"/>
          <w:marRight w:val="0"/>
          <w:marTop w:val="0"/>
          <w:marBottom w:val="0"/>
          <w:divBdr>
            <w:top w:val="none" w:sz="0" w:space="0" w:color="auto"/>
            <w:left w:val="none" w:sz="0" w:space="0" w:color="auto"/>
            <w:bottom w:val="none" w:sz="0" w:space="0" w:color="auto"/>
            <w:right w:val="none" w:sz="0" w:space="0" w:color="auto"/>
          </w:divBdr>
          <w:divsChild>
            <w:div w:id="657461302">
              <w:marLeft w:val="0"/>
              <w:marRight w:val="0"/>
              <w:marTop w:val="0"/>
              <w:marBottom w:val="0"/>
              <w:divBdr>
                <w:top w:val="none" w:sz="0" w:space="0" w:color="auto"/>
                <w:left w:val="none" w:sz="0" w:space="0" w:color="auto"/>
                <w:bottom w:val="none" w:sz="0" w:space="0" w:color="auto"/>
                <w:right w:val="none" w:sz="0" w:space="0" w:color="auto"/>
              </w:divBdr>
              <w:divsChild>
                <w:div w:id="17598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75001">
      <w:bodyDiv w:val="1"/>
      <w:marLeft w:val="0"/>
      <w:marRight w:val="0"/>
      <w:marTop w:val="0"/>
      <w:marBottom w:val="0"/>
      <w:divBdr>
        <w:top w:val="none" w:sz="0" w:space="0" w:color="auto"/>
        <w:left w:val="none" w:sz="0" w:space="0" w:color="auto"/>
        <w:bottom w:val="none" w:sz="0" w:space="0" w:color="auto"/>
        <w:right w:val="none" w:sz="0" w:space="0" w:color="auto"/>
      </w:divBdr>
      <w:divsChild>
        <w:div w:id="757673536">
          <w:marLeft w:val="0"/>
          <w:marRight w:val="0"/>
          <w:marTop w:val="0"/>
          <w:marBottom w:val="0"/>
          <w:divBdr>
            <w:top w:val="none" w:sz="0" w:space="0" w:color="auto"/>
            <w:left w:val="none" w:sz="0" w:space="0" w:color="auto"/>
            <w:bottom w:val="none" w:sz="0" w:space="0" w:color="auto"/>
            <w:right w:val="none" w:sz="0" w:space="0" w:color="auto"/>
          </w:divBdr>
          <w:divsChild>
            <w:div w:id="1217200319">
              <w:marLeft w:val="0"/>
              <w:marRight w:val="0"/>
              <w:marTop w:val="0"/>
              <w:marBottom w:val="0"/>
              <w:divBdr>
                <w:top w:val="none" w:sz="0" w:space="0" w:color="auto"/>
                <w:left w:val="none" w:sz="0" w:space="0" w:color="auto"/>
                <w:bottom w:val="none" w:sz="0" w:space="0" w:color="auto"/>
                <w:right w:val="none" w:sz="0" w:space="0" w:color="auto"/>
              </w:divBdr>
              <w:divsChild>
                <w:div w:id="14682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19498">
      <w:bodyDiv w:val="1"/>
      <w:marLeft w:val="0"/>
      <w:marRight w:val="0"/>
      <w:marTop w:val="0"/>
      <w:marBottom w:val="0"/>
      <w:divBdr>
        <w:top w:val="none" w:sz="0" w:space="0" w:color="auto"/>
        <w:left w:val="none" w:sz="0" w:space="0" w:color="auto"/>
        <w:bottom w:val="none" w:sz="0" w:space="0" w:color="auto"/>
        <w:right w:val="none" w:sz="0" w:space="0" w:color="auto"/>
      </w:divBdr>
      <w:divsChild>
        <w:div w:id="14695831">
          <w:marLeft w:val="0"/>
          <w:marRight w:val="0"/>
          <w:marTop w:val="0"/>
          <w:marBottom w:val="0"/>
          <w:divBdr>
            <w:top w:val="none" w:sz="0" w:space="0" w:color="auto"/>
            <w:left w:val="none" w:sz="0" w:space="0" w:color="auto"/>
            <w:bottom w:val="none" w:sz="0" w:space="0" w:color="auto"/>
            <w:right w:val="none" w:sz="0" w:space="0" w:color="auto"/>
          </w:divBdr>
          <w:divsChild>
            <w:div w:id="406532953">
              <w:marLeft w:val="0"/>
              <w:marRight w:val="0"/>
              <w:marTop w:val="0"/>
              <w:marBottom w:val="0"/>
              <w:divBdr>
                <w:top w:val="none" w:sz="0" w:space="0" w:color="auto"/>
                <w:left w:val="none" w:sz="0" w:space="0" w:color="auto"/>
                <w:bottom w:val="none" w:sz="0" w:space="0" w:color="auto"/>
                <w:right w:val="none" w:sz="0" w:space="0" w:color="auto"/>
              </w:divBdr>
              <w:divsChild>
                <w:div w:id="13180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22058">
      <w:bodyDiv w:val="1"/>
      <w:marLeft w:val="0"/>
      <w:marRight w:val="0"/>
      <w:marTop w:val="0"/>
      <w:marBottom w:val="0"/>
      <w:divBdr>
        <w:top w:val="none" w:sz="0" w:space="0" w:color="auto"/>
        <w:left w:val="none" w:sz="0" w:space="0" w:color="auto"/>
        <w:bottom w:val="none" w:sz="0" w:space="0" w:color="auto"/>
        <w:right w:val="none" w:sz="0" w:space="0" w:color="auto"/>
      </w:divBdr>
      <w:divsChild>
        <w:div w:id="160004187">
          <w:marLeft w:val="0"/>
          <w:marRight w:val="0"/>
          <w:marTop w:val="0"/>
          <w:marBottom w:val="0"/>
          <w:divBdr>
            <w:top w:val="none" w:sz="0" w:space="0" w:color="auto"/>
            <w:left w:val="none" w:sz="0" w:space="0" w:color="auto"/>
            <w:bottom w:val="none" w:sz="0" w:space="0" w:color="auto"/>
            <w:right w:val="none" w:sz="0" w:space="0" w:color="auto"/>
          </w:divBdr>
          <w:divsChild>
            <w:div w:id="50926540">
              <w:marLeft w:val="0"/>
              <w:marRight w:val="0"/>
              <w:marTop w:val="0"/>
              <w:marBottom w:val="0"/>
              <w:divBdr>
                <w:top w:val="none" w:sz="0" w:space="0" w:color="auto"/>
                <w:left w:val="none" w:sz="0" w:space="0" w:color="auto"/>
                <w:bottom w:val="none" w:sz="0" w:space="0" w:color="auto"/>
                <w:right w:val="none" w:sz="0" w:space="0" w:color="auto"/>
              </w:divBdr>
              <w:divsChild>
                <w:div w:id="15544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05452">
      <w:bodyDiv w:val="1"/>
      <w:marLeft w:val="0"/>
      <w:marRight w:val="0"/>
      <w:marTop w:val="0"/>
      <w:marBottom w:val="0"/>
      <w:divBdr>
        <w:top w:val="none" w:sz="0" w:space="0" w:color="auto"/>
        <w:left w:val="none" w:sz="0" w:space="0" w:color="auto"/>
        <w:bottom w:val="none" w:sz="0" w:space="0" w:color="auto"/>
        <w:right w:val="none" w:sz="0" w:space="0" w:color="auto"/>
      </w:divBdr>
      <w:divsChild>
        <w:div w:id="1902397821">
          <w:marLeft w:val="0"/>
          <w:marRight w:val="0"/>
          <w:marTop w:val="0"/>
          <w:marBottom w:val="0"/>
          <w:divBdr>
            <w:top w:val="none" w:sz="0" w:space="0" w:color="auto"/>
            <w:left w:val="none" w:sz="0" w:space="0" w:color="auto"/>
            <w:bottom w:val="none" w:sz="0" w:space="0" w:color="auto"/>
            <w:right w:val="none" w:sz="0" w:space="0" w:color="auto"/>
          </w:divBdr>
          <w:divsChild>
            <w:div w:id="2140760478">
              <w:marLeft w:val="0"/>
              <w:marRight w:val="0"/>
              <w:marTop w:val="0"/>
              <w:marBottom w:val="0"/>
              <w:divBdr>
                <w:top w:val="none" w:sz="0" w:space="0" w:color="auto"/>
                <w:left w:val="none" w:sz="0" w:space="0" w:color="auto"/>
                <w:bottom w:val="none" w:sz="0" w:space="0" w:color="auto"/>
                <w:right w:val="none" w:sz="0" w:space="0" w:color="auto"/>
              </w:divBdr>
              <w:divsChild>
                <w:div w:id="1384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7367">
      <w:bodyDiv w:val="1"/>
      <w:marLeft w:val="0"/>
      <w:marRight w:val="0"/>
      <w:marTop w:val="0"/>
      <w:marBottom w:val="0"/>
      <w:divBdr>
        <w:top w:val="none" w:sz="0" w:space="0" w:color="auto"/>
        <w:left w:val="none" w:sz="0" w:space="0" w:color="auto"/>
        <w:bottom w:val="none" w:sz="0" w:space="0" w:color="auto"/>
        <w:right w:val="none" w:sz="0" w:space="0" w:color="auto"/>
      </w:divBdr>
      <w:divsChild>
        <w:div w:id="987515618">
          <w:marLeft w:val="0"/>
          <w:marRight w:val="0"/>
          <w:marTop w:val="0"/>
          <w:marBottom w:val="0"/>
          <w:divBdr>
            <w:top w:val="none" w:sz="0" w:space="0" w:color="auto"/>
            <w:left w:val="none" w:sz="0" w:space="0" w:color="auto"/>
            <w:bottom w:val="none" w:sz="0" w:space="0" w:color="auto"/>
            <w:right w:val="none" w:sz="0" w:space="0" w:color="auto"/>
          </w:divBdr>
          <w:divsChild>
            <w:div w:id="1215772981">
              <w:marLeft w:val="0"/>
              <w:marRight w:val="0"/>
              <w:marTop w:val="0"/>
              <w:marBottom w:val="0"/>
              <w:divBdr>
                <w:top w:val="none" w:sz="0" w:space="0" w:color="auto"/>
                <w:left w:val="none" w:sz="0" w:space="0" w:color="auto"/>
                <w:bottom w:val="none" w:sz="0" w:space="0" w:color="auto"/>
                <w:right w:val="none" w:sz="0" w:space="0" w:color="auto"/>
              </w:divBdr>
              <w:divsChild>
                <w:div w:id="342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674438">
      <w:bodyDiv w:val="1"/>
      <w:marLeft w:val="0"/>
      <w:marRight w:val="0"/>
      <w:marTop w:val="0"/>
      <w:marBottom w:val="0"/>
      <w:divBdr>
        <w:top w:val="none" w:sz="0" w:space="0" w:color="auto"/>
        <w:left w:val="none" w:sz="0" w:space="0" w:color="auto"/>
        <w:bottom w:val="none" w:sz="0" w:space="0" w:color="auto"/>
        <w:right w:val="none" w:sz="0" w:space="0" w:color="auto"/>
      </w:divBdr>
      <w:divsChild>
        <w:div w:id="1313676686">
          <w:marLeft w:val="0"/>
          <w:marRight w:val="0"/>
          <w:marTop w:val="0"/>
          <w:marBottom w:val="0"/>
          <w:divBdr>
            <w:top w:val="none" w:sz="0" w:space="0" w:color="auto"/>
            <w:left w:val="none" w:sz="0" w:space="0" w:color="auto"/>
            <w:bottom w:val="none" w:sz="0" w:space="0" w:color="auto"/>
            <w:right w:val="none" w:sz="0" w:space="0" w:color="auto"/>
          </w:divBdr>
          <w:divsChild>
            <w:div w:id="1835491120">
              <w:marLeft w:val="0"/>
              <w:marRight w:val="0"/>
              <w:marTop w:val="0"/>
              <w:marBottom w:val="0"/>
              <w:divBdr>
                <w:top w:val="none" w:sz="0" w:space="0" w:color="auto"/>
                <w:left w:val="none" w:sz="0" w:space="0" w:color="auto"/>
                <w:bottom w:val="none" w:sz="0" w:space="0" w:color="auto"/>
                <w:right w:val="none" w:sz="0" w:space="0" w:color="auto"/>
              </w:divBdr>
              <w:divsChild>
                <w:div w:id="1149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28832">
      <w:bodyDiv w:val="1"/>
      <w:marLeft w:val="0"/>
      <w:marRight w:val="0"/>
      <w:marTop w:val="0"/>
      <w:marBottom w:val="0"/>
      <w:divBdr>
        <w:top w:val="none" w:sz="0" w:space="0" w:color="auto"/>
        <w:left w:val="none" w:sz="0" w:space="0" w:color="auto"/>
        <w:bottom w:val="none" w:sz="0" w:space="0" w:color="auto"/>
        <w:right w:val="none" w:sz="0" w:space="0" w:color="auto"/>
      </w:divBdr>
      <w:divsChild>
        <w:div w:id="993491852">
          <w:marLeft w:val="0"/>
          <w:marRight w:val="0"/>
          <w:marTop w:val="0"/>
          <w:marBottom w:val="0"/>
          <w:divBdr>
            <w:top w:val="none" w:sz="0" w:space="0" w:color="auto"/>
            <w:left w:val="none" w:sz="0" w:space="0" w:color="auto"/>
            <w:bottom w:val="none" w:sz="0" w:space="0" w:color="auto"/>
            <w:right w:val="none" w:sz="0" w:space="0" w:color="auto"/>
          </w:divBdr>
          <w:divsChild>
            <w:div w:id="940383245">
              <w:marLeft w:val="0"/>
              <w:marRight w:val="0"/>
              <w:marTop w:val="0"/>
              <w:marBottom w:val="0"/>
              <w:divBdr>
                <w:top w:val="none" w:sz="0" w:space="0" w:color="auto"/>
                <w:left w:val="none" w:sz="0" w:space="0" w:color="auto"/>
                <w:bottom w:val="none" w:sz="0" w:space="0" w:color="auto"/>
                <w:right w:val="none" w:sz="0" w:space="0" w:color="auto"/>
              </w:divBdr>
              <w:divsChild>
                <w:div w:id="14983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6225">
      <w:bodyDiv w:val="1"/>
      <w:marLeft w:val="0"/>
      <w:marRight w:val="0"/>
      <w:marTop w:val="0"/>
      <w:marBottom w:val="0"/>
      <w:divBdr>
        <w:top w:val="none" w:sz="0" w:space="0" w:color="auto"/>
        <w:left w:val="none" w:sz="0" w:space="0" w:color="auto"/>
        <w:bottom w:val="none" w:sz="0" w:space="0" w:color="auto"/>
        <w:right w:val="none" w:sz="0" w:space="0" w:color="auto"/>
      </w:divBdr>
    </w:div>
    <w:div w:id="1514299669">
      <w:bodyDiv w:val="1"/>
      <w:marLeft w:val="0"/>
      <w:marRight w:val="0"/>
      <w:marTop w:val="0"/>
      <w:marBottom w:val="0"/>
      <w:divBdr>
        <w:top w:val="none" w:sz="0" w:space="0" w:color="auto"/>
        <w:left w:val="none" w:sz="0" w:space="0" w:color="auto"/>
        <w:bottom w:val="none" w:sz="0" w:space="0" w:color="auto"/>
        <w:right w:val="none" w:sz="0" w:space="0" w:color="auto"/>
      </w:divBdr>
      <w:divsChild>
        <w:div w:id="1345326103">
          <w:marLeft w:val="0"/>
          <w:marRight w:val="0"/>
          <w:marTop w:val="0"/>
          <w:marBottom w:val="0"/>
          <w:divBdr>
            <w:top w:val="none" w:sz="0" w:space="0" w:color="auto"/>
            <w:left w:val="none" w:sz="0" w:space="0" w:color="auto"/>
            <w:bottom w:val="none" w:sz="0" w:space="0" w:color="auto"/>
            <w:right w:val="none" w:sz="0" w:space="0" w:color="auto"/>
          </w:divBdr>
          <w:divsChild>
            <w:div w:id="13117128">
              <w:marLeft w:val="0"/>
              <w:marRight w:val="0"/>
              <w:marTop w:val="0"/>
              <w:marBottom w:val="0"/>
              <w:divBdr>
                <w:top w:val="none" w:sz="0" w:space="0" w:color="auto"/>
                <w:left w:val="none" w:sz="0" w:space="0" w:color="auto"/>
                <w:bottom w:val="none" w:sz="0" w:space="0" w:color="auto"/>
                <w:right w:val="none" w:sz="0" w:space="0" w:color="auto"/>
              </w:divBdr>
              <w:divsChild>
                <w:div w:id="12900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56264">
      <w:bodyDiv w:val="1"/>
      <w:marLeft w:val="0"/>
      <w:marRight w:val="0"/>
      <w:marTop w:val="0"/>
      <w:marBottom w:val="0"/>
      <w:divBdr>
        <w:top w:val="none" w:sz="0" w:space="0" w:color="auto"/>
        <w:left w:val="none" w:sz="0" w:space="0" w:color="auto"/>
        <w:bottom w:val="none" w:sz="0" w:space="0" w:color="auto"/>
        <w:right w:val="none" w:sz="0" w:space="0" w:color="auto"/>
      </w:divBdr>
      <w:divsChild>
        <w:div w:id="884871802">
          <w:marLeft w:val="0"/>
          <w:marRight w:val="0"/>
          <w:marTop w:val="0"/>
          <w:marBottom w:val="0"/>
          <w:divBdr>
            <w:top w:val="none" w:sz="0" w:space="0" w:color="auto"/>
            <w:left w:val="none" w:sz="0" w:space="0" w:color="auto"/>
            <w:bottom w:val="none" w:sz="0" w:space="0" w:color="auto"/>
            <w:right w:val="none" w:sz="0" w:space="0" w:color="auto"/>
          </w:divBdr>
          <w:divsChild>
            <w:div w:id="1978290870">
              <w:marLeft w:val="0"/>
              <w:marRight w:val="0"/>
              <w:marTop w:val="0"/>
              <w:marBottom w:val="0"/>
              <w:divBdr>
                <w:top w:val="none" w:sz="0" w:space="0" w:color="auto"/>
                <w:left w:val="none" w:sz="0" w:space="0" w:color="auto"/>
                <w:bottom w:val="none" w:sz="0" w:space="0" w:color="auto"/>
                <w:right w:val="none" w:sz="0" w:space="0" w:color="auto"/>
              </w:divBdr>
              <w:divsChild>
                <w:div w:id="6686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56278">
      <w:bodyDiv w:val="1"/>
      <w:marLeft w:val="0"/>
      <w:marRight w:val="0"/>
      <w:marTop w:val="0"/>
      <w:marBottom w:val="0"/>
      <w:divBdr>
        <w:top w:val="none" w:sz="0" w:space="0" w:color="auto"/>
        <w:left w:val="none" w:sz="0" w:space="0" w:color="auto"/>
        <w:bottom w:val="none" w:sz="0" w:space="0" w:color="auto"/>
        <w:right w:val="none" w:sz="0" w:space="0" w:color="auto"/>
      </w:divBdr>
    </w:div>
    <w:div w:id="1564019824">
      <w:bodyDiv w:val="1"/>
      <w:marLeft w:val="0"/>
      <w:marRight w:val="0"/>
      <w:marTop w:val="0"/>
      <w:marBottom w:val="0"/>
      <w:divBdr>
        <w:top w:val="none" w:sz="0" w:space="0" w:color="auto"/>
        <w:left w:val="none" w:sz="0" w:space="0" w:color="auto"/>
        <w:bottom w:val="none" w:sz="0" w:space="0" w:color="auto"/>
        <w:right w:val="none" w:sz="0" w:space="0" w:color="auto"/>
      </w:divBdr>
      <w:divsChild>
        <w:div w:id="874660160">
          <w:marLeft w:val="0"/>
          <w:marRight w:val="0"/>
          <w:marTop w:val="0"/>
          <w:marBottom w:val="0"/>
          <w:divBdr>
            <w:top w:val="none" w:sz="0" w:space="0" w:color="auto"/>
            <w:left w:val="none" w:sz="0" w:space="0" w:color="auto"/>
            <w:bottom w:val="none" w:sz="0" w:space="0" w:color="auto"/>
            <w:right w:val="none" w:sz="0" w:space="0" w:color="auto"/>
          </w:divBdr>
          <w:divsChild>
            <w:div w:id="1763456545">
              <w:marLeft w:val="0"/>
              <w:marRight w:val="0"/>
              <w:marTop w:val="0"/>
              <w:marBottom w:val="0"/>
              <w:divBdr>
                <w:top w:val="none" w:sz="0" w:space="0" w:color="auto"/>
                <w:left w:val="none" w:sz="0" w:space="0" w:color="auto"/>
                <w:bottom w:val="none" w:sz="0" w:space="0" w:color="auto"/>
                <w:right w:val="none" w:sz="0" w:space="0" w:color="auto"/>
              </w:divBdr>
              <w:divsChild>
                <w:div w:id="12298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214643">
      <w:bodyDiv w:val="1"/>
      <w:marLeft w:val="0"/>
      <w:marRight w:val="0"/>
      <w:marTop w:val="0"/>
      <w:marBottom w:val="0"/>
      <w:divBdr>
        <w:top w:val="none" w:sz="0" w:space="0" w:color="auto"/>
        <w:left w:val="none" w:sz="0" w:space="0" w:color="auto"/>
        <w:bottom w:val="none" w:sz="0" w:space="0" w:color="auto"/>
        <w:right w:val="none" w:sz="0" w:space="0" w:color="auto"/>
      </w:divBdr>
      <w:divsChild>
        <w:div w:id="1358769875">
          <w:marLeft w:val="0"/>
          <w:marRight w:val="0"/>
          <w:marTop w:val="0"/>
          <w:marBottom w:val="0"/>
          <w:divBdr>
            <w:top w:val="none" w:sz="0" w:space="0" w:color="auto"/>
            <w:left w:val="none" w:sz="0" w:space="0" w:color="auto"/>
            <w:bottom w:val="none" w:sz="0" w:space="0" w:color="auto"/>
            <w:right w:val="none" w:sz="0" w:space="0" w:color="auto"/>
          </w:divBdr>
          <w:divsChild>
            <w:div w:id="140730320">
              <w:marLeft w:val="0"/>
              <w:marRight w:val="0"/>
              <w:marTop w:val="0"/>
              <w:marBottom w:val="0"/>
              <w:divBdr>
                <w:top w:val="none" w:sz="0" w:space="0" w:color="auto"/>
                <w:left w:val="none" w:sz="0" w:space="0" w:color="auto"/>
                <w:bottom w:val="none" w:sz="0" w:space="0" w:color="auto"/>
                <w:right w:val="none" w:sz="0" w:space="0" w:color="auto"/>
              </w:divBdr>
              <w:divsChild>
                <w:div w:id="17923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4085">
      <w:bodyDiv w:val="1"/>
      <w:marLeft w:val="0"/>
      <w:marRight w:val="0"/>
      <w:marTop w:val="0"/>
      <w:marBottom w:val="0"/>
      <w:divBdr>
        <w:top w:val="none" w:sz="0" w:space="0" w:color="auto"/>
        <w:left w:val="none" w:sz="0" w:space="0" w:color="auto"/>
        <w:bottom w:val="none" w:sz="0" w:space="0" w:color="auto"/>
        <w:right w:val="none" w:sz="0" w:space="0" w:color="auto"/>
      </w:divBdr>
    </w:div>
    <w:div w:id="1594968053">
      <w:bodyDiv w:val="1"/>
      <w:marLeft w:val="0"/>
      <w:marRight w:val="0"/>
      <w:marTop w:val="0"/>
      <w:marBottom w:val="0"/>
      <w:divBdr>
        <w:top w:val="none" w:sz="0" w:space="0" w:color="auto"/>
        <w:left w:val="none" w:sz="0" w:space="0" w:color="auto"/>
        <w:bottom w:val="none" w:sz="0" w:space="0" w:color="auto"/>
        <w:right w:val="none" w:sz="0" w:space="0" w:color="auto"/>
      </w:divBdr>
      <w:divsChild>
        <w:div w:id="1661538741">
          <w:marLeft w:val="0"/>
          <w:marRight w:val="0"/>
          <w:marTop w:val="0"/>
          <w:marBottom w:val="0"/>
          <w:divBdr>
            <w:top w:val="none" w:sz="0" w:space="0" w:color="auto"/>
            <w:left w:val="none" w:sz="0" w:space="0" w:color="auto"/>
            <w:bottom w:val="none" w:sz="0" w:space="0" w:color="auto"/>
            <w:right w:val="none" w:sz="0" w:space="0" w:color="auto"/>
          </w:divBdr>
          <w:divsChild>
            <w:div w:id="1995908251">
              <w:marLeft w:val="0"/>
              <w:marRight w:val="0"/>
              <w:marTop w:val="0"/>
              <w:marBottom w:val="0"/>
              <w:divBdr>
                <w:top w:val="none" w:sz="0" w:space="0" w:color="auto"/>
                <w:left w:val="none" w:sz="0" w:space="0" w:color="auto"/>
                <w:bottom w:val="none" w:sz="0" w:space="0" w:color="auto"/>
                <w:right w:val="none" w:sz="0" w:space="0" w:color="auto"/>
              </w:divBdr>
              <w:divsChild>
                <w:div w:id="79364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481126">
      <w:bodyDiv w:val="1"/>
      <w:marLeft w:val="0"/>
      <w:marRight w:val="0"/>
      <w:marTop w:val="0"/>
      <w:marBottom w:val="0"/>
      <w:divBdr>
        <w:top w:val="none" w:sz="0" w:space="0" w:color="auto"/>
        <w:left w:val="none" w:sz="0" w:space="0" w:color="auto"/>
        <w:bottom w:val="none" w:sz="0" w:space="0" w:color="auto"/>
        <w:right w:val="none" w:sz="0" w:space="0" w:color="auto"/>
      </w:divBdr>
      <w:divsChild>
        <w:div w:id="1789856521">
          <w:marLeft w:val="0"/>
          <w:marRight w:val="0"/>
          <w:marTop w:val="0"/>
          <w:marBottom w:val="0"/>
          <w:divBdr>
            <w:top w:val="none" w:sz="0" w:space="0" w:color="auto"/>
            <w:left w:val="none" w:sz="0" w:space="0" w:color="auto"/>
            <w:bottom w:val="none" w:sz="0" w:space="0" w:color="auto"/>
            <w:right w:val="none" w:sz="0" w:space="0" w:color="auto"/>
          </w:divBdr>
          <w:divsChild>
            <w:div w:id="2003239992">
              <w:marLeft w:val="0"/>
              <w:marRight w:val="0"/>
              <w:marTop w:val="0"/>
              <w:marBottom w:val="0"/>
              <w:divBdr>
                <w:top w:val="none" w:sz="0" w:space="0" w:color="auto"/>
                <w:left w:val="none" w:sz="0" w:space="0" w:color="auto"/>
                <w:bottom w:val="none" w:sz="0" w:space="0" w:color="auto"/>
                <w:right w:val="none" w:sz="0" w:space="0" w:color="auto"/>
              </w:divBdr>
              <w:divsChild>
                <w:div w:id="1955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435474">
      <w:bodyDiv w:val="1"/>
      <w:marLeft w:val="0"/>
      <w:marRight w:val="0"/>
      <w:marTop w:val="0"/>
      <w:marBottom w:val="0"/>
      <w:divBdr>
        <w:top w:val="none" w:sz="0" w:space="0" w:color="auto"/>
        <w:left w:val="none" w:sz="0" w:space="0" w:color="auto"/>
        <w:bottom w:val="none" w:sz="0" w:space="0" w:color="auto"/>
        <w:right w:val="none" w:sz="0" w:space="0" w:color="auto"/>
      </w:divBdr>
      <w:divsChild>
        <w:div w:id="246311642">
          <w:marLeft w:val="0"/>
          <w:marRight w:val="0"/>
          <w:marTop w:val="0"/>
          <w:marBottom w:val="0"/>
          <w:divBdr>
            <w:top w:val="none" w:sz="0" w:space="0" w:color="auto"/>
            <w:left w:val="none" w:sz="0" w:space="0" w:color="auto"/>
            <w:bottom w:val="none" w:sz="0" w:space="0" w:color="auto"/>
            <w:right w:val="none" w:sz="0" w:space="0" w:color="auto"/>
          </w:divBdr>
          <w:divsChild>
            <w:div w:id="1309898877">
              <w:marLeft w:val="0"/>
              <w:marRight w:val="0"/>
              <w:marTop w:val="0"/>
              <w:marBottom w:val="0"/>
              <w:divBdr>
                <w:top w:val="none" w:sz="0" w:space="0" w:color="auto"/>
                <w:left w:val="none" w:sz="0" w:space="0" w:color="auto"/>
                <w:bottom w:val="none" w:sz="0" w:space="0" w:color="auto"/>
                <w:right w:val="none" w:sz="0" w:space="0" w:color="auto"/>
              </w:divBdr>
              <w:divsChild>
                <w:div w:id="49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01444">
      <w:bodyDiv w:val="1"/>
      <w:marLeft w:val="0"/>
      <w:marRight w:val="0"/>
      <w:marTop w:val="0"/>
      <w:marBottom w:val="0"/>
      <w:divBdr>
        <w:top w:val="none" w:sz="0" w:space="0" w:color="auto"/>
        <w:left w:val="none" w:sz="0" w:space="0" w:color="auto"/>
        <w:bottom w:val="none" w:sz="0" w:space="0" w:color="auto"/>
        <w:right w:val="none" w:sz="0" w:space="0" w:color="auto"/>
      </w:divBdr>
      <w:divsChild>
        <w:div w:id="733814795">
          <w:marLeft w:val="0"/>
          <w:marRight w:val="0"/>
          <w:marTop w:val="0"/>
          <w:marBottom w:val="0"/>
          <w:divBdr>
            <w:top w:val="none" w:sz="0" w:space="0" w:color="auto"/>
            <w:left w:val="none" w:sz="0" w:space="0" w:color="auto"/>
            <w:bottom w:val="none" w:sz="0" w:space="0" w:color="auto"/>
            <w:right w:val="none" w:sz="0" w:space="0" w:color="auto"/>
          </w:divBdr>
          <w:divsChild>
            <w:div w:id="1285455508">
              <w:marLeft w:val="0"/>
              <w:marRight w:val="0"/>
              <w:marTop w:val="0"/>
              <w:marBottom w:val="0"/>
              <w:divBdr>
                <w:top w:val="none" w:sz="0" w:space="0" w:color="auto"/>
                <w:left w:val="none" w:sz="0" w:space="0" w:color="auto"/>
                <w:bottom w:val="none" w:sz="0" w:space="0" w:color="auto"/>
                <w:right w:val="none" w:sz="0" w:space="0" w:color="auto"/>
              </w:divBdr>
              <w:divsChild>
                <w:div w:id="90715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56426">
      <w:bodyDiv w:val="1"/>
      <w:marLeft w:val="0"/>
      <w:marRight w:val="0"/>
      <w:marTop w:val="0"/>
      <w:marBottom w:val="0"/>
      <w:divBdr>
        <w:top w:val="none" w:sz="0" w:space="0" w:color="auto"/>
        <w:left w:val="none" w:sz="0" w:space="0" w:color="auto"/>
        <w:bottom w:val="none" w:sz="0" w:space="0" w:color="auto"/>
        <w:right w:val="none" w:sz="0" w:space="0" w:color="auto"/>
      </w:divBdr>
      <w:divsChild>
        <w:div w:id="1473137195">
          <w:marLeft w:val="0"/>
          <w:marRight w:val="0"/>
          <w:marTop w:val="0"/>
          <w:marBottom w:val="0"/>
          <w:divBdr>
            <w:top w:val="none" w:sz="0" w:space="0" w:color="auto"/>
            <w:left w:val="none" w:sz="0" w:space="0" w:color="auto"/>
            <w:bottom w:val="none" w:sz="0" w:space="0" w:color="auto"/>
            <w:right w:val="none" w:sz="0" w:space="0" w:color="auto"/>
          </w:divBdr>
          <w:divsChild>
            <w:div w:id="1435784614">
              <w:marLeft w:val="0"/>
              <w:marRight w:val="0"/>
              <w:marTop w:val="0"/>
              <w:marBottom w:val="0"/>
              <w:divBdr>
                <w:top w:val="none" w:sz="0" w:space="0" w:color="auto"/>
                <w:left w:val="none" w:sz="0" w:space="0" w:color="auto"/>
                <w:bottom w:val="none" w:sz="0" w:space="0" w:color="auto"/>
                <w:right w:val="none" w:sz="0" w:space="0" w:color="auto"/>
              </w:divBdr>
              <w:divsChild>
                <w:div w:id="16079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13294">
      <w:bodyDiv w:val="1"/>
      <w:marLeft w:val="0"/>
      <w:marRight w:val="0"/>
      <w:marTop w:val="0"/>
      <w:marBottom w:val="0"/>
      <w:divBdr>
        <w:top w:val="none" w:sz="0" w:space="0" w:color="auto"/>
        <w:left w:val="none" w:sz="0" w:space="0" w:color="auto"/>
        <w:bottom w:val="none" w:sz="0" w:space="0" w:color="auto"/>
        <w:right w:val="none" w:sz="0" w:space="0" w:color="auto"/>
      </w:divBdr>
      <w:divsChild>
        <w:div w:id="1917736898">
          <w:marLeft w:val="0"/>
          <w:marRight w:val="0"/>
          <w:marTop w:val="0"/>
          <w:marBottom w:val="0"/>
          <w:divBdr>
            <w:top w:val="none" w:sz="0" w:space="0" w:color="auto"/>
            <w:left w:val="none" w:sz="0" w:space="0" w:color="auto"/>
            <w:bottom w:val="none" w:sz="0" w:space="0" w:color="auto"/>
            <w:right w:val="none" w:sz="0" w:space="0" w:color="auto"/>
          </w:divBdr>
          <w:divsChild>
            <w:div w:id="1224020582">
              <w:marLeft w:val="0"/>
              <w:marRight w:val="0"/>
              <w:marTop w:val="0"/>
              <w:marBottom w:val="0"/>
              <w:divBdr>
                <w:top w:val="none" w:sz="0" w:space="0" w:color="auto"/>
                <w:left w:val="none" w:sz="0" w:space="0" w:color="auto"/>
                <w:bottom w:val="none" w:sz="0" w:space="0" w:color="auto"/>
                <w:right w:val="none" w:sz="0" w:space="0" w:color="auto"/>
              </w:divBdr>
              <w:divsChild>
                <w:div w:id="5927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91855">
      <w:bodyDiv w:val="1"/>
      <w:marLeft w:val="0"/>
      <w:marRight w:val="0"/>
      <w:marTop w:val="0"/>
      <w:marBottom w:val="0"/>
      <w:divBdr>
        <w:top w:val="none" w:sz="0" w:space="0" w:color="auto"/>
        <w:left w:val="none" w:sz="0" w:space="0" w:color="auto"/>
        <w:bottom w:val="none" w:sz="0" w:space="0" w:color="auto"/>
        <w:right w:val="none" w:sz="0" w:space="0" w:color="auto"/>
      </w:divBdr>
      <w:divsChild>
        <w:div w:id="2127001654">
          <w:marLeft w:val="0"/>
          <w:marRight w:val="0"/>
          <w:marTop w:val="0"/>
          <w:marBottom w:val="0"/>
          <w:divBdr>
            <w:top w:val="none" w:sz="0" w:space="0" w:color="auto"/>
            <w:left w:val="none" w:sz="0" w:space="0" w:color="auto"/>
            <w:bottom w:val="none" w:sz="0" w:space="0" w:color="auto"/>
            <w:right w:val="none" w:sz="0" w:space="0" w:color="auto"/>
          </w:divBdr>
          <w:divsChild>
            <w:div w:id="347295246">
              <w:marLeft w:val="0"/>
              <w:marRight w:val="0"/>
              <w:marTop w:val="0"/>
              <w:marBottom w:val="0"/>
              <w:divBdr>
                <w:top w:val="none" w:sz="0" w:space="0" w:color="auto"/>
                <w:left w:val="none" w:sz="0" w:space="0" w:color="auto"/>
                <w:bottom w:val="none" w:sz="0" w:space="0" w:color="auto"/>
                <w:right w:val="none" w:sz="0" w:space="0" w:color="auto"/>
              </w:divBdr>
              <w:divsChild>
                <w:div w:id="6545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743662">
      <w:bodyDiv w:val="1"/>
      <w:marLeft w:val="0"/>
      <w:marRight w:val="0"/>
      <w:marTop w:val="0"/>
      <w:marBottom w:val="0"/>
      <w:divBdr>
        <w:top w:val="none" w:sz="0" w:space="0" w:color="auto"/>
        <w:left w:val="none" w:sz="0" w:space="0" w:color="auto"/>
        <w:bottom w:val="none" w:sz="0" w:space="0" w:color="auto"/>
        <w:right w:val="none" w:sz="0" w:space="0" w:color="auto"/>
      </w:divBdr>
      <w:divsChild>
        <w:div w:id="259263258">
          <w:marLeft w:val="0"/>
          <w:marRight w:val="0"/>
          <w:marTop w:val="0"/>
          <w:marBottom w:val="0"/>
          <w:divBdr>
            <w:top w:val="none" w:sz="0" w:space="0" w:color="auto"/>
            <w:left w:val="none" w:sz="0" w:space="0" w:color="auto"/>
            <w:bottom w:val="none" w:sz="0" w:space="0" w:color="auto"/>
            <w:right w:val="none" w:sz="0" w:space="0" w:color="auto"/>
          </w:divBdr>
          <w:divsChild>
            <w:div w:id="964966498">
              <w:marLeft w:val="0"/>
              <w:marRight w:val="0"/>
              <w:marTop w:val="0"/>
              <w:marBottom w:val="0"/>
              <w:divBdr>
                <w:top w:val="none" w:sz="0" w:space="0" w:color="auto"/>
                <w:left w:val="none" w:sz="0" w:space="0" w:color="auto"/>
                <w:bottom w:val="none" w:sz="0" w:space="0" w:color="auto"/>
                <w:right w:val="none" w:sz="0" w:space="0" w:color="auto"/>
              </w:divBdr>
              <w:divsChild>
                <w:div w:id="13114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9482">
      <w:bodyDiv w:val="1"/>
      <w:marLeft w:val="0"/>
      <w:marRight w:val="0"/>
      <w:marTop w:val="0"/>
      <w:marBottom w:val="0"/>
      <w:divBdr>
        <w:top w:val="none" w:sz="0" w:space="0" w:color="auto"/>
        <w:left w:val="none" w:sz="0" w:space="0" w:color="auto"/>
        <w:bottom w:val="none" w:sz="0" w:space="0" w:color="auto"/>
        <w:right w:val="none" w:sz="0" w:space="0" w:color="auto"/>
      </w:divBdr>
    </w:div>
    <w:div w:id="1713995169">
      <w:bodyDiv w:val="1"/>
      <w:marLeft w:val="0"/>
      <w:marRight w:val="0"/>
      <w:marTop w:val="0"/>
      <w:marBottom w:val="0"/>
      <w:divBdr>
        <w:top w:val="none" w:sz="0" w:space="0" w:color="auto"/>
        <w:left w:val="none" w:sz="0" w:space="0" w:color="auto"/>
        <w:bottom w:val="none" w:sz="0" w:space="0" w:color="auto"/>
        <w:right w:val="none" w:sz="0" w:space="0" w:color="auto"/>
      </w:divBdr>
      <w:divsChild>
        <w:div w:id="1842624442">
          <w:marLeft w:val="0"/>
          <w:marRight w:val="0"/>
          <w:marTop w:val="0"/>
          <w:marBottom w:val="0"/>
          <w:divBdr>
            <w:top w:val="none" w:sz="0" w:space="0" w:color="auto"/>
            <w:left w:val="none" w:sz="0" w:space="0" w:color="auto"/>
            <w:bottom w:val="none" w:sz="0" w:space="0" w:color="auto"/>
            <w:right w:val="none" w:sz="0" w:space="0" w:color="auto"/>
          </w:divBdr>
          <w:divsChild>
            <w:div w:id="1353993117">
              <w:marLeft w:val="0"/>
              <w:marRight w:val="0"/>
              <w:marTop w:val="0"/>
              <w:marBottom w:val="0"/>
              <w:divBdr>
                <w:top w:val="none" w:sz="0" w:space="0" w:color="auto"/>
                <w:left w:val="none" w:sz="0" w:space="0" w:color="auto"/>
                <w:bottom w:val="none" w:sz="0" w:space="0" w:color="auto"/>
                <w:right w:val="none" w:sz="0" w:space="0" w:color="auto"/>
              </w:divBdr>
              <w:divsChild>
                <w:div w:id="10647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78644">
      <w:bodyDiv w:val="1"/>
      <w:marLeft w:val="0"/>
      <w:marRight w:val="0"/>
      <w:marTop w:val="0"/>
      <w:marBottom w:val="0"/>
      <w:divBdr>
        <w:top w:val="none" w:sz="0" w:space="0" w:color="auto"/>
        <w:left w:val="none" w:sz="0" w:space="0" w:color="auto"/>
        <w:bottom w:val="none" w:sz="0" w:space="0" w:color="auto"/>
        <w:right w:val="none" w:sz="0" w:space="0" w:color="auto"/>
      </w:divBdr>
      <w:divsChild>
        <w:div w:id="671685793">
          <w:marLeft w:val="0"/>
          <w:marRight w:val="0"/>
          <w:marTop w:val="0"/>
          <w:marBottom w:val="0"/>
          <w:divBdr>
            <w:top w:val="none" w:sz="0" w:space="0" w:color="auto"/>
            <w:left w:val="none" w:sz="0" w:space="0" w:color="auto"/>
            <w:bottom w:val="none" w:sz="0" w:space="0" w:color="auto"/>
            <w:right w:val="none" w:sz="0" w:space="0" w:color="auto"/>
          </w:divBdr>
          <w:divsChild>
            <w:div w:id="1877501563">
              <w:marLeft w:val="0"/>
              <w:marRight w:val="0"/>
              <w:marTop w:val="0"/>
              <w:marBottom w:val="0"/>
              <w:divBdr>
                <w:top w:val="none" w:sz="0" w:space="0" w:color="auto"/>
                <w:left w:val="none" w:sz="0" w:space="0" w:color="auto"/>
                <w:bottom w:val="none" w:sz="0" w:space="0" w:color="auto"/>
                <w:right w:val="none" w:sz="0" w:space="0" w:color="auto"/>
              </w:divBdr>
              <w:divsChild>
                <w:div w:id="9817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52274">
      <w:bodyDiv w:val="1"/>
      <w:marLeft w:val="0"/>
      <w:marRight w:val="0"/>
      <w:marTop w:val="0"/>
      <w:marBottom w:val="0"/>
      <w:divBdr>
        <w:top w:val="none" w:sz="0" w:space="0" w:color="auto"/>
        <w:left w:val="none" w:sz="0" w:space="0" w:color="auto"/>
        <w:bottom w:val="none" w:sz="0" w:space="0" w:color="auto"/>
        <w:right w:val="none" w:sz="0" w:space="0" w:color="auto"/>
      </w:divBdr>
      <w:divsChild>
        <w:div w:id="2092433708">
          <w:marLeft w:val="0"/>
          <w:marRight w:val="0"/>
          <w:marTop w:val="0"/>
          <w:marBottom w:val="0"/>
          <w:divBdr>
            <w:top w:val="none" w:sz="0" w:space="0" w:color="auto"/>
            <w:left w:val="none" w:sz="0" w:space="0" w:color="auto"/>
            <w:bottom w:val="none" w:sz="0" w:space="0" w:color="auto"/>
            <w:right w:val="none" w:sz="0" w:space="0" w:color="auto"/>
          </w:divBdr>
          <w:divsChild>
            <w:div w:id="795833309">
              <w:marLeft w:val="0"/>
              <w:marRight w:val="0"/>
              <w:marTop w:val="0"/>
              <w:marBottom w:val="0"/>
              <w:divBdr>
                <w:top w:val="none" w:sz="0" w:space="0" w:color="auto"/>
                <w:left w:val="none" w:sz="0" w:space="0" w:color="auto"/>
                <w:bottom w:val="none" w:sz="0" w:space="0" w:color="auto"/>
                <w:right w:val="none" w:sz="0" w:space="0" w:color="auto"/>
              </w:divBdr>
              <w:divsChild>
                <w:div w:id="5605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17891">
      <w:bodyDiv w:val="1"/>
      <w:marLeft w:val="0"/>
      <w:marRight w:val="0"/>
      <w:marTop w:val="0"/>
      <w:marBottom w:val="0"/>
      <w:divBdr>
        <w:top w:val="none" w:sz="0" w:space="0" w:color="auto"/>
        <w:left w:val="none" w:sz="0" w:space="0" w:color="auto"/>
        <w:bottom w:val="none" w:sz="0" w:space="0" w:color="auto"/>
        <w:right w:val="none" w:sz="0" w:space="0" w:color="auto"/>
      </w:divBdr>
      <w:divsChild>
        <w:div w:id="1711759042">
          <w:marLeft w:val="0"/>
          <w:marRight w:val="0"/>
          <w:marTop w:val="0"/>
          <w:marBottom w:val="0"/>
          <w:divBdr>
            <w:top w:val="none" w:sz="0" w:space="0" w:color="auto"/>
            <w:left w:val="none" w:sz="0" w:space="0" w:color="auto"/>
            <w:bottom w:val="none" w:sz="0" w:space="0" w:color="auto"/>
            <w:right w:val="none" w:sz="0" w:space="0" w:color="auto"/>
          </w:divBdr>
          <w:divsChild>
            <w:div w:id="2094666109">
              <w:marLeft w:val="0"/>
              <w:marRight w:val="0"/>
              <w:marTop w:val="0"/>
              <w:marBottom w:val="0"/>
              <w:divBdr>
                <w:top w:val="none" w:sz="0" w:space="0" w:color="auto"/>
                <w:left w:val="none" w:sz="0" w:space="0" w:color="auto"/>
                <w:bottom w:val="none" w:sz="0" w:space="0" w:color="auto"/>
                <w:right w:val="none" w:sz="0" w:space="0" w:color="auto"/>
              </w:divBdr>
              <w:divsChild>
                <w:div w:id="19962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35638">
      <w:bodyDiv w:val="1"/>
      <w:marLeft w:val="0"/>
      <w:marRight w:val="0"/>
      <w:marTop w:val="0"/>
      <w:marBottom w:val="0"/>
      <w:divBdr>
        <w:top w:val="none" w:sz="0" w:space="0" w:color="auto"/>
        <w:left w:val="none" w:sz="0" w:space="0" w:color="auto"/>
        <w:bottom w:val="none" w:sz="0" w:space="0" w:color="auto"/>
        <w:right w:val="none" w:sz="0" w:space="0" w:color="auto"/>
      </w:divBdr>
      <w:divsChild>
        <w:div w:id="2011786794">
          <w:marLeft w:val="0"/>
          <w:marRight w:val="0"/>
          <w:marTop w:val="0"/>
          <w:marBottom w:val="0"/>
          <w:divBdr>
            <w:top w:val="none" w:sz="0" w:space="0" w:color="auto"/>
            <w:left w:val="none" w:sz="0" w:space="0" w:color="auto"/>
            <w:bottom w:val="none" w:sz="0" w:space="0" w:color="auto"/>
            <w:right w:val="none" w:sz="0" w:space="0" w:color="auto"/>
          </w:divBdr>
          <w:divsChild>
            <w:div w:id="512645519">
              <w:marLeft w:val="0"/>
              <w:marRight w:val="0"/>
              <w:marTop w:val="0"/>
              <w:marBottom w:val="0"/>
              <w:divBdr>
                <w:top w:val="none" w:sz="0" w:space="0" w:color="auto"/>
                <w:left w:val="none" w:sz="0" w:space="0" w:color="auto"/>
                <w:bottom w:val="none" w:sz="0" w:space="0" w:color="auto"/>
                <w:right w:val="none" w:sz="0" w:space="0" w:color="auto"/>
              </w:divBdr>
              <w:divsChild>
                <w:div w:id="14679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17465">
      <w:bodyDiv w:val="1"/>
      <w:marLeft w:val="0"/>
      <w:marRight w:val="0"/>
      <w:marTop w:val="0"/>
      <w:marBottom w:val="0"/>
      <w:divBdr>
        <w:top w:val="none" w:sz="0" w:space="0" w:color="auto"/>
        <w:left w:val="none" w:sz="0" w:space="0" w:color="auto"/>
        <w:bottom w:val="none" w:sz="0" w:space="0" w:color="auto"/>
        <w:right w:val="none" w:sz="0" w:space="0" w:color="auto"/>
      </w:divBdr>
      <w:divsChild>
        <w:div w:id="955866952">
          <w:marLeft w:val="0"/>
          <w:marRight w:val="0"/>
          <w:marTop w:val="0"/>
          <w:marBottom w:val="0"/>
          <w:divBdr>
            <w:top w:val="none" w:sz="0" w:space="0" w:color="auto"/>
            <w:left w:val="none" w:sz="0" w:space="0" w:color="auto"/>
            <w:bottom w:val="none" w:sz="0" w:space="0" w:color="auto"/>
            <w:right w:val="none" w:sz="0" w:space="0" w:color="auto"/>
          </w:divBdr>
          <w:divsChild>
            <w:div w:id="797382726">
              <w:marLeft w:val="0"/>
              <w:marRight w:val="0"/>
              <w:marTop w:val="0"/>
              <w:marBottom w:val="0"/>
              <w:divBdr>
                <w:top w:val="none" w:sz="0" w:space="0" w:color="auto"/>
                <w:left w:val="none" w:sz="0" w:space="0" w:color="auto"/>
                <w:bottom w:val="none" w:sz="0" w:space="0" w:color="auto"/>
                <w:right w:val="none" w:sz="0" w:space="0" w:color="auto"/>
              </w:divBdr>
              <w:divsChild>
                <w:div w:id="15112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476824">
      <w:bodyDiv w:val="1"/>
      <w:marLeft w:val="0"/>
      <w:marRight w:val="0"/>
      <w:marTop w:val="0"/>
      <w:marBottom w:val="0"/>
      <w:divBdr>
        <w:top w:val="none" w:sz="0" w:space="0" w:color="auto"/>
        <w:left w:val="none" w:sz="0" w:space="0" w:color="auto"/>
        <w:bottom w:val="none" w:sz="0" w:space="0" w:color="auto"/>
        <w:right w:val="none" w:sz="0" w:space="0" w:color="auto"/>
      </w:divBdr>
      <w:divsChild>
        <w:div w:id="3166630">
          <w:marLeft w:val="0"/>
          <w:marRight w:val="0"/>
          <w:marTop w:val="0"/>
          <w:marBottom w:val="0"/>
          <w:divBdr>
            <w:top w:val="none" w:sz="0" w:space="0" w:color="auto"/>
            <w:left w:val="none" w:sz="0" w:space="0" w:color="auto"/>
            <w:bottom w:val="none" w:sz="0" w:space="0" w:color="auto"/>
            <w:right w:val="none" w:sz="0" w:space="0" w:color="auto"/>
          </w:divBdr>
          <w:divsChild>
            <w:div w:id="836112005">
              <w:marLeft w:val="0"/>
              <w:marRight w:val="0"/>
              <w:marTop w:val="0"/>
              <w:marBottom w:val="0"/>
              <w:divBdr>
                <w:top w:val="none" w:sz="0" w:space="0" w:color="auto"/>
                <w:left w:val="none" w:sz="0" w:space="0" w:color="auto"/>
                <w:bottom w:val="none" w:sz="0" w:space="0" w:color="auto"/>
                <w:right w:val="none" w:sz="0" w:space="0" w:color="auto"/>
              </w:divBdr>
              <w:divsChild>
                <w:div w:id="16316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6505">
      <w:bodyDiv w:val="1"/>
      <w:marLeft w:val="0"/>
      <w:marRight w:val="0"/>
      <w:marTop w:val="0"/>
      <w:marBottom w:val="0"/>
      <w:divBdr>
        <w:top w:val="none" w:sz="0" w:space="0" w:color="auto"/>
        <w:left w:val="none" w:sz="0" w:space="0" w:color="auto"/>
        <w:bottom w:val="none" w:sz="0" w:space="0" w:color="auto"/>
        <w:right w:val="none" w:sz="0" w:space="0" w:color="auto"/>
      </w:divBdr>
      <w:divsChild>
        <w:div w:id="660236498">
          <w:marLeft w:val="0"/>
          <w:marRight w:val="0"/>
          <w:marTop w:val="0"/>
          <w:marBottom w:val="0"/>
          <w:divBdr>
            <w:top w:val="none" w:sz="0" w:space="0" w:color="auto"/>
            <w:left w:val="none" w:sz="0" w:space="0" w:color="auto"/>
            <w:bottom w:val="none" w:sz="0" w:space="0" w:color="auto"/>
            <w:right w:val="none" w:sz="0" w:space="0" w:color="auto"/>
          </w:divBdr>
          <w:divsChild>
            <w:div w:id="1365443235">
              <w:marLeft w:val="0"/>
              <w:marRight w:val="0"/>
              <w:marTop w:val="0"/>
              <w:marBottom w:val="0"/>
              <w:divBdr>
                <w:top w:val="none" w:sz="0" w:space="0" w:color="auto"/>
                <w:left w:val="none" w:sz="0" w:space="0" w:color="auto"/>
                <w:bottom w:val="none" w:sz="0" w:space="0" w:color="auto"/>
                <w:right w:val="none" w:sz="0" w:space="0" w:color="auto"/>
              </w:divBdr>
              <w:divsChild>
                <w:div w:id="14743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19448">
      <w:bodyDiv w:val="1"/>
      <w:marLeft w:val="0"/>
      <w:marRight w:val="0"/>
      <w:marTop w:val="0"/>
      <w:marBottom w:val="0"/>
      <w:divBdr>
        <w:top w:val="none" w:sz="0" w:space="0" w:color="auto"/>
        <w:left w:val="none" w:sz="0" w:space="0" w:color="auto"/>
        <w:bottom w:val="none" w:sz="0" w:space="0" w:color="auto"/>
        <w:right w:val="none" w:sz="0" w:space="0" w:color="auto"/>
      </w:divBdr>
      <w:divsChild>
        <w:div w:id="342437534">
          <w:marLeft w:val="0"/>
          <w:marRight w:val="0"/>
          <w:marTop w:val="0"/>
          <w:marBottom w:val="0"/>
          <w:divBdr>
            <w:top w:val="none" w:sz="0" w:space="0" w:color="auto"/>
            <w:left w:val="none" w:sz="0" w:space="0" w:color="auto"/>
            <w:bottom w:val="none" w:sz="0" w:space="0" w:color="auto"/>
            <w:right w:val="none" w:sz="0" w:space="0" w:color="auto"/>
          </w:divBdr>
          <w:divsChild>
            <w:div w:id="1602488695">
              <w:marLeft w:val="0"/>
              <w:marRight w:val="0"/>
              <w:marTop w:val="0"/>
              <w:marBottom w:val="0"/>
              <w:divBdr>
                <w:top w:val="none" w:sz="0" w:space="0" w:color="auto"/>
                <w:left w:val="none" w:sz="0" w:space="0" w:color="auto"/>
                <w:bottom w:val="none" w:sz="0" w:space="0" w:color="auto"/>
                <w:right w:val="none" w:sz="0" w:space="0" w:color="auto"/>
              </w:divBdr>
              <w:divsChild>
                <w:div w:id="16969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460249">
      <w:bodyDiv w:val="1"/>
      <w:marLeft w:val="0"/>
      <w:marRight w:val="0"/>
      <w:marTop w:val="0"/>
      <w:marBottom w:val="0"/>
      <w:divBdr>
        <w:top w:val="none" w:sz="0" w:space="0" w:color="auto"/>
        <w:left w:val="none" w:sz="0" w:space="0" w:color="auto"/>
        <w:bottom w:val="none" w:sz="0" w:space="0" w:color="auto"/>
        <w:right w:val="none" w:sz="0" w:space="0" w:color="auto"/>
      </w:divBdr>
      <w:divsChild>
        <w:div w:id="231161233">
          <w:marLeft w:val="0"/>
          <w:marRight w:val="0"/>
          <w:marTop w:val="0"/>
          <w:marBottom w:val="0"/>
          <w:divBdr>
            <w:top w:val="none" w:sz="0" w:space="0" w:color="auto"/>
            <w:left w:val="none" w:sz="0" w:space="0" w:color="auto"/>
            <w:bottom w:val="none" w:sz="0" w:space="0" w:color="auto"/>
            <w:right w:val="none" w:sz="0" w:space="0" w:color="auto"/>
          </w:divBdr>
          <w:divsChild>
            <w:div w:id="197396204">
              <w:marLeft w:val="0"/>
              <w:marRight w:val="0"/>
              <w:marTop w:val="0"/>
              <w:marBottom w:val="0"/>
              <w:divBdr>
                <w:top w:val="none" w:sz="0" w:space="0" w:color="auto"/>
                <w:left w:val="none" w:sz="0" w:space="0" w:color="auto"/>
                <w:bottom w:val="none" w:sz="0" w:space="0" w:color="auto"/>
                <w:right w:val="none" w:sz="0" w:space="0" w:color="auto"/>
              </w:divBdr>
              <w:divsChild>
                <w:div w:id="17314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775837">
      <w:bodyDiv w:val="1"/>
      <w:marLeft w:val="0"/>
      <w:marRight w:val="0"/>
      <w:marTop w:val="0"/>
      <w:marBottom w:val="0"/>
      <w:divBdr>
        <w:top w:val="none" w:sz="0" w:space="0" w:color="auto"/>
        <w:left w:val="none" w:sz="0" w:space="0" w:color="auto"/>
        <w:bottom w:val="none" w:sz="0" w:space="0" w:color="auto"/>
        <w:right w:val="none" w:sz="0" w:space="0" w:color="auto"/>
      </w:divBdr>
    </w:div>
    <w:div w:id="1954433259">
      <w:bodyDiv w:val="1"/>
      <w:marLeft w:val="0"/>
      <w:marRight w:val="0"/>
      <w:marTop w:val="0"/>
      <w:marBottom w:val="0"/>
      <w:divBdr>
        <w:top w:val="none" w:sz="0" w:space="0" w:color="auto"/>
        <w:left w:val="none" w:sz="0" w:space="0" w:color="auto"/>
        <w:bottom w:val="none" w:sz="0" w:space="0" w:color="auto"/>
        <w:right w:val="none" w:sz="0" w:space="0" w:color="auto"/>
      </w:divBdr>
      <w:divsChild>
        <w:div w:id="153646234">
          <w:marLeft w:val="0"/>
          <w:marRight w:val="0"/>
          <w:marTop w:val="0"/>
          <w:marBottom w:val="0"/>
          <w:divBdr>
            <w:top w:val="none" w:sz="0" w:space="0" w:color="auto"/>
            <w:left w:val="none" w:sz="0" w:space="0" w:color="auto"/>
            <w:bottom w:val="none" w:sz="0" w:space="0" w:color="auto"/>
            <w:right w:val="none" w:sz="0" w:space="0" w:color="auto"/>
          </w:divBdr>
          <w:divsChild>
            <w:div w:id="1247029965">
              <w:marLeft w:val="0"/>
              <w:marRight w:val="0"/>
              <w:marTop w:val="0"/>
              <w:marBottom w:val="0"/>
              <w:divBdr>
                <w:top w:val="none" w:sz="0" w:space="0" w:color="auto"/>
                <w:left w:val="none" w:sz="0" w:space="0" w:color="auto"/>
                <w:bottom w:val="none" w:sz="0" w:space="0" w:color="auto"/>
                <w:right w:val="none" w:sz="0" w:space="0" w:color="auto"/>
              </w:divBdr>
              <w:divsChild>
                <w:div w:id="151291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3225">
      <w:bodyDiv w:val="1"/>
      <w:marLeft w:val="0"/>
      <w:marRight w:val="0"/>
      <w:marTop w:val="0"/>
      <w:marBottom w:val="0"/>
      <w:divBdr>
        <w:top w:val="none" w:sz="0" w:space="0" w:color="auto"/>
        <w:left w:val="none" w:sz="0" w:space="0" w:color="auto"/>
        <w:bottom w:val="none" w:sz="0" w:space="0" w:color="auto"/>
        <w:right w:val="none" w:sz="0" w:space="0" w:color="auto"/>
      </w:divBdr>
      <w:divsChild>
        <w:div w:id="1394040145">
          <w:marLeft w:val="0"/>
          <w:marRight w:val="0"/>
          <w:marTop w:val="0"/>
          <w:marBottom w:val="0"/>
          <w:divBdr>
            <w:top w:val="none" w:sz="0" w:space="0" w:color="auto"/>
            <w:left w:val="none" w:sz="0" w:space="0" w:color="auto"/>
            <w:bottom w:val="none" w:sz="0" w:space="0" w:color="auto"/>
            <w:right w:val="none" w:sz="0" w:space="0" w:color="auto"/>
          </w:divBdr>
          <w:divsChild>
            <w:div w:id="1711609076">
              <w:marLeft w:val="0"/>
              <w:marRight w:val="0"/>
              <w:marTop w:val="0"/>
              <w:marBottom w:val="0"/>
              <w:divBdr>
                <w:top w:val="none" w:sz="0" w:space="0" w:color="auto"/>
                <w:left w:val="none" w:sz="0" w:space="0" w:color="auto"/>
                <w:bottom w:val="none" w:sz="0" w:space="0" w:color="auto"/>
                <w:right w:val="none" w:sz="0" w:space="0" w:color="auto"/>
              </w:divBdr>
              <w:divsChild>
                <w:div w:id="17677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67834">
          <w:marLeft w:val="0"/>
          <w:marRight w:val="0"/>
          <w:marTop w:val="0"/>
          <w:marBottom w:val="0"/>
          <w:divBdr>
            <w:top w:val="none" w:sz="0" w:space="0" w:color="auto"/>
            <w:left w:val="none" w:sz="0" w:space="0" w:color="auto"/>
            <w:bottom w:val="none" w:sz="0" w:space="0" w:color="auto"/>
            <w:right w:val="none" w:sz="0" w:space="0" w:color="auto"/>
          </w:divBdr>
          <w:divsChild>
            <w:div w:id="1896238980">
              <w:marLeft w:val="0"/>
              <w:marRight w:val="0"/>
              <w:marTop w:val="0"/>
              <w:marBottom w:val="0"/>
              <w:divBdr>
                <w:top w:val="none" w:sz="0" w:space="0" w:color="auto"/>
                <w:left w:val="none" w:sz="0" w:space="0" w:color="auto"/>
                <w:bottom w:val="none" w:sz="0" w:space="0" w:color="auto"/>
                <w:right w:val="none" w:sz="0" w:space="0" w:color="auto"/>
              </w:divBdr>
              <w:divsChild>
                <w:div w:id="513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33026">
          <w:marLeft w:val="0"/>
          <w:marRight w:val="0"/>
          <w:marTop w:val="0"/>
          <w:marBottom w:val="0"/>
          <w:divBdr>
            <w:top w:val="none" w:sz="0" w:space="0" w:color="auto"/>
            <w:left w:val="none" w:sz="0" w:space="0" w:color="auto"/>
            <w:bottom w:val="none" w:sz="0" w:space="0" w:color="auto"/>
            <w:right w:val="none" w:sz="0" w:space="0" w:color="auto"/>
          </w:divBdr>
          <w:divsChild>
            <w:div w:id="982538912">
              <w:marLeft w:val="0"/>
              <w:marRight w:val="0"/>
              <w:marTop w:val="0"/>
              <w:marBottom w:val="0"/>
              <w:divBdr>
                <w:top w:val="none" w:sz="0" w:space="0" w:color="auto"/>
                <w:left w:val="none" w:sz="0" w:space="0" w:color="auto"/>
                <w:bottom w:val="none" w:sz="0" w:space="0" w:color="auto"/>
                <w:right w:val="none" w:sz="0" w:space="0" w:color="auto"/>
              </w:divBdr>
              <w:divsChild>
                <w:div w:id="115129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70025">
          <w:marLeft w:val="0"/>
          <w:marRight w:val="0"/>
          <w:marTop w:val="0"/>
          <w:marBottom w:val="0"/>
          <w:divBdr>
            <w:top w:val="none" w:sz="0" w:space="0" w:color="auto"/>
            <w:left w:val="none" w:sz="0" w:space="0" w:color="auto"/>
            <w:bottom w:val="none" w:sz="0" w:space="0" w:color="auto"/>
            <w:right w:val="none" w:sz="0" w:space="0" w:color="auto"/>
          </w:divBdr>
          <w:divsChild>
            <w:div w:id="196696873">
              <w:marLeft w:val="0"/>
              <w:marRight w:val="0"/>
              <w:marTop w:val="0"/>
              <w:marBottom w:val="0"/>
              <w:divBdr>
                <w:top w:val="none" w:sz="0" w:space="0" w:color="auto"/>
                <w:left w:val="none" w:sz="0" w:space="0" w:color="auto"/>
                <w:bottom w:val="none" w:sz="0" w:space="0" w:color="auto"/>
                <w:right w:val="none" w:sz="0" w:space="0" w:color="auto"/>
              </w:divBdr>
              <w:divsChild>
                <w:div w:id="19637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757926">
      <w:bodyDiv w:val="1"/>
      <w:marLeft w:val="0"/>
      <w:marRight w:val="0"/>
      <w:marTop w:val="0"/>
      <w:marBottom w:val="0"/>
      <w:divBdr>
        <w:top w:val="none" w:sz="0" w:space="0" w:color="auto"/>
        <w:left w:val="none" w:sz="0" w:space="0" w:color="auto"/>
        <w:bottom w:val="none" w:sz="0" w:space="0" w:color="auto"/>
        <w:right w:val="none" w:sz="0" w:space="0" w:color="auto"/>
      </w:divBdr>
      <w:divsChild>
        <w:div w:id="1087071369">
          <w:marLeft w:val="0"/>
          <w:marRight w:val="0"/>
          <w:marTop w:val="0"/>
          <w:marBottom w:val="0"/>
          <w:divBdr>
            <w:top w:val="none" w:sz="0" w:space="0" w:color="auto"/>
            <w:left w:val="none" w:sz="0" w:space="0" w:color="auto"/>
            <w:bottom w:val="none" w:sz="0" w:space="0" w:color="auto"/>
            <w:right w:val="none" w:sz="0" w:space="0" w:color="auto"/>
          </w:divBdr>
          <w:divsChild>
            <w:div w:id="663122630">
              <w:marLeft w:val="0"/>
              <w:marRight w:val="0"/>
              <w:marTop w:val="0"/>
              <w:marBottom w:val="0"/>
              <w:divBdr>
                <w:top w:val="none" w:sz="0" w:space="0" w:color="auto"/>
                <w:left w:val="none" w:sz="0" w:space="0" w:color="auto"/>
                <w:bottom w:val="none" w:sz="0" w:space="0" w:color="auto"/>
                <w:right w:val="none" w:sz="0" w:space="0" w:color="auto"/>
              </w:divBdr>
              <w:divsChild>
                <w:div w:id="13909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936615">
      <w:bodyDiv w:val="1"/>
      <w:marLeft w:val="0"/>
      <w:marRight w:val="0"/>
      <w:marTop w:val="0"/>
      <w:marBottom w:val="0"/>
      <w:divBdr>
        <w:top w:val="none" w:sz="0" w:space="0" w:color="auto"/>
        <w:left w:val="none" w:sz="0" w:space="0" w:color="auto"/>
        <w:bottom w:val="none" w:sz="0" w:space="0" w:color="auto"/>
        <w:right w:val="none" w:sz="0" w:space="0" w:color="auto"/>
      </w:divBdr>
      <w:divsChild>
        <w:div w:id="178281194">
          <w:marLeft w:val="0"/>
          <w:marRight w:val="0"/>
          <w:marTop w:val="0"/>
          <w:marBottom w:val="0"/>
          <w:divBdr>
            <w:top w:val="none" w:sz="0" w:space="0" w:color="auto"/>
            <w:left w:val="none" w:sz="0" w:space="0" w:color="auto"/>
            <w:bottom w:val="none" w:sz="0" w:space="0" w:color="auto"/>
            <w:right w:val="none" w:sz="0" w:space="0" w:color="auto"/>
          </w:divBdr>
          <w:divsChild>
            <w:div w:id="145587322">
              <w:marLeft w:val="0"/>
              <w:marRight w:val="0"/>
              <w:marTop w:val="0"/>
              <w:marBottom w:val="0"/>
              <w:divBdr>
                <w:top w:val="none" w:sz="0" w:space="0" w:color="auto"/>
                <w:left w:val="none" w:sz="0" w:space="0" w:color="auto"/>
                <w:bottom w:val="none" w:sz="0" w:space="0" w:color="auto"/>
                <w:right w:val="none" w:sz="0" w:space="0" w:color="auto"/>
              </w:divBdr>
              <w:divsChild>
                <w:div w:id="8940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9056">
      <w:bodyDiv w:val="1"/>
      <w:marLeft w:val="0"/>
      <w:marRight w:val="0"/>
      <w:marTop w:val="0"/>
      <w:marBottom w:val="0"/>
      <w:divBdr>
        <w:top w:val="none" w:sz="0" w:space="0" w:color="auto"/>
        <w:left w:val="none" w:sz="0" w:space="0" w:color="auto"/>
        <w:bottom w:val="none" w:sz="0" w:space="0" w:color="auto"/>
        <w:right w:val="none" w:sz="0" w:space="0" w:color="auto"/>
      </w:divBdr>
    </w:div>
    <w:div w:id="2014070857">
      <w:bodyDiv w:val="1"/>
      <w:marLeft w:val="0"/>
      <w:marRight w:val="0"/>
      <w:marTop w:val="0"/>
      <w:marBottom w:val="0"/>
      <w:divBdr>
        <w:top w:val="none" w:sz="0" w:space="0" w:color="auto"/>
        <w:left w:val="none" w:sz="0" w:space="0" w:color="auto"/>
        <w:bottom w:val="none" w:sz="0" w:space="0" w:color="auto"/>
        <w:right w:val="none" w:sz="0" w:space="0" w:color="auto"/>
      </w:divBdr>
      <w:divsChild>
        <w:div w:id="1375695406">
          <w:marLeft w:val="0"/>
          <w:marRight w:val="0"/>
          <w:marTop w:val="0"/>
          <w:marBottom w:val="0"/>
          <w:divBdr>
            <w:top w:val="none" w:sz="0" w:space="0" w:color="auto"/>
            <w:left w:val="none" w:sz="0" w:space="0" w:color="auto"/>
            <w:bottom w:val="none" w:sz="0" w:space="0" w:color="auto"/>
            <w:right w:val="none" w:sz="0" w:space="0" w:color="auto"/>
          </w:divBdr>
          <w:divsChild>
            <w:div w:id="1518234126">
              <w:marLeft w:val="0"/>
              <w:marRight w:val="0"/>
              <w:marTop w:val="0"/>
              <w:marBottom w:val="0"/>
              <w:divBdr>
                <w:top w:val="none" w:sz="0" w:space="0" w:color="auto"/>
                <w:left w:val="none" w:sz="0" w:space="0" w:color="auto"/>
                <w:bottom w:val="none" w:sz="0" w:space="0" w:color="auto"/>
                <w:right w:val="none" w:sz="0" w:space="0" w:color="auto"/>
              </w:divBdr>
              <w:divsChild>
                <w:div w:id="9559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03088">
      <w:bodyDiv w:val="1"/>
      <w:marLeft w:val="0"/>
      <w:marRight w:val="0"/>
      <w:marTop w:val="0"/>
      <w:marBottom w:val="0"/>
      <w:divBdr>
        <w:top w:val="none" w:sz="0" w:space="0" w:color="auto"/>
        <w:left w:val="none" w:sz="0" w:space="0" w:color="auto"/>
        <w:bottom w:val="none" w:sz="0" w:space="0" w:color="auto"/>
        <w:right w:val="none" w:sz="0" w:space="0" w:color="auto"/>
      </w:divBdr>
      <w:divsChild>
        <w:div w:id="2006785166">
          <w:marLeft w:val="0"/>
          <w:marRight w:val="0"/>
          <w:marTop w:val="0"/>
          <w:marBottom w:val="0"/>
          <w:divBdr>
            <w:top w:val="none" w:sz="0" w:space="0" w:color="auto"/>
            <w:left w:val="none" w:sz="0" w:space="0" w:color="auto"/>
            <w:bottom w:val="none" w:sz="0" w:space="0" w:color="auto"/>
            <w:right w:val="none" w:sz="0" w:space="0" w:color="auto"/>
          </w:divBdr>
          <w:divsChild>
            <w:div w:id="41252822">
              <w:marLeft w:val="0"/>
              <w:marRight w:val="0"/>
              <w:marTop w:val="0"/>
              <w:marBottom w:val="0"/>
              <w:divBdr>
                <w:top w:val="none" w:sz="0" w:space="0" w:color="auto"/>
                <w:left w:val="none" w:sz="0" w:space="0" w:color="auto"/>
                <w:bottom w:val="none" w:sz="0" w:space="0" w:color="auto"/>
                <w:right w:val="none" w:sz="0" w:space="0" w:color="auto"/>
              </w:divBdr>
              <w:divsChild>
                <w:div w:id="40253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18417">
      <w:bodyDiv w:val="1"/>
      <w:marLeft w:val="0"/>
      <w:marRight w:val="0"/>
      <w:marTop w:val="0"/>
      <w:marBottom w:val="0"/>
      <w:divBdr>
        <w:top w:val="none" w:sz="0" w:space="0" w:color="auto"/>
        <w:left w:val="none" w:sz="0" w:space="0" w:color="auto"/>
        <w:bottom w:val="none" w:sz="0" w:space="0" w:color="auto"/>
        <w:right w:val="none" w:sz="0" w:space="0" w:color="auto"/>
      </w:divBdr>
      <w:divsChild>
        <w:div w:id="294912757">
          <w:marLeft w:val="0"/>
          <w:marRight w:val="0"/>
          <w:marTop w:val="0"/>
          <w:marBottom w:val="0"/>
          <w:divBdr>
            <w:top w:val="none" w:sz="0" w:space="0" w:color="auto"/>
            <w:left w:val="none" w:sz="0" w:space="0" w:color="auto"/>
            <w:bottom w:val="none" w:sz="0" w:space="0" w:color="auto"/>
            <w:right w:val="none" w:sz="0" w:space="0" w:color="auto"/>
          </w:divBdr>
          <w:divsChild>
            <w:div w:id="1222473793">
              <w:marLeft w:val="0"/>
              <w:marRight w:val="0"/>
              <w:marTop w:val="0"/>
              <w:marBottom w:val="0"/>
              <w:divBdr>
                <w:top w:val="none" w:sz="0" w:space="0" w:color="auto"/>
                <w:left w:val="none" w:sz="0" w:space="0" w:color="auto"/>
                <w:bottom w:val="none" w:sz="0" w:space="0" w:color="auto"/>
                <w:right w:val="none" w:sz="0" w:space="0" w:color="auto"/>
              </w:divBdr>
              <w:divsChild>
                <w:div w:id="19029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28651">
      <w:bodyDiv w:val="1"/>
      <w:marLeft w:val="0"/>
      <w:marRight w:val="0"/>
      <w:marTop w:val="0"/>
      <w:marBottom w:val="0"/>
      <w:divBdr>
        <w:top w:val="none" w:sz="0" w:space="0" w:color="auto"/>
        <w:left w:val="none" w:sz="0" w:space="0" w:color="auto"/>
        <w:bottom w:val="none" w:sz="0" w:space="0" w:color="auto"/>
        <w:right w:val="none" w:sz="0" w:space="0" w:color="auto"/>
      </w:divBdr>
      <w:divsChild>
        <w:div w:id="119108946">
          <w:marLeft w:val="0"/>
          <w:marRight w:val="0"/>
          <w:marTop w:val="0"/>
          <w:marBottom w:val="0"/>
          <w:divBdr>
            <w:top w:val="none" w:sz="0" w:space="0" w:color="auto"/>
            <w:left w:val="none" w:sz="0" w:space="0" w:color="auto"/>
            <w:bottom w:val="none" w:sz="0" w:space="0" w:color="auto"/>
            <w:right w:val="none" w:sz="0" w:space="0" w:color="auto"/>
          </w:divBdr>
          <w:divsChild>
            <w:div w:id="90245117">
              <w:marLeft w:val="0"/>
              <w:marRight w:val="0"/>
              <w:marTop w:val="0"/>
              <w:marBottom w:val="0"/>
              <w:divBdr>
                <w:top w:val="none" w:sz="0" w:space="0" w:color="auto"/>
                <w:left w:val="none" w:sz="0" w:space="0" w:color="auto"/>
                <w:bottom w:val="none" w:sz="0" w:space="0" w:color="auto"/>
                <w:right w:val="none" w:sz="0" w:space="0" w:color="auto"/>
              </w:divBdr>
              <w:divsChild>
                <w:div w:id="12686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62721">
      <w:bodyDiv w:val="1"/>
      <w:marLeft w:val="0"/>
      <w:marRight w:val="0"/>
      <w:marTop w:val="0"/>
      <w:marBottom w:val="0"/>
      <w:divBdr>
        <w:top w:val="none" w:sz="0" w:space="0" w:color="auto"/>
        <w:left w:val="none" w:sz="0" w:space="0" w:color="auto"/>
        <w:bottom w:val="none" w:sz="0" w:space="0" w:color="auto"/>
        <w:right w:val="none" w:sz="0" w:space="0" w:color="auto"/>
      </w:divBdr>
    </w:div>
    <w:div w:id="2134713825">
      <w:bodyDiv w:val="1"/>
      <w:marLeft w:val="0"/>
      <w:marRight w:val="0"/>
      <w:marTop w:val="0"/>
      <w:marBottom w:val="0"/>
      <w:divBdr>
        <w:top w:val="none" w:sz="0" w:space="0" w:color="auto"/>
        <w:left w:val="none" w:sz="0" w:space="0" w:color="auto"/>
        <w:bottom w:val="none" w:sz="0" w:space="0" w:color="auto"/>
        <w:right w:val="none" w:sz="0" w:space="0" w:color="auto"/>
      </w:divBdr>
      <w:divsChild>
        <w:div w:id="1857965475">
          <w:marLeft w:val="0"/>
          <w:marRight w:val="0"/>
          <w:marTop w:val="0"/>
          <w:marBottom w:val="0"/>
          <w:divBdr>
            <w:top w:val="none" w:sz="0" w:space="0" w:color="auto"/>
            <w:left w:val="none" w:sz="0" w:space="0" w:color="auto"/>
            <w:bottom w:val="none" w:sz="0" w:space="0" w:color="auto"/>
            <w:right w:val="none" w:sz="0" w:space="0" w:color="auto"/>
          </w:divBdr>
          <w:divsChild>
            <w:div w:id="1235704451">
              <w:marLeft w:val="0"/>
              <w:marRight w:val="0"/>
              <w:marTop w:val="0"/>
              <w:marBottom w:val="0"/>
              <w:divBdr>
                <w:top w:val="none" w:sz="0" w:space="0" w:color="auto"/>
                <w:left w:val="none" w:sz="0" w:space="0" w:color="auto"/>
                <w:bottom w:val="none" w:sz="0" w:space="0" w:color="auto"/>
                <w:right w:val="none" w:sz="0" w:space="0" w:color="auto"/>
              </w:divBdr>
              <w:divsChild>
                <w:div w:id="6511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freedomofexpression.columbia.edu/cases/the-case-of-the-anti-fascist-dossiers/" TargetMode="External"/><Relationship Id="rId3" Type="http://schemas.openxmlformats.org/officeDocument/2006/relationships/settings" Target="settings.xml"/><Relationship Id="rId7" Type="http://schemas.openxmlformats.org/officeDocument/2006/relationships/hyperlink" Target="https://oglobo.globo.com/politica/eleicoes-2022/noticia/2022/09/apos-ataque-a-jornalista-vera-magalhaes-deputado-bolsonarista-pede-desculpas-a-tarcisio.g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com/DouglasGarcia/status/1569843274185162753" TargetMode="External"/><Relationship Id="rId5" Type="http://schemas.openxmlformats.org/officeDocument/2006/relationships/hyperlink" Target="https://www.youtube.com/watch?v=XfTg8yQdf7k&amp;ab_channel=UO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1094</TotalTime>
  <Pages>3</Pages>
  <Words>1136</Words>
  <Characters>6135</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Sanskriti Sanghi</dc:creator>
  <cp:keywords/>
  <dc:description/>
  <cp:lastModifiedBy>Tailine Hijaz</cp:lastModifiedBy>
  <cp:revision>174</cp:revision>
  <dcterms:created xsi:type="dcterms:W3CDTF">2024-05-17T09:48:00Z</dcterms:created>
  <dcterms:modified xsi:type="dcterms:W3CDTF">2024-07-23T13:20:00Z</dcterms:modified>
</cp:coreProperties>
</file>